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645" w:rsidRPr="00DC059F" w:rsidRDefault="0089317D" w:rsidP="00690EB8">
      <w:pPr>
        <w:pStyle w:val="Nzev"/>
        <w:shd w:val="clear" w:color="auto" w:fill="auto"/>
        <w:rPr>
          <w:lang w:val="en-US"/>
        </w:rPr>
      </w:pPr>
      <w:bookmarkStart w:id="0" w:name="_GoBack"/>
      <w:bookmarkEnd w:id="0"/>
      <w:r w:rsidRPr="00DC059F">
        <w:rPr>
          <w:lang w:val="en-US"/>
        </w:rPr>
        <w:t>supplement</w:t>
      </w:r>
      <w:r w:rsidR="00CA2D1A" w:rsidRPr="00DC059F">
        <w:rPr>
          <w:lang w:val="en-US"/>
        </w:rPr>
        <w:t xml:space="preserve"> </w:t>
      </w:r>
      <w:r w:rsidR="003368F7" w:rsidRPr="00DC059F">
        <w:rPr>
          <w:lang w:val="en-US"/>
        </w:rPr>
        <w:t>5</w:t>
      </w:r>
    </w:p>
    <w:p w:rsidR="00390645" w:rsidRPr="00DC059F" w:rsidRDefault="0089317D">
      <w:pPr>
        <w:spacing w:before="1320"/>
        <w:rPr>
          <w:caps/>
          <w:sz w:val="44"/>
          <w:u w:val="single"/>
          <w:lang w:val="en-US"/>
        </w:rPr>
      </w:pPr>
      <w:r w:rsidRPr="00DC059F">
        <w:rPr>
          <w:caps/>
          <w:sz w:val="44"/>
          <w:u w:val="single"/>
          <w:lang w:val="en-US"/>
        </w:rPr>
        <w:t>purchaser cooperation</w:t>
      </w:r>
    </w:p>
    <w:p w:rsidR="00390645" w:rsidRPr="00DC059F" w:rsidRDefault="00390645">
      <w:pPr>
        <w:pStyle w:val="Odstavec"/>
        <w:spacing w:before="0"/>
        <w:jc w:val="both"/>
        <w:rPr>
          <w:sz w:val="22"/>
          <w:lang w:val="en-US"/>
        </w:rPr>
      </w:pPr>
      <w:r w:rsidRPr="00DC059F">
        <w:rPr>
          <w:lang w:val="en-US"/>
        </w:rPr>
        <w:br w:type="page"/>
      </w:r>
    </w:p>
    <w:p w:rsidR="0089317D" w:rsidRPr="00DC059F" w:rsidRDefault="0089317D" w:rsidP="00136165">
      <w:pPr>
        <w:jc w:val="both"/>
        <w:rPr>
          <w:i/>
          <w:sz w:val="22"/>
          <w:lang w:val="en-US"/>
        </w:rPr>
      </w:pPr>
      <w:r w:rsidRPr="00DC059F">
        <w:rPr>
          <w:i/>
          <w:sz w:val="22"/>
          <w:lang w:val="en-US"/>
        </w:rPr>
        <w:lastRenderedPageBreak/>
        <w:t xml:space="preserve">Tender participants need to provide the following </w:t>
      </w:r>
      <w:r w:rsidRPr="00DC059F">
        <w:rPr>
          <w:b/>
          <w:i/>
          <w:sz w:val="22"/>
          <w:lang w:val="en-US"/>
        </w:rPr>
        <w:t xml:space="preserve">Supplement 5 – </w:t>
      </w:r>
      <w:r w:rsidRPr="00DC059F">
        <w:rPr>
          <w:b/>
          <w:i/>
          <w:smallCaps/>
          <w:sz w:val="22"/>
          <w:lang w:val="en-US"/>
        </w:rPr>
        <w:t>Purchaser</w:t>
      </w:r>
      <w:r w:rsidRPr="00DC059F">
        <w:rPr>
          <w:b/>
          <w:i/>
          <w:sz w:val="22"/>
          <w:lang w:val="en-US"/>
        </w:rPr>
        <w:t xml:space="preserve">’s Cooperation </w:t>
      </w:r>
      <w:r w:rsidRPr="00DC059F">
        <w:rPr>
          <w:i/>
          <w:sz w:val="22"/>
          <w:lang w:val="en-US"/>
        </w:rPr>
        <w:t xml:space="preserve">as part of File C5 of their Indicative Tenders / Tenders (being a supplement to the </w:t>
      </w:r>
      <w:r w:rsidRPr="00DC059F">
        <w:rPr>
          <w:i/>
          <w:smallCaps/>
          <w:sz w:val="22"/>
          <w:lang w:val="en-US"/>
        </w:rPr>
        <w:t>Contract for Work</w:t>
      </w:r>
      <w:r w:rsidRPr="00DC059F">
        <w:rPr>
          <w:i/>
          <w:sz w:val="22"/>
          <w:lang w:val="en-US"/>
        </w:rPr>
        <w:t>) in compliance with the Contracting Authority’s instructions for the contents of File C5 contained in Part 4 of the Procurement Documents.</w:t>
      </w:r>
    </w:p>
    <w:p w:rsidR="0089317D" w:rsidRPr="00DC059F" w:rsidRDefault="00390645" w:rsidP="004D63D8">
      <w:pPr>
        <w:pStyle w:val="Odstavec"/>
        <w:spacing w:before="240"/>
        <w:jc w:val="both"/>
        <w:rPr>
          <w:lang w:val="en-US"/>
        </w:rPr>
      </w:pPr>
      <w:r w:rsidRPr="00DC059F">
        <w:rPr>
          <w:lang w:val="en-US"/>
        </w:rPr>
        <w:br w:type="page"/>
      </w:r>
    </w:p>
    <w:p w:rsidR="0089317D" w:rsidRPr="00DC059F" w:rsidRDefault="0089317D" w:rsidP="0089317D">
      <w:pPr>
        <w:pStyle w:val="Odstavec"/>
        <w:spacing w:before="0"/>
        <w:jc w:val="both"/>
        <w:rPr>
          <w:sz w:val="22"/>
          <w:lang w:val="en-US"/>
        </w:rPr>
      </w:pPr>
      <w:r w:rsidRPr="00DC059F">
        <w:rPr>
          <w:sz w:val="22"/>
          <w:lang w:val="en-US"/>
        </w:rPr>
        <w:lastRenderedPageBreak/>
        <w:t xml:space="preserve">Pursuant to Section 12.8 of the </w:t>
      </w:r>
      <w:r w:rsidRPr="00DC059F">
        <w:rPr>
          <w:smallCaps/>
          <w:sz w:val="22"/>
          <w:lang w:val="en-US"/>
        </w:rPr>
        <w:t>Contract</w:t>
      </w:r>
      <w:r w:rsidR="00BD3565" w:rsidRPr="00DC059F">
        <w:rPr>
          <w:sz w:val="22"/>
          <w:lang w:val="en-US"/>
        </w:rPr>
        <w:t>,</w:t>
      </w:r>
      <w:r w:rsidRPr="00DC059F">
        <w:rPr>
          <w:sz w:val="22"/>
          <w:lang w:val="en-US"/>
        </w:rPr>
        <w:t xml:space="preserve"> the </w:t>
      </w:r>
      <w:r w:rsidRPr="00DC059F">
        <w:rPr>
          <w:smallCaps/>
          <w:sz w:val="22"/>
          <w:lang w:val="en-US"/>
        </w:rPr>
        <w:t>Purchaser</w:t>
      </w:r>
      <w:r w:rsidRPr="00DC059F">
        <w:rPr>
          <w:sz w:val="22"/>
          <w:lang w:val="en-US"/>
        </w:rPr>
        <w:t xml:space="preserve"> shall provide the </w:t>
      </w:r>
      <w:r w:rsidRPr="00DC059F">
        <w:rPr>
          <w:smallCaps/>
          <w:sz w:val="22"/>
          <w:lang w:val="en-US"/>
        </w:rPr>
        <w:t>Contractor</w:t>
      </w:r>
      <w:r w:rsidRPr="00DC059F">
        <w:rPr>
          <w:sz w:val="22"/>
          <w:lang w:val="en-US"/>
        </w:rPr>
        <w:t xml:space="preserve"> with cooperation</w:t>
      </w:r>
      <w:r w:rsidR="00BD3565" w:rsidRPr="00DC059F">
        <w:rPr>
          <w:sz w:val="22"/>
          <w:lang w:val="en-US"/>
        </w:rPr>
        <w:t xml:space="preserve"> in the extent given below</w:t>
      </w:r>
      <w:r w:rsidRPr="00DC059F">
        <w:rPr>
          <w:sz w:val="22"/>
          <w:lang w:val="en-US"/>
        </w:rPr>
        <w:t>.</w:t>
      </w:r>
    </w:p>
    <w:p w:rsidR="0089317D" w:rsidRPr="00DC059F" w:rsidRDefault="0089317D" w:rsidP="0089317D">
      <w:pPr>
        <w:pStyle w:val="Odstavec"/>
        <w:spacing w:before="0"/>
        <w:jc w:val="both"/>
        <w:rPr>
          <w:sz w:val="22"/>
          <w:lang w:val="en-US"/>
        </w:rPr>
      </w:pPr>
      <w:r w:rsidRPr="00DC059F">
        <w:rPr>
          <w:sz w:val="22"/>
          <w:lang w:val="en-US"/>
        </w:rPr>
        <w:t>All prices given below are valid for 2018 and are exclusive of VAT.</w:t>
      </w:r>
    </w:p>
    <w:p w:rsidR="0089317D" w:rsidRPr="00DC059F" w:rsidRDefault="0089317D" w:rsidP="0089317D">
      <w:pPr>
        <w:pStyle w:val="Odstavec"/>
        <w:spacing w:before="0"/>
        <w:jc w:val="both"/>
        <w:rPr>
          <w:sz w:val="22"/>
          <w:lang w:val="en-US"/>
        </w:rPr>
      </w:pPr>
      <w:r w:rsidRPr="00DC059F">
        <w:rPr>
          <w:sz w:val="22"/>
          <w:lang w:val="en-US"/>
        </w:rPr>
        <w:t xml:space="preserve">Place of service provision – </w:t>
      </w:r>
      <w:r w:rsidRPr="00DC059F">
        <w:rPr>
          <w:smallCaps/>
          <w:sz w:val="22"/>
          <w:lang w:val="en-US"/>
        </w:rPr>
        <w:t>Purchaser’s</w:t>
      </w:r>
      <w:r w:rsidRPr="00DC059F">
        <w:rPr>
          <w:sz w:val="22"/>
          <w:lang w:val="en-US"/>
        </w:rPr>
        <w:t xml:space="preserve"> premises</w:t>
      </w:r>
      <w:r w:rsidR="00BD3565" w:rsidRPr="00DC059F">
        <w:rPr>
          <w:sz w:val="22"/>
          <w:lang w:val="en-US"/>
        </w:rPr>
        <w:t>,</w:t>
      </w:r>
      <w:r w:rsidRPr="00DC059F">
        <w:rPr>
          <w:sz w:val="22"/>
          <w:lang w:val="en-US"/>
        </w:rPr>
        <w:t xml:space="preserve"> on existing connection points.</w:t>
      </w:r>
    </w:p>
    <w:p w:rsidR="006D6CFF" w:rsidRPr="00DC059F" w:rsidRDefault="006D6CFF" w:rsidP="00666A4E">
      <w:pPr>
        <w:pStyle w:val="Odstavec"/>
        <w:keepNext/>
        <w:jc w:val="both"/>
        <w:rPr>
          <w:sz w:val="22"/>
          <w:szCs w:val="22"/>
          <w:lang w:val="en-US"/>
        </w:rPr>
      </w:pPr>
    </w:p>
    <w:p w:rsidR="00844FEC" w:rsidRPr="00DC059F" w:rsidRDefault="00844FEC" w:rsidP="00666A4E">
      <w:pPr>
        <w:pStyle w:val="Odstavec"/>
        <w:keepNext/>
        <w:jc w:val="both"/>
        <w:rPr>
          <w:b/>
          <w:bCs/>
          <w:sz w:val="22"/>
          <w:szCs w:val="22"/>
          <w:lang w:val="en-US"/>
        </w:rPr>
        <w:sectPr w:rsidR="00844FEC" w:rsidRPr="00DC059F">
          <w:headerReference w:type="default" r:id="rId10"/>
          <w:footerReference w:type="default" r:id="rId11"/>
          <w:pgSz w:w="11907" w:h="16840" w:code="9"/>
          <w:pgMar w:top="2268" w:right="851" w:bottom="1134" w:left="1418" w:header="567" w:footer="567" w:gutter="0"/>
          <w:cols w:space="708"/>
        </w:sectPr>
      </w:pPr>
    </w:p>
    <w:p w:rsidR="00844FEC" w:rsidRPr="00DC059F" w:rsidRDefault="0089317D" w:rsidP="006D6CFF">
      <w:pPr>
        <w:pStyle w:val="Odstavecseseznamem"/>
        <w:numPr>
          <w:ilvl w:val="0"/>
          <w:numId w:val="10"/>
        </w:numPr>
        <w:tabs>
          <w:tab w:val="clear" w:pos="644"/>
        </w:tabs>
        <w:spacing w:before="120" w:after="120"/>
        <w:ind w:left="567" w:hanging="567"/>
        <w:contextualSpacing w:val="0"/>
        <w:jc w:val="left"/>
        <w:rPr>
          <w:b/>
          <w:sz w:val="22"/>
          <w:szCs w:val="22"/>
          <w:u w:val="single"/>
          <w:lang w:val="en-US"/>
        </w:rPr>
      </w:pPr>
      <w:r w:rsidRPr="00DC059F">
        <w:rPr>
          <w:b/>
          <w:sz w:val="22"/>
          <w:szCs w:val="22"/>
          <w:u w:val="single"/>
          <w:lang w:val="en-US"/>
        </w:rPr>
        <w:lastRenderedPageBreak/>
        <w:t>Spaces</w:t>
      </w:r>
      <w:r w:rsidR="00844FEC" w:rsidRPr="00DC059F">
        <w:rPr>
          <w:b/>
          <w:sz w:val="22"/>
          <w:szCs w:val="22"/>
          <w:u w:val="single"/>
          <w:lang w:val="en-US"/>
        </w:rPr>
        <w:t xml:space="preserve"> </w:t>
      </w:r>
      <w:r w:rsidR="006D6CFF" w:rsidRPr="00DC059F">
        <w:rPr>
          <w:b/>
          <w:sz w:val="22"/>
          <w:szCs w:val="22"/>
          <w:u w:val="single"/>
          <w:lang w:val="en-US"/>
        </w:rPr>
        <w:t>(</w:t>
      </w:r>
      <w:r w:rsidRPr="00DC059F">
        <w:rPr>
          <w:b/>
          <w:sz w:val="22"/>
          <w:szCs w:val="22"/>
          <w:u w:val="single"/>
          <w:lang w:val="en-US"/>
        </w:rPr>
        <w:t>offices and accessories</w:t>
      </w:r>
      <w:r w:rsidR="006D6CFF" w:rsidRPr="00DC059F">
        <w:rPr>
          <w:b/>
          <w:sz w:val="22"/>
          <w:szCs w:val="22"/>
          <w:u w:val="single"/>
          <w:lang w:val="en-US"/>
        </w:rPr>
        <w:t xml:space="preserve">) </w:t>
      </w:r>
      <w:r w:rsidRPr="00DC059F">
        <w:rPr>
          <w:b/>
          <w:sz w:val="22"/>
          <w:szCs w:val="22"/>
          <w:u w:val="single"/>
          <w:lang w:val="en-US"/>
        </w:rPr>
        <w:t>for rent</w:t>
      </w:r>
      <w:r w:rsidR="00844FEC" w:rsidRPr="00DC059F">
        <w:rPr>
          <w:b/>
          <w:sz w:val="22"/>
          <w:szCs w:val="22"/>
          <w:u w:val="single"/>
          <w:lang w:val="en-US"/>
        </w:rPr>
        <w:t xml:space="preserve">: </w:t>
      </w:r>
    </w:p>
    <w:tbl>
      <w:tblPr>
        <w:tblW w:w="14034" w:type="dxa"/>
        <w:tblInd w:w="637" w:type="dxa"/>
        <w:tblCellMar>
          <w:left w:w="70" w:type="dxa"/>
          <w:right w:w="70" w:type="dxa"/>
        </w:tblCellMar>
        <w:tblLook w:val="04A0" w:firstRow="1" w:lastRow="0" w:firstColumn="1" w:lastColumn="0" w:noHBand="0" w:noVBand="1"/>
      </w:tblPr>
      <w:tblGrid>
        <w:gridCol w:w="1558"/>
        <w:gridCol w:w="960"/>
        <w:gridCol w:w="1486"/>
        <w:gridCol w:w="1440"/>
        <w:gridCol w:w="1320"/>
        <w:gridCol w:w="567"/>
        <w:gridCol w:w="1560"/>
        <w:gridCol w:w="955"/>
        <w:gridCol w:w="1486"/>
        <w:gridCol w:w="1326"/>
        <w:gridCol w:w="1376"/>
      </w:tblGrid>
      <w:tr w:rsidR="0089317D" w:rsidRPr="00DC059F" w:rsidTr="0089317D">
        <w:trPr>
          <w:trHeight w:val="345"/>
        </w:trPr>
        <w:tc>
          <w:tcPr>
            <w:tcW w:w="1558" w:type="dxa"/>
            <w:tcBorders>
              <w:top w:val="nil"/>
              <w:left w:val="nil"/>
              <w:bottom w:val="nil"/>
              <w:right w:val="nil"/>
            </w:tcBorders>
            <w:shd w:val="clear" w:color="auto" w:fill="auto"/>
            <w:noWrap/>
            <w:vAlign w:val="bottom"/>
            <w:hideMark/>
          </w:tcPr>
          <w:p w:rsidR="00844FEC" w:rsidRPr="00DC059F" w:rsidRDefault="0089317D" w:rsidP="0089317D">
            <w:pPr>
              <w:rPr>
                <w:rFonts w:cs="Arial"/>
                <w:b/>
                <w:bCs/>
                <w:sz w:val="22"/>
                <w:szCs w:val="22"/>
                <w:lang w:val="en-US"/>
              </w:rPr>
            </w:pPr>
            <w:r w:rsidRPr="00DC059F">
              <w:rPr>
                <w:rFonts w:cs="Arial"/>
                <w:b/>
                <w:bCs/>
                <w:sz w:val="22"/>
                <w:szCs w:val="22"/>
                <w:lang w:val="en-US"/>
              </w:rPr>
              <w:t>Building</w:t>
            </w:r>
            <w:r w:rsidR="00844FEC" w:rsidRPr="00DC059F">
              <w:rPr>
                <w:rFonts w:cs="Arial"/>
                <w:b/>
                <w:bCs/>
                <w:sz w:val="22"/>
                <w:szCs w:val="22"/>
                <w:lang w:val="en-US"/>
              </w:rPr>
              <w:t xml:space="preserve"> 13</w:t>
            </w:r>
          </w:p>
        </w:tc>
        <w:tc>
          <w:tcPr>
            <w:tcW w:w="960" w:type="dxa"/>
            <w:tcBorders>
              <w:top w:val="nil"/>
              <w:left w:val="nil"/>
              <w:bottom w:val="nil"/>
              <w:right w:val="nil"/>
            </w:tcBorders>
            <w:shd w:val="clear" w:color="auto" w:fill="auto"/>
            <w:noWrap/>
            <w:vAlign w:val="bottom"/>
            <w:hideMark/>
          </w:tcPr>
          <w:p w:rsidR="00844FEC" w:rsidRPr="00DC059F" w:rsidRDefault="00844FEC" w:rsidP="000B60FF">
            <w:pPr>
              <w:rPr>
                <w:rFonts w:cs="Arial"/>
                <w:sz w:val="22"/>
                <w:szCs w:val="22"/>
                <w:lang w:val="en-US"/>
              </w:rPr>
            </w:pPr>
          </w:p>
        </w:tc>
        <w:tc>
          <w:tcPr>
            <w:tcW w:w="1486" w:type="dxa"/>
            <w:tcBorders>
              <w:top w:val="nil"/>
              <w:left w:val="nil"/>
              <w:bottom w:val="nil"/>
              <w:right w:val="nil"/>
            </w:tcBorders>
            <w:shd w:val="clear" w:color="auto" w:fill="auto"/>
            <w:noWrap/>
            <w:vAlign w:val="bottom"/>
            <w:hideMark/>
          </w:tcPr>
          <w:p w:rsidR="00844FEC" w:rsidRPr="00DC059F" w:rsidRDefault="00844FEC" w:rsidP="000B60FF">
            <w:pPr>
              <w:rPr>
                <w:rFonts w:cs="Arial"/>
                <w:sz w:val="22"/>
                <w:szCs w:val="22"/>
                <w:lang w:val="en-US"/>
              </w:rPr>
            </w:pPr>
          </w:p>
        </w:tc>
        <w:tc>
          <w:tcPr>
            <w:tcW w:w="1440" w:type="dxa"/>
            <w:tcBorders>
              <w:top w:val="nil"/>
              <w:left w:val="nil"/>
              <w:bottom w:val="nil"/>
              <w:right w:val="nil"/>
            </w:tcBorders>
            <w:shd w:val="clear" w:color="auto" w:fill="auto"/>
            <w:noWrap/>
            <w:vAlign w:val="bottom"/>
            <w:hideMark/>
          </w:tcPr>
          <w:p w:rsidR="00844FEC" w:rsidRPr="00DC059F" w:rsidRDefault="00844FEC" w:rsidP="000B60FF">
            <w:pPr>
              <w:rPr>
                <w:rFonts w:cs="Arial"/>
                <w:sz w:val="22"/>
                <w:szCs w:val="22"/>
                <w:lang w:val="en-US"/>
              </w:rPr>
            </w:pPr>
          </w:p>
        </w:tc>
        <w:tc>
          <w:tcPr>
            <w:tcW w:w="1320" w:type="dxa"/>
            <w:tcBorders>
              <w:top w:val="nil"/>
              <w:left w:val="nil"/>
              <w:bottom w:val="single" w:sz="4" w:space="0" w:color="auto"/>
              <w:right w:val="nil"/>
            </w:tcBorders>
          </w:tcPr>
          <w:p w:rsidR="00844FEC" w:rsidRPr="00DC059F" w:rsidRDefault="00844FEC" w:rsidP="000B60FF">
            <w:pPr>
              <w:rPr>
                <w:rFonts w:cs="Arial"/>
                <w:sz w:val="22"/>
                <w:szCs w:val="22"/>
                <w:lang w:val="en-US"/>
              </w:rPr>
            </w:pPr>
          </w:p>
        </w:tc>
        <w:tc>
          <w:tcPr>
            <w:tcW w:w="567" w:type="dxa"/>
            <w:tcBorders>
              <w:top w:val="nil"/>
              <w:left w:val="nil"/>
              <w:bottom w:val="nil"/>
              <w:right w:val="nil"/>
            </w:tcBorders>
            <w:shd w:val="clear" w:color="auto" w:fill="auto"/>
            <w:noWrap/>
            <w:vAlign w:val="bottom"/>
            <w:hideMark/>
          </w:tcPr>
          <w:p w:rsidR="00844FEC" w:rsidRPr="00DC059F" w:rsidRDefault="00844FEC" w:rsidP="000B60FF">
            <w:pPr>
              <w:rPr>
                <w:rFonts w:cs="Arial"/>
                <w:sz w:val="22"/>
                <w:szCs w:val="22"/>
                <w:lang w:val="en-US"/>
              </w:rPr>
            </w:pPr>
          </w:p>
        </w:tc>
        <w:tc>
          <w:tcPr>
            <w:tcW w:w="1560" w:type="dxa"/>
            <w:tcBorders>
              <w:top w:val="nil"/>
              <w:left w:val="nil"/>
              <w:bottom w:val="nil"/>
              <w:right w:val="nil"/>
            </w:tcBorders>
            <w:shd w:val="clear" w:color="auto" w:fill="auto"/>
            <w:noWrap/>
            <w:vAlign w:val="bottom"/>
            <w:hideMark/>
          </w:tcPr>
          <w:p w:rsidR="00844FEC" w:rsidRPr="00DC059F" w:rsidRDefault="00844FEC" w:rsidP="000B60FF">
            <w:pPr>
              <w:rPr>
                <w:rFonts w:cs="Arial"/>
                <w:sz w:val="22"/>
                <w:szCs w:val="22"/>
                <w:lang w:val="en-US"/>
              </w:rPr>
            </w:pPr>
          </w:p>
        </w:tc>
        <w:tc>
          <w:tcPr>
            <w:tcW w:w="955" w:type="dxa"/>
            <w:tcBorders>
              <w:top w:val="nil"/>
              <w:left w:val="nil"/>
              <w:bottom w:val="nil"/>
              <w:right w:val="nil"/>
            </w:tcBorders>
            <w:shd w:val="clear" w:color="auto" w:fill="auto"/>
            <w:noWrap/>
            <w:vAlign w:val="bottom"/>
            <w:hideMark/>
          </w:tcPr>
          <w:p w:rsidR="00844FEC" w:rsidRPr="00DC059F" w:rsidRDefault="00844FEC" w:rsidP="000B60FF">
            <w:pPr>
              <w:rPr>
                <w:rFonts w:cs="Arial"/>
                <w:sz w:val="22"/>
                <w:szCs w:val="22"/>
                <w:lang w:val="en-US"/>
              </w:rPr>
            </w:pPr>
          </w:p>
        </w:tc>
        <w:tc>
          <w:tcPr>
            <w:tcW w:w="1486" w:type="dxa"/>
            <w:tcBorders>
              <w:top w:val="nil"/>
              <w:left w:val="nil"/>
              <w:bottom w:val="nil"/>
              <w:right w:val="nil"/>
            </w:tcBorders>
            <w:shd w:val="clear" w:color="auto" w:fill="auto"/>
            <w:noWrap/>
            <w:vAlign w:val="bottom"/>
            <w:hideMark/>
          </w:tcPr>
          <w:p w:rsidR="00844FEC" w:rsidRPr="00DC059F" w:rsidRDefault="00844FEC" w:rsidP="000B60FF">
            <w:pPr>
              <w:rPr>
                <w:rFonts w:cs="Arial"/>
                <w:sz w:val="22"/>
                <w:szCs w:val="22"/>
                <w:lang w:val="en-US"/>
              </w:rPr>
            </w:pPr>
          </w:p>
        </w:tc>
        <w:tc>
          <w:tcPr>
            <w:tcW w:w="1326" w:type="dxa"/>
            <w:tcBorders>
              <w:top w:val="nil"/>
              <w:left w:val="nil"/>
              <w:bottom w:val="nil"/>
              <w:right w:val="nil"/>
            </w:tcBorders>
            <w:shd w:val="clear" w:color="auto" w:fill="auto"/>
            <w:noWrap/>
            <w:vAlign w:val="bottom"/>
            <w:hideMark/>
          </w:tcPr>
          <w:p w:rsidR="00844FEC" w:rsidRPr="00DC059F" w:rsidRDefault="00844FEC" w:rsidP="000B60FF">
            <w:pPr>
              <w:rPr>
                <w:rFonts w:cs="Arial"/>
                <w:sz w:val="22"/>
                <w:szCs w:val="22"/>
                <w:lang w:val="en-US"/>
              </w:rPr>
            </w:pPr>
          </w:p>
        </w:tc>
        <w:tc>
          <w:tcPr>
            <w:tcW w:w="1376" w:type="dxa"/>
            <w:tcBorders>
              <w:top w:val="nil"/>
              <w:left w:val="nil"/>
              <w:bottom w:val="nil"/>
              <w:right w:val="nil"/>
            </w:tcBorders>
          </w:tcPr>
          <w:p w:rsidR="00844FEC" w:rsidRPr="00DC059F" w:rsidRDefault="00844FEC" w:rsidP="000B60FF">
            <w:pPr>
              <w:rPr>
                <w:rFonts w:cs="Arial"/>
                <w:sz w:val="22"/>
                <w:szCs w:val="22"/>
                <w:lang w:val="en-US"/>
              </w:rPr>
            </w:pPr>
          </w:p>
        </w:tc>
      </w:tr>
      <w:tr w:rsidR="0089317D" w:rsidRPr="00DC059F" w:rsidTr="0089317D">
        <w:trPr>
          <w:trHeight w:val="315"/>
        </w:trPr>
        <w:tc>
          <w:tcPr>
            <w:tcW w:w="1558" w:type="dxa"/>
            <w:tcBorders>
              <w:top w:val="single" w:sz="8" w:space="0" w:color="auto"/>
              <w:left w:val="single" w:sz="8" w:space="0" w:color="auto"/>
              <w:bottom w:val="single" w:sz="8" w:space="0" w:color="auto"/>
              <w:right w:val="single" w:sz="4" w:space="0" w:color="auto"/>
            </w:tcBorders>
            <w:shd w:val="clear" w:color="000000" w:fill="FCD5B4"/>
            <w:noWrap/>
            <w:vAlign w:val="bottom"/>
            <w:hideMark/>
          </w:tcPr>
          <w:p w:rsidR="0089317D" w:rsidRPr="00DC059F" w:rsidRDefault="0089317D" w:rsidP="000B60FF">
            <w:pPr>
              <w:rPr>
                <w:rFonts w:cs="Arial"/>
                <w:b/>
                <w:bCs/>
                <w:sz w:val="22"/>
                <w:szCs w:val="22"/>
                <w:lang w:val="en-US"/>
              </w:rPr>
            </w:pPr>
            <w:r w:rsidRPr="00DC059F">
              <w:rPr>
                <w:rFonts w:cs="Arial"/>
                <w:b/>
                <w:bCs/>
                <w:sz w:val="22"/>
                <w:szCs w:val="22"/>
                <w:lang w:val="en-US"/>
              </w:rPr>
              <w:t>Floor 1</w:t>
            </w:r>
          </w:p>
        </w:tc>
        <w:tc>
          <w:tcPr>
            <w:tcW w:w="960" w:type="dxa"/>
            <w:tcBorders>
              <w:top w:val="single" w:sz="8" w:space="0" w:color="auto"/>
              <w:left w:val="nil"/>
              <w:bottom w:val="single" w:sz="8" w:space="0" w:color="auto"/>
              <w:right w:val="nil"/>
            </w:tcBorders>
            <w:shd w:val="clear" w:color="000000" w:fill="FCD5B4"/>
            <w:noWrap/>
            <w:vAlign w:val="bottom"/>
            <w:hideMark/>
          </w:tcPr>
          <w:p w:rsidR="0089317D" w:rsidRPr="00DC059F" w:rsidRDefault="0089317D" w:rsidP="000B60FF">
            <w:pPr>
              <w:rPr>
                <w:rFonts w:cs="Arial"/>
                <w:b/>
                <w:bCs/>
                <w:sz w:val="22"/>
                <w:szCs w:val="22"/>
                <w:lang w:val="en-US"/>
              </w:rPr>
            </w:pPr>
            <w:r w:rsidRPr="00DC059F">
              <w:rPr>
                <w:rFonts w:cs="Arial"/>
                <w:b/>
                <w:bCs/>
                <w:sz w:val="22"/>
                <w:szCs w:val="22"/>
                <w:lang w:val="en-US"/>
              </w:rPr>
              <w:t>m2</w:t>
            </w:r>
          </w:p>
        </w:tc>
        <w:tc>
          <w:tcPr>
            <w:tcW w:w="1486" w:type="dxa"/>
            <w:tcBorders>
              <w:top w:val="single" w:sz="8" w:space="0" w:color="auto"/>
              <w:left w:val="single" w:sz="8" w:space="0" w:color="auto"/>
              <w:bottom w:val="single" w:sz="8" w:space="0" w:color="auto"/>
              <w:right w:val="nil"/>
            </w:tcBorders>
            <w:shd w:val="clear" w:color="000000" w:fill="FCD5B4"/>
            <w:noWrap/>
            <w:vAlign w:val="bottom"/>
            <w:hideMark/>
          </w:tcPr>
          <w:p w:rsidR="0089317D" w:rsidRPr="00DC059F" w:rsidRDefault="0089317D" w:rsidP="0089317D">
            <w:pPr>
              <w:rPr>
                <w:rFonts w:cs="Arial"/>
                <w:b/>
                <w:bCs/>
                <w:sz w:val="22"/>
                <w:szCs w:val="22"/>
                <w:lang w:val="en-US"/>
              </w:rPr>
            </w:pPr>
            <w:r w:rsidRPr="00DC059F">
              <w:rPr>
                <w:rFonts w:cs="Arial"/>
                <w:b/>
                <w:bCs/>
                <w:sz w:val="22"/>
                <w:szCs w:val="22"/>
                <w:lang w:val="en-US"/>
              </w:rPr>
              <w:t>CZK/m2/year</w:t>
            </w:r>
          </w:p>
        </w:tc>
        <w:tc>
          <w:tcPr>
            <w:tcW w:w="1440" w:type="dxa"/>
            <w:tcBorders>
              <w:top w:val="single" w:sz="8" w:space="0" w:color="auto"/>
              <w:left w:val="single" w:sz="8" w:space="0" w:color="auto"/>
              <w:bottom w:val="single" w:sz="8" w:space="0" w:color="auto"/>
              <w:right w:val="single" w:sz="4" w:space="0" w:color="auto"/>
            </w:tcBorders>
            <w:shd w:val="clear" w:color="000000" w:fill="FCD5B4"/>
            <w:noWrap/>
            <w:vAlign w:val="bottom"/>
            <w:hideMark/>
          </w:tcPr>
          <w:p w:rsidR="0089317D" w:rsidRPr="00DC059F" w:rsidRDefault="0089317D" w:rsidP="0089317D">
            <w:pPr>
              <w:rPr>
                <w:rFonts w:cs="Arial"/>
                <w:b/>
                <w:bCs/>
                <w:sz w:val="22"/>
                <w:szCs w:val="22"/>
                <w:lang w:val="en-US"/>
              </w:rPr>
            </w:pPr>
            <w:r w:rsidRPr="00DC059F">
              <w:rPr>
                <w:rFonts w:cs="Arial"/>
                <w:b/>
                <w:bCs/>
                <w:sz w:val="22"/>
                <w:szCs w:val="22"/>
                <w:lang w:val="en-US"/>
              </w:rPr>
              <w:t>CZK/month</w:t>
            </w:r>
          </w:p>
        </w:tc>
        <w:tc>
          <w:tcPr>
            <w:tcW w:w="1320" w:type="dxa"/>
            <w:tcBorders>
              <w:top w:val="single" w:sz="4" w:space="0" w:color="auto"/>
              <w:left w:val="single" w:sz="4" w:space="0" w:color="auto"/>
              <w:bottom w:val="single" w:sz="4" w:space="0" w:color="auto"/>
              <w:right w:val="single" w:sz="4" w:space="0" w:color="auto"/>
            </w:tcBorders>
            <w:shd w:val="clear" w:color="auto" w:fill="FFFF00"/>
          </w:tcPr>
          <w:p w:rsidR="0089317D" w:rsidRPr="00DC059F" w:rsidRDefault="0089317D" w:rsidP="000B60FF">
            <w:pPr>
              <w:rPr>
                <w:rFonts w:cs="Arial"/>
                <w:b/>
                <w:bCs/>
                <w:sz w:val="22"/>
                <w:szCs w:val="22"/>
                <w:lang w:val="en-US"/>
              </w:rPr>
            </w:pPr>
            <w:r w:rsidRPr="00DC059F">
              <w:rPr>
                <w:rFonts w:cs="Arial"/>
                <w:b/>
                <w:bCs/>
                <w:sz w:val="22"/>
                <w:szCs w:val="22"/>
                <w:lang w:val="en-US"/>
              </w:rPr>
              <w:t>Required by Contractor</w:t>
            </w:r>
          </w:p>
        </w:tc>
        <w:tc>
          <w:tcPr>
            <w:tcW w:w="567" w:type="dxa"/>
            <w:tcBorders>
              <w:top w:val="nil"/>
              <w:left w:val="single" w:sz="4" w:space="0" w:color="auto"/>
              <w:bottom w:val="nil"/>
              <w:right w:val="nil"/>
            </w:tcBorders>
            <w:shd w:val="clear" w:color="auto" w:fill="auto"/>
            <w:noWrap/>
            <w:vAlign w:val="bottom"/>
            <w:hideMark/>
          </w:tcPr>
          <w:p w:rsidR="0089317D" w:rsidRPr="00DC059F" w:rsidRDefault="0089317D" w:rsidP="000B60FF">
            <w:pPr>
              <w:rPr>
                <w:rFonts w:cs="Arial"/>
                <w:sz w:val="22"/>
                <w:szCs w:val="22"/>
                <w:lang w:val="en-US"/>
              </w:rPr>
            </w:pPr>
          </w:p>
        </w:tc>
        <w:tc>
          <w:tcPr>
            <w:tcW w:w="1560" w:type="dxa"/>
            <w:tcBorders>
              <w:top w:val="single" w:sz="8" w:space="0" w:color="auto"/>
              <w:left w:val="single" w:sz="8" w:space="0" w:color="auto"/>
              <w:bottom w:val="single" w:sz="8" w:space="0" w:color="auto"/>
              <w:right w:val="single" w:sz="4" w:space="0" w:color="auto"/>
            </w:tcBorders>
            <w:shd w:val="clear" w:color="000000" w:fill="FCD5B4"/>
            <w:noWrap/>
            <w:vAlign w:val="bottom"/>
            <w:hideMark/>
          </w:tcPr>
          <w:p w:rsidR="0089317D" w:rsidRPr="00DC059F" w:rsidRDefault="0089317D" w:rsidP="00B81E21">
            <w:pPr>
              <w:rPr>
                <w:rFonts w:cs="Arial"/>
                <w:b/>
                <w:bCs/>
                <w:sz w:val="22"/>
                <w:szCs w:val="22"/>
                <w:lang w:val="en-US"/>
              </w:rPr>
            </w:pPr>
            <w:r w:rsidRPr="00DC059F">
              <w:rPr>
                <w:rFonts w:cs="Arial"/>
                <w:b/>
                <w:bCs/>
                <w:sz w:val="22"/>
                <w:szCs w:val="22"/>
                <w:lang w:val="en-US"/>
              </w:rPr>
              <w:t>Floor 2</w:t>
            </w:r>
          </w:p>
        </w:tc>
        <w:tc>
          <w:tcPr>
            <w:tcW w:w="955" w:type="dxa"/>
            <w:tcBorders>
              <w:top w:val="single" w:sz="8" w:space="0" w:color="auto"/>
              <w:left w:val="nil"/>
              <w:bottom w:val="single" w:sz="8" w:space="0" w:color="auto"/>
              <w:right w:val="nil"/>
            </w:tcBorders>
            <w:shd w:val="clear" w:color="000000" w:fill="FCD5B4"/>
            <w:noWrap/>
            <w:vAlign w:val="bottom"/>
            <w:hideMark/>
          </w:tcPr>
          <w:p w:rsidR="0089317D" w:rsidRPr="00DC059F" w:rsidRDefault="0089317D" w:rsidP="00B81E21">
            <w:pPr>
              <w:rPr>
                <w:rFonts w:cs="Arial"/>
                <w:b/>
                <w:bCs/>
                <w:sz w:val="22"/>
                <w:szCs w:val="22"/>
                <w:lang w:val="en-US"/>
              </w:rPr>
            </w:pPr>
            <w:r w:rsidRPr="00DC059F">
              <w:rPr>
                <w:rFonts w:cs="Arial"/>
                <w:b/>
                <w:bCs/>
                <w:sz w:val="22"/>
                <w:szCs w:val="22"/>
                <w:lang w:val="en-US"/>
              </w:rPr>
              <w:t>m2</w:t>
            </w:r>
          </w:p>
        </w:tc>
        <w:tc>
          <w:tcPr>
            <w:tcW w:w="1486" w:type="dxa"/>
            <w:tcBorders>
              <w:top w:val="single" w:sz="8" w:space="0" w:color="auto"/>
              <w:left w:val="single" w:sz="8" w:space="0" w:color="auto"/>
              <w:bottom w:val="single" w:sz="8" w:space="0" w:color="auto"/>
              <w:right w:val="nil"/>
            </w:tcBorders>
            <w:shd w:val="clear" w:color="000000" w:fill="FCD5B4"/>
            <w:noWrap/>
            <w:vAlign w:val="bottom"/>
            <w:hideMark/>
          </w:tcPr>
          <w:p w:rsidR="0089317D" w:rsidRPr="00DC059F" w:rsidRDefault="0089317D" w:rsidP="00B81E21">
            <w:pPr>
              <w:rPr>
                <w:rFonts w:cs="Arial"/>
                <w:b/>
                <w:bCs/>
                <w:sz w:val="22"/>
                <w:szCs w:val="22"/>
                <w:lang w:val="en-US"/>
              </w:rPr>
            </w:pPr>
            <w:r w:rsidRPr="00DC059F">
              <w:rPr>
                <w:rFonts w:cs="Arial"/>
                <w:b/>
                <w:bCs/>
                <w:sz w:val="22"/>
                <w:szCs w:val="22"/>
                <w:lang w:val="en-US"/>
              </w:rPr>
              <w:t>CZK/m2/year</w:t>
            </w:r>
          </w:p>
        </w:tc>
        <w:tc>
          <w:tcPr>
            <w:tcW w:w="1326" w:type="dxa"/>
            <w:tcBorders>
              <w:top w:val="single" w:sz="8" w:space="0" w:color="auto"/>
              <w:left w:val="single" w:sz="8" w:space="0" w:color="auto"/>
              <w:bottom w:val="single" w:sz="8" w:space="0" w:color="auto"/>
              <w:right w:val="single" w:sz="8" w:space="0" w:color="auto"/>
            </w:tcBorders>
            <w:shd w:val="clear" w:color="000000" w:fill="FCD5B4"/>
            <w:noWrap/>
            <w:vAlign w:val="bottom"/>
            <w:hideMark/>
          </w:tcPr>
          <w:p w:rsidR="0089317D" w:rsidRPr="00DC059F" w:rsidRDefault="0089317D" w:rsidP="00B81E21">
            <w:pPr>
              <w:rPr>
                <w:rFonts w:cs="Arial"/>
                <w:b/>
                <w:bCs/>
                <w:sz w:val="22"/>
                <w:szCs w:val="22"/>
                <w:lang w:val="en-US"/>
              </w:rPr>
            </w:pPr>
            <w:r w:rsidRPr="00DC059F">
              <w:rPr>
                <w:rFonts w:cs="Arial"/>
                <w:b/>
                <w:bCs/>
                <w:sz w:val="22"/>
                <w:szCs w:val="22"/>
                <w:lang w:val="en-US"/>
              </w:rPr>
              <w:t>CZK/month</w:t>
            </w:r>
          </w:p>
        </w:tc>
        <w:tc>
          <w:tcPr>
            <w:tcW w:w="1376" w:type="dxa"/>
            <w:tcBorders>
              <w:top w:val="single" w:sz="8" w:space="0" w:color="auto"/>
              <w:left w:val="single" w:sz="8" w:space="0" w:color="auto"/>
              <w:bottom w:val="single" w:sz="8" w:space="0" w:color="auto"/>
              <w:right w:val="single" w:sz="8" w:space="0" w:color="auto"/>
            </w:tcBorders>
            <w:shd w:val="clear" w:color="auto" w:fill="FFFF00"/>
          </w:tcPr>
          <w:p w:rsidR="0089317D" w:rsidRPr="00DC059F" w:rsidRDefault="0089317D" w:rsidP="00B81E21">
            <w:pPr>
              <w:rPr>
                <w:rFonts w:cs="Arial"/>
                <w:b/>
                <w:bCs/>
                <w:sz w:val="22"/>
                <w:szCs w:val="22"/>
                <w:lang w:val="en-US"/>
              </w:rPr>
            </w:pPr>
            <w:r w:rsidRPr="00DC059F">
              <w:rPr>
                <w:rFonts w:cs="Arial"/>
                <w:b/>
                <w:bCs/>
                <w:sz w:val="22"/>
                <w:szCs w:val="22"/>
                <w:lang w:val="en-US"/>
              </w:rPr>
              <w:t>Required by Contractor</w:t>
            </w:r>
          </w:p>
        </w:tc>
      </w:tr>
      <w:tr w:rsidR="0089317D" w:rsidRPr="00DC059F" w:rsidTr="0089317D">
        <w:trPr>
          <w:trHeight w:val="300"/>
        </w:trPr>
        <w:tc>
          <w:tcPr>
            <w:tcW w:w="1558"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0B60FF">
            <w:pPr>
              <w:rPr>
                <w:rFonts w:cs="Arial"/>
                <w:sz w:val="22"/>
                <w:szCs w:val="22"/>
                <w:lang w:val="en-US"/>
              </w:rPr>
            </w:pPr>
            <w:r w:rsidRPr="00DC059F">
              <w:rPr>
                <w:rFonts w:cs="Arial"/>
                <w:sz w:val="22"/>
                <w:szCs w:val="22"/>
                <w:lang w:val="en-US"/>
              </w:rPr>
              <w:t>Office 1</w:t>
            </w:r>
          </w:p>
        </w:tc>
        <w:tc>
          <w:tcPr>
            <w:tcW w:w="960" w:type="dxa"/>
            <w:tcBorders>
              <w:top w:val="nil"/>
              <w:left w:val="nil"/>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13.6</w:t>
            </w:r>
          </w:p>
        </w:tc>
        <w:tc>
          <w:tcPr>
            <w:tcW w:w="1486" w:type="dxa"/>
            <w:tcBorders>
              <w:top w:val="nil"/>
              <w:left w:val="single" w:sz="8" w:space="0" w:color="auto"/>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250.21</w:t>
            </w:r>
          </w:p>
        </w:tc>
        <w:tc>
          <w:tcPr>
            <w:tcW w:w="1440"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283.57</w:t>
            </w:r>
          </w:p>
        </w:tc>
        <w:tc>
          <w:tcPr>
            <w:tcW w:w="1320" w:type="dxa"/>
            <w:tcBorders>
              <w:top w:val="single" w:sz="4" w:space="0" w:color="auto"/>
              <w:left w:val="single" w:sz="4" w:space="0" w:color="auto"/>
              <w:bottom w:val="single" w:sz="4" w:space="0" w:color="auto"/>
              <w:right w:val="single" w:sz="4" w:space="0" w:color="auto"/>
            </w:tcBorders>
            <w:shd w:val="clear" w:color="auto" w:fill="FFFF00"/>
          </w:tcPr>
          <w:p w:rsidR="0089317D" w:rsidRPr="00DC059F" w:rsidRDefault="0089317D" w:rsidP="000B60FF">
            <w:pPr>
              <w:rPr>
                <w:rFonts w:cs="Arial"/>
                <w:sz w:val="22"/>
                <w:szCs w:val="22"/>
                <w:lang w:val="en-US"/>
              </w:rPr>
            </w:pPr>
          </w:p>
        </w:tc>
        <w:tc>
          <w:tcPr>
            <w:tcW w:w="567" w:type="dxa"/>
            <w:tcBorders>
              <w:top w:val="nil"/>
              <w:left w:val="single" w:sz="4" w:space="0" w:color="auto"/>
              <w:bottom w:val="nil"/>
              <w:right w:val="nil"/>
            </w:tcBorders>
            <w:shd w:val="clear" w:color="auto" w:fill="auto"/>
            <w:noWrap/>
            <w:vAlign w:val="bottom"/>
            <w:hideMark/>
          </w:tcPr>
          <w:p w:rsidR="0089317D" w:rsidRPr="00DC059F" w:rsidRDefault="0089317D" w:rsidP="000B60FF">
            <w:pPr>
              <w:rPr>
                <w:rFonts w:cs="Arial"/>
                <w:sz w:val="22"/>
                <w:szCs w:val="22"/>
                <w:lang w:val="en-US"/>
              </w:rPr>
            </w:pPr>
          </w:p>
        </w:tc>
        <w:tc>
          <w:tcPr>
            <w:tcW w:w="1560"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B81E21">
            <w:pPr>
              <w:rPr>
                <w:rFonts w:cs="Arial"/>
                <w:sz w:val="22"/>
                <w:szCs w:val="22"/>
                <w:lang w:val="en-US"/>
              </w:rPr>
            </w:pPr>
            <w:r w:rsidRPr="00DC059F">
              <w:rPr>
                <w:rFonts w:cs="Arial"/>
                <w:sz w:val="22"/>
                <w:szCs w:val="22"/>
                <w:lang w:val="en-US"/>
              </w:rPr>
              <w:t>Office 1</w:t>
            </w:r>
          </w:p>
        </w:tc>
        <w:tc>
          <w:tcPr>
            <w:tcW w:w="955" w:type="dxa"/>
            <w:tcBorders>
              <w:top w:val="nil"/>
              <w:left w:val="nil"/>
              <w:bottom w:val="single" w:sz="4" w:space="0" w:color="auto"/>
              <w:right w:val="nil"/>
            </w:tcBorders>
            <w:shd w:val="clear" w:color="000000" w:fill="F2F2F2"/>
            <w:noWrap/>
            <w:vAlign w:val="bottom"/>
            <w:hideMark/>
          </w:tcPr>
          <w:p w:rsidR="0089317D" w:rsidRPr="00DC059F" w:rsidRDefault="0089317D" w:rsidP="000B60FF">
            <w:pPr>
              <w:rPr>
                <w:rFonts w:cs="Arial"/>
                <w:sz w:val="22"/>
                <w:szCs w:val="22"/>
                <w:lang w:val="en-US"/>
              </w:rPr>
            </w:pPr>
            <w:r w:rsidRPr="00DC059F">
              <w:rPr>
                <w:rFonts w:cs="Arial"/>
                <w:sz w:val="22"/>
                <w:szCs w:val="22"/>
                <w:lang w:val="en-US"/>
              </w:rPr>
              <w:t>n/a</w:t>
            </w:r>
          </w:p>
        </w:tc>
        <w:tc>
          <w:tcPr>
            <w:tcW w:w="1486" w:type="dxa"/>
            <w:tcBorders>
              <w:top w:val="nil"/>
              <w:left w:val="single" w:sz="8" w:space="0" w:color="auto"/>
              <w:bottom w:val="single" w:sz="4" w:space="0" w:color="auto"/>
              <w:right w:val="nil"/>
            </w:tcBorders>
            <w:shd w:val="clear" w:color="000000" w:fill="F2F2F2"/>
            <w:noWrap/>
            <w:vAlign w:val="bottom"/>
            <w:hideMark/>
          </w:tcPr>
          <w:p w:rsidR="0089317D" w:rsidRPr="00DC059F" w:rsidRDefault="0089317D" w:rsidP="000B60FF">
            <w:pPr>
              <w:rPr>
                <w:rFonts w:cs="Arial"/>
                <w:sz w:val="22"/>
                <w:szCs w:val="22"/>
                <w:lang w:val="en-US"/>
              </w:rPr>
            </w:pPr>
            <w:r w:rsidRPr="00DC059F">
              <w:rPr>
                <w:rFonts w:cs="Arial"/>
                <w:sz w:val="22"/>
                <w:szCs w:val="22"/>
                <w:lang w:val="en-US"/>
              </w:rPr>
              <w:t> </w:t>
            </w:r>
          </w:p>
        </w:tc>
        <w:tc>
          <w:tcPr>
            <w:tcW w:w="1326" w:type="dxa"/>
            <w:tcBorders>
              <w:top w:val="nil"/>
              <w:left w:val="single" w:sz="8" w:space="0" w:color="auto"/>
              <w:bottom w:val="single" w:sz="4" w:space="0" w:color="auto"/>
              <w:right w:val="single" w:sz="8" w:space="0" w:color="auto"/>
            </w:tcBorders>
            <w:shd w:val="clear" w:color="000000" w:fill="F2F2F2"/>
            <w:noWrap/>
            <w:vAlign w:val="bottom"/>
            <w:hideMark/>
          </w:tcPr>
          <w:p w:rsidR="0089317D" w:rsidRPr="00DC059F" w:rsidRDefault="0089317D" w:rsidP="000B60FF">
            <w:pPr>
              <w:rPr>
                <w:rFonts w:cs="Arial"/>
                <w:sz w:val="22"/>
                <w:szCs w:val="22"/>
                <w:lang w:val="en-US"/>
              </w:rPr>
            </w:pPr>
            <w:r w:rsidRPr="00DC059F">
              <w:rPr>
                <w:rFonts w:cs="Arial"/>
                <w:sz w:val="22"/>
                <w:szCs w:val="22"/>
                <w:lang w:val="en-US"/>
              </w:rPr>
              <w:t> </w:t>
            </w:r>
          </w:p>
        </w:tc>
        <w:tc>
          <w:tcPr>
            <w:tcW w:w="1376" w:type="dxa"/>
            <w:tcBorders>
              <w:top w:val="nil"/>
              <w:left w:val="single" w:sz="8" w:space="0" w:color="auto"/>
              <w:bottom w:val="single" w:sz="4" w:space="0" w:color="auto"/>
              <w:right w:val="single" w:sz="8" w:space="0" w:color="auto"/>
            </w:tcBorders>
            <w:shd w:val="clear" w:color="auto" w:fill="FFFF00"/>
          </w:tcPr>
          <w:p w:rsidR="0089317D" w:rsidRPr="00DC059F" w:rsidRDefault="0089317D" w:rsidP="000B60FF">
            <w:pPr>
              <w:rPr>
                <w:rFonts w:cs="Arial"/>
                <w:sz w:val="22"/>
                <w:szCs w:val="22"/>
                <w:lang w:val="en-US"/>
              </w:rPr>
            </w:pPr>
          </w:p>
        </w:tc>
      </w:tr>
      <w:tr w:rsidR="0089317D" w:rsidRPr="00DC059F" w:rsidTr="0089317D">
        <w:trPr>
          <w:trHeight w:val="300"/>
        </w:trPr>
        <w:tc>
          <w:tcPr>
            <w:tcW w:w="1558"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0B60FF">
            <w:pPr>
              <w:rPr>
                <w:rFonts w:cs="Arial"/>
                <w:sz w:val="22"/>
                <w:szCs w:val="22"/>
                <w:lang w:val="en-US"/>
              </w:rPr>
            </w:pPr>
            <w:r w:rsidRPr="00DC059F">
              <w:rPr>
                <w:rFonts w:cs="Arial"/>
                <w:sz w:val="22"/>
                <w:szCs w:val="22"/>
                <w:lang w:val="en-US"/>
              </w:rPr>
              <w:t>Office 2</w:t>
            </w:r>
          </w:p>
        </w:tc>
        <w:tc>
          <w:tcPr>
            <w:tcW w:w="960" w:type="dxa"/>
            <w:tcBorders>
              <w:top w:val="nil"/>
              <w:left w:val="nil"/>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13.6</w:t>
            </w:r>
          </w:p>
        </w:tc>
        <w:tc>
          <w:tcPr>
            <w:tcW w:w="1486" w:type="dxa"/>
            <w:tcBorders>
              <w:top w:val="nil"/>
              <w:left w:val="single" w:sz="8" w:space="0" w:color="auto"/>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250.21</w:t>
            </w:r>
          </w:p>
        </w:tc>
        <w:tc>
          <w:tcPr>
            <w:tcW w:w="1440"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283.57</w:t>
            </w:r>
          </w:p>
        </w:tc>
        <w:tc>
          <w:tcPr>
            <w:tcW w:w="1320" w:type="dxa"/>
            <w:tcBorders>
              <w:top w:val="single" w:sz="4" w:space="0" w:color="auto"/>
              <w:left w:val="single" w:sz="4" w:space="0" w:color="auto"/>
              <w:bottom w:val="single" w:sz="4" w:space="0" w:color="auto"/>
              <w:right w:val="single" w:sz="4" w:space="0" w:color="auto"/>
            </w:tcBorders>
            <w:shd w:val="clear" w:color="auto" w:fill="FFFF00"/>
          </w:tcPr>
          <w:p w:rsidR="0089317D" w:rsidRPr="00DC059F" w:rsidRDefault="0089317D" w:rsidP="000B60FF">
            <w:pPr>
              <w:rPr>
                <w:rFonts w:cs="Arial"/>
                <w:sz w:val="22"/>
                <w:szCs w:val="22"/>
                <w:lang w:val="en-US"/>
              </w:rPr>
            </w:pPr>
          </w:p>
        </w:tc>
        <w:tc>
          <w:tcPr>
            <w:tcW w:w="567" w:type="dxa"/>
            <w:tcBorders>
              <w:top w:val="nil"/>
              <w:left w:val="single" w:sz="4" w:space="0" w:color="auto"/>
              <w:bottom w:val="nil"/>
              <w:right w:val="nil"/>
            </w:tcBorders>
            <w:shd w:val="clear" w:color="auto" w:fill="auto"/>
            <w:noWrap/>
            <w:vAlign w:val="bottom"/>
            <w:hideMark/>
          </w:tcPr>
          <w:p w:rsidR="0089317D" w:rsidRPr="00DC059F" w:rsidRDefault="0089317D" w:rsidP="000B60FF">
            <w:pPr>
              <w:rPr>
                <w:rFonts w:cs="Arial"/>
                <w:sz w:val="22"/>
                <w:szCs w:val="22"/>
                <w:lang w:val="en-US"/>
              </w:rPr>
            </w:pPr>
          </w:p>
        </w:tc>
        <w:tc>
          <w:tcPr>
            <w:tcW w:w="1560"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B81E21">
            <w:pPr>
              <w:rPr>
                <w:rFonts w:cs="Arial"/>
                <w:sz w:val="22"/>
                <w:szCs w:val="22"/>
                <w:lang w:val="en-US"/>
              </w:rPr>
            </w:pPr>
            <w:r w:rsidRPr="00DC059F">
              <w:rPr>
                <w:rFonts w:cs="Arial"/>
                <w:sz w:val="22"/>
                <w:szCs w:val="22"/>
                <w:lang w:val="en-US"/>
              </w:rPr>
              <w:t>Office 2</w:t>
            </w:r>
          </w:p>
        </w:tc>
        <w:tc>
          <w:tcPr>
            <w:tcW w:w="955" w:type="dxa"/>
            <w:tcBorders>
              <w:top w:val="nil"/>
              <w:left w:val="nil"/>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13.8</w:t>
            </w:r>
          </w:p>
        </w:tc>
        <w:tc>
          <w:tcPr>
            <w:tcW w:w="1486" w:type="dxa"/>
            <w:tcBorders>
              <w:top w:val="nil"/>
              <w:left w:val="single" w:sz="8" w:space="0" w:color="auto"/>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250.21</w:t>
            </w:r>
          </w:p>
        </w:tc>
        <w:tc>
          <w:tcPr>
            <w:tcW w:w="1326" w:type="dxa"/>
            <w:tcBorders>
              <w:top w:val="nil"/>
              <w:left w:val="single" w:sz="8" w:space="0" w:color="auto"/>
              <w:bottom w:val="single" w:sz="4" w:space="0" w:color="auto"/>
              <w:right w:val="single" w:sz="8" w:space="0" w:color="auto"/>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287.74</w:t>
            </w:r>
          </w:p>
        </w:tc>
        <w:tc>
          <w:tcPr>
            <w:tcW w:w="1376" w:type="dxa"/>
            <w:tcBorders>
              <w:top w:val="nil"/>
              <w:left w:val="single" w:sz="8" w:space="0" w:color="auto"/>
              <w:bottom w:val="single" w:sz="4" w:space="0" w:color="auto"/>
              <w:right w:val="single" w:sz="8" w:space="0" w:color="auto"/>
            </w:tcBorders>
            <w:shd w:val="clear" w:color="auto" w:fill="FFFF00"/>
          </w:tcPr>
          <w:p w:rsidR="0089317D" w:rsidRPr="00DC059F" w:rsidRDefault="0089317D" w:rsidP="000B60FF">
            <w:pPr>
              <w:jc w:val="right"/>
              <w:rPr>
                <w:rFonts w:cs="Arial"/>
                <w:sz w:val="22"/>
                <w:szCs w:val="22"/>
                <w:lang w:val="en-US"/>
              </w:rPr>
            </w:pPr>
          </w:p>
        </w:tc>
      </w:tr>
      <w:tr w:rsidR="0089317D" w:rsidRPr="00DC059F" w:rsidTr="0089317D">
        <w:trPr>
          <w:trHeight w:val="300"/>
        </w:trPr>
        <w:tc>
          <w:tcPr>
            <w:tcW w:w="1558"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0B60FF">
            <w:pPr>
              <w:rPr>
                <w:rFonts w:cs="Arial"/>
                <w:sz w:val="22"/>
                <w:szCs w:val="22"/>
                <w:lang w:val="en-US"/>
              </w:rPr>
            </w:pPr>
            <w:r w:rsidRPr="00DC059F">
              <w:rPr>
                <w:rFonts w:cs="Arial"/>
                <w:sz w:val="22"/>
                <w:szCs w:val="22"/>
                <w:lang w:val="en-US"/>
              </w:rPr>
              <w:t>Office 3</w:t>
            </w:r>
          </w:p>
        </w:tc>
        <w:tc>
          <w:tcPr>
            <w:tcW w:w="960" w:type="dxa"/>
            <w:tcBorders>
              <w:top w:val="nil"/>
              <w:left w:val="nil"/>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13.8</w:t>
            </w:r>
          </w:p>
        </w:tc>
        <w:tc>
          <w:tcPr>
            <w:tcW w:w="1486" w:type="dxa"/>
            <w:tcBorders>
              <w:top w:val="nil"/>
              <w:left w:val="single" w:sz="8" w:space="0" w:color="auto"/>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250.21</w:t>
            </w:r>
          </w:p>
        </w:tc>
        <w:tc>
          <w:tcPr>
            <w:tcW w:w="1440"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287.74</w:t>
            </w:r>
          </w:p>
        </w:tc>
        <w:tc>
          <w:tcPr>
            <w:tcW w:w="1320" w:type="dxa"/>
            <w:tcBorders>
              <w:top w:val="single" w:sz="4" w:space="0" w:color="auto"/>
              <w:left w:val="single" w:sz="4" w:space="0" w:color="auto"/>
              <w:bottom w:val="single" w:sz="4" w:space="0" w:color="auto"/>
              <w:right w:val="single" w:sz="4" w:space="0" w:color="auto"/>
            </w:tcBorders>
            <w:shd w:val="clear" w:color="auto" w:fill="FFFF00"/>
          </w:tcPr>
          <w:p w:rsidR="0089317D" w:rsidRPr="00DC059F" w:rsidRDefault="0089317D" w:rsidP="000B60FF">
            <w:pPr>
              <w:rPr>
                <w:rFonts w:cs="Arial"/>
                <w:sz w:val="22"/>
                <w:szCs w:val="22"/>
                <w:lang w:val="en-US"/>
              </w:rPr>
            </w:pPr>
          </w:p>
        </w:tc>
        <w:tc>
          <w:tcPr>
            <w:tcW w:w="567" w:type="dxa"/>
            <w:tcBorders>
              <w:top w:val="nil"/>
              <w:left w:val="single" w:sz="4" w:space="0" w:color="auto"/>
              <w:bottom w:val="nil"/>
              <w:right w:val="nil"/>
            </w:tcBorders>
            <w:shd w:val="clear" w:color="auto" w:fill="auto"/>
            <w:noWrap/>
            <w:vAlign w:val="bottom"/>
            <w:hideMark/>
          </w:tcPr>
          <w:p w:rsidR="0089317D" w:rsidRPr="00DC059F" w:rsidRDefault="0089317D" w:rsidP="000B60FF">
            <w:pPr>
              <w:rPr>
                <w:rFonts w:cs="Arial"/>
                <w:sz w:val="22"/>
                <w:szCs w:val="22"/>
                <w:lang w:val="en-US"/>
              </w:rPr>
            </w:pPr>
          </w:p>
        </w:tc>
        <w:tc>
          <w:tcPr>
            <w:tcW w:w="1560"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B81E21">
            <w:pPr>
              <w:rPr>
                <w:rFonts w:cs="Arial"/>
                <w:sz w:val="22"/>
                <w:szCs w:val="22"/>
                <w:lang w:val="en-US"/>
              </w:rPr>
            </w:pPr>
            <w:r w:rsidRPr="00DC059F">
              <w:rPr>
                <w:rFonts w:cs="Arial"/>
                <w:sz w:val="22"/>
                <w:szCs w:val="22"/>
                <w:lang w:val="en-US"/>
              </w:rPr>
              <w:t>Office 3</w:t>
            </w:r>
          </w:p>
        </w:tc>
        <w:tc>
          <w:tcPr>
            <w:tcW w:w="955" w:type="dxa"/>
            <w:tcBorders>
              <w:top w:val="nil"/>
              <w:left w:val="nil"/>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13.8</w:t>
            </w:r>
          </w:p>
        </w:tc>
        <w:tc>
          <w:tcPr>
            <w:tcW w:w="1486" w:type="dxa"/>
            <w:tcBorders>
              <w:top w:val="nil"/>
              <w:left w:val="single" w:sz="8" w:space="0" w:color="auto"/>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250.21</w:t>
            </w:r>
          </w:p>
        </w:tc>
        <w:tc>
          <w:tcPr>
            <w:tcW w:w="1326" w:type="dxa"/>
            <w:tcBorders>
              <w:top w:val="nil"/>
              <w:left w:val="single" w:sz="8" w:space="0" w:color="auto"/>
              <w:bottom w:val="single" w:sz="4" w:space="0" w:color="auto"/>
              <w:right w:val="single" w:sz="8" w:space="0" w:color="auto"/>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287.74</w:t>
            </w:r>
          </w:p>
        </w:tc>
        <w:tc>
          <w:tcPr>
            <w:tcW w:w="1376" w:type="dxa"/>
            <w:tcBorders>
              <w:top w:val="nil"/>
              <w:left w:val="single" w:sz="8" w:space="0" w:color="auto"/>
              <w:bottom w:val="single" w:sz="4" w:space="0" w:color="auto"/>
              <w:right w:val="single" w:sz="8" w:space="0" w:color="auto"/>
            </w:tcBorders>
            <w:shd w:val="clear" w:color="auto" w:fill="FFFF00"/>
          </w:tcPr>
          <w:p w:rsidR="0089317D" w:rsidRPr="00DC059F" w:rsidRDefault="0089317D" w:rsidP="000B60FF">
            <w:pPr>
              <w:jc w:val="right"/>
              <w:rPr>
                <w:rFonts w:cs="Arial"/>
                <w:sz w:val="22"/>
                <w:szCs w:val="22"/>
                <w:lang w:val="en-US"/>
              </w:rPr>
            </w:pPr>
          </w:p>
        </w:tc>
      </w:tr>
      <w:tr w:rsidR="0089317D" w:rsidRPr="00DC059F" w:rsidTr="0089317D">
        <w:trPr>
          <w:trHeight w:val="300"/>
        </w:trPr>
        <w:tc>
          <w:tcPr>
            <w:tcW w:w="1558"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0B60FF">
            <w:pPr>
              <w:rPr>
                <w:rFonts w:cs="Arial"/>
                <w:sz w:val="22"/>
                <w:szCs w:val="22"/>
                <w:lang w:val="en-US"/>
              </w:rPr>
            </w:pPr>
            <w:r w:rsidRPr="00DC059F">
              <w:rPr>
                <w:rFonts w:cs="Arial"/>
                <w:sz w:val="22"/>
                <w:szCs w:val="22"/>
                <w:lang w:val="en-US"/>
              </w:rPr>
              <w:t>Office 4</w:t>
            </w:r>
          </w:p>
        </w:tc>
        <w:tc>
          <w:tcPr>
            <w:tcW w:w="960" w:type="dxa"/>
            <w:tcBorders>
              <w:top w:val="nil"/>
              <w:left w:val="nil"/>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13.8</w:t>
            </w:r>
          </w:p>
        </w:tc>
        <w:tc>
          <w:tcPr>
            <w:tcW w:w="1486" w:type="dxa"/>
            <w:tcBorders>
              <w:top w:val="nil"/>
              <w:left w:val="single" w:sz="8" w:space="0" w:color="auto"/>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250.21</w:t>
            </w:r>
          </w:p>
        </w:tc>
        <w:tc>
          <w:tcPr>
            <w:tcW w:w="1440"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287.74</w:t>
            </w:r>
          </w:p>
        </w:tc>
        <w:tc>
          <w:tcPr>
            <w:tcW w:w="1320" w:type="dxa"/>
            <w:tcBorders>
              <w:top w:val="single" w:sz="4" w:space="0" w:color="auto"/>
              <w:left w:val="single" w:sz="4" w:space="0" w:color="auto"/>
              <w:bottom w:val="single" w:sz="4" w:space="0" w:color="auto"/>
              <w:right w:val="single" w:sz="4" w:space="0" w:color="auto"/>
            </w:tcBorders>
            <w:shd w:val="clear" w:color="auto" w:fill="FFFF00"/>
          </w:tcPr>
          <w:p w:rsidR="0089317D" w:rsidRPr="00DC059F" w:rsidRDefault="0089317D" w:rsidP="000B60FF">
            <w:pPr>
              <w:rPr>
                <w:rFonts w:cs="Arial"/>
                <w:sz w:val="22"/>
                <w:szCs w:val="22"/>
                <w:lang w:val="en-US"/>
              </w:rPr>
            </w:pPr>
          </w:p>
        </w:tc>
        <w:tc>
          <w:tcPr>
            <w:tcW w:w="567" w:type="dxa"/>
            <w:tcBorders>
              <w:top w:val="nil"/>
              <w:left w:val="single" w:sz="4" w:space="0" w:color="auto"/>
              <w:bottom w:val="nil"/>
              <w:right w:val="nil"/>
            </w:tcBorders>
            <w:shd w:val="clear" w:color="auto" w:fill="auto"/>
            <w:noWrap/>
            <w:vAlign w:val="bottom"/>
            <w:hideMark/>
          </w:tcPr>
          <w:p w:rsidR="0089317D" w:rsidRPr="00DC059F" w:rsidRDefault="0089317D" w:rsidP="000B60FF">
            <w:pPr>
              <w:rPr>
                <w:rFonts w:cs="Arial"/>
                <w:sz w:val="22"/>
                <w:szCs w:val="22"/>
                <w:lang w:val="en-US"/>
              </w:rPr>
            </w:pPr>
          </w:p>
        </w:tc>
        <w:tc>
          <w:tcPr>
            <w:tcW w:w="1560"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B81E21">
            <w:pPr>
              <w:rPr>
                <w:rFonts w:cs="Arial"/>
                <w:sz w:val="22"/>
                <w:szCs w:val="22"/>
                <w:lang w:val="en-US"/>
              </w:rPr>
            </w:pPr>
            <w:r w:rsidRPr="00DC059F">
              <w:rPr>
                <w:rFonts w:cs="Arial"/>
                <w:sz w:val="22"/>
                <w:szCs w:val="22"/>
                <w:lang w:val="en-US"/>
              </w:rPr>
              <w:t>Office 4</w:t>
            </w:r>
          </w:p>
        </w:tc>
        <w:tc>
          <w:tcPr>
            <w:tcW w:w="955" w:type="dxa"/>
            <w:tcBorders>
              <w:top w:val="nil"/>
              <w:left w:val="nil"/>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13.6</w:t>
            </w:r>
          </w:p>
        </w:tc>
        <w:tc>
          <w:tcPr>
            <w:tcW w:w="1486" w:type="dxa"/>
            <w:tcBorders>
              <w:top w:val="nil"/>
              <w:left w:val="single" w:sz="8" w:space="0" w:color="auto"/>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250.21</w:t>
            </w:r>
          </w:p>
        </w:tc>
        <w:tc>
          <w:tcPr>
            <w:tcW w:w="1326" w:type="dxa"/>
            <w:tcBorders>
              <w:top w:val="nil"/>
              <w:left w:val="single" w:sz="8" w:space="0" w:color="auto"/>
              <w:bottom w:val="single" w:sz="4" w:space="0" w:color="auto"/>
              <w:right w:val="single" w:sz="8" w:space="0" w:color="auto"/>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283.57</w:t>
            </w:r>
          </w:p>
        </w:tc>
        <w:tc>
          <w:tcPr>
            <w:tcW w:w="1376" w:type="dxa"/>
            <w:tcBorders>
              <w:top w:val="nil"/>
              <w:left w:val="single" w:sz="8" w:space="0" w:color="auto"/>
              <w:bottom w:val="single" w:sz="4" w:space="0" w:color="auto"/>
              <w:right w:val="single" w:sz="8" w:space="0" w:color="auto"/>
            </w:tcBorders>
            <w:shd w:val="clear" w:color="auto" w:fill="FFFF00"/>
          </w:tcPr>
          <w:p w:rsidR="0089317D" w:rsidRPr="00DC059F" w:rsidRDefault="0089317D" w:rsidP="000B60FF">
            <w:pPr>
              <w:jc w:val="right"/>
              <w:rPr>
                <w:rFonts w:cs="Arial"/>
                <w:sz w:val="22"/>
                <w:szCs w:val="22"/>
                <w:lang w:val="en-US"/>
              </w:rPr>
            </w:pPr>
          </w:p>
        </w:tc>
      </w:tr>
      <w:tr w:rsidR="0089317D" w:rsidRPr="00DC059F" w:rsidTr="0089317D">
        <w:trPr>
          <w:trHeight w:val="300"/>
        </w:trPr>
        <w:tc>
          <w:tcPr>
            <w:tcW w:w="1558"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0B60FF">
            <w:pPr>
              <w:rPr>
                <w:rFonts w:cs="Arial"/>
                <w:sz w:val="22"/>
                <w:szCs w:val="22"/>
                <w:lang w:val="en-US"/>
              </w:rPr>
            </w:pPr>
            <w:r w:rsidRPr="00DC059F">
              <w:rPr>
                <w:rFonts w:cs="Arial"/>
                <w:sz w:val="22"/>
                <w:szCs w:val="22"/>
                <w:lang w:val="en-US"/>
              </w:rPr>
              <w:t>Office 5</w:t>
            </w:r>
          </w:p>
        </w:tc>
        <w:tc>
          <w:tcPr>
            <w:tcW w:w="960" w:type="dxa"/>
            <w:tcBorders>
              <w:top w:val="nil"/>
              <w:left w:val="nil"/>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13.6</w:t>
            </w:r>
          </w:p>
        </w:tc>
        <w:tc>
          <w:tcPr>
            <w:tcW w:w="1486" w:type="dxa"/>
            <w:tcBorders>
              <w:top w:val="nil"/>
              <w:left w:val="single" w:sz="8" w:space="0" w:color="auto"/>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250.21</w:t>
            </w:r>
          </w:p>
        </w:tc>
        <w:tc>
          <w:tcPr>
            <w:tcW w:w="1440"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283.57</w:t>
            </w:r>
          </w:p>
        </w:tc>
        <w:tc>
          <w:tcPr>
            <w:tcW w:w="1320" w:type="dxa"/>
            <w:tcBorders>
              <w:top w:val="single" w:sz="4" w:space="0" w:color="auto"/>
              <w:left w:val="single" w:sz="4" w:space="0" w:color="auto"/>
              <w:bottom w:val="single" w:sz="4" w:space="0" w:color="auto"/>
              <w:right w:val="single" w:sz="4" w:space="0" w:color="auto"/>
            </w:tcBorders>
            <w:shd w:val="clear" w:color="auto" w:fill="FFFF00"/>
          </w:tcPr>
          <w:p w:rsidR="0089317D" w:rsidRPr="00DC059F" w:rsidRDefault="0089317D" w:rsidP="000B60FF">
            <w:pPr>
              <w:rPr>
                <w:rFonts w:cs="Arial"/>
                <w:sz w:val="22"/>
                <w:szCs w:val="22"/>
                <w:lang w:val="en-US"/>
              </w:rPr>
            </w:pPr>
          </w:p>
        </w:tc>
        <w:tc>
          <w:tcPr>
            <w:tcW w:w="567" w:type="dxa"/>
            <w:tcBorders>
              <w:top w:val="nil"/>
              <w:left w:val="single" w:sz="4" w:space="0" w:color="auto"/>
              <w:bottom w:val="nil"/>
              <w:right w:val="nil"/>
            </w:tcBorders>
            <w:shd w:val="clear" w:color="auto" w:fill="auto"/>
            <w:noWrap/>
            <w:vAlign w:val="bottom"/>
            <w:hideMark/>
          </w:tcPr>
          <w:p w:rsidR="0089317D" w:rsidRPr="00DC059F" w:rsidRDefault="0089317D" w:rsidP="000B60FF">
            <w:pPr>
              <w:rPr>
                <w:rFonts w:cs="Arial"/>
                <w:sz w:val="22"/>
                <w:szCs w:val="22"/>
                <w:lang w:val="en-US"/>
              </w:rPr>
            </w:pPr>
          </w:p>
        </w:tc>
        <w:tc>
          <w:tcPr>
            <w:tcW w:w="1560"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B81E21">
            <w:pPr>
              <w:rPr>
                <w:rFonts w:cs="Arial"/>
                <w:sz w:val="22"/>
                <w:szCs w:val="22"/>
                <w:lang w:val="en-US"/>
              </w:rPr>
            </w:pPr>
            <w:r w:rsidRPr="00DC059F">
              <w:rPr>
                <w:rFonts w:cs="Arial"/>
                <w:sz w:val="22"/>
                <w:szCs w:val="22"/>
                <w:lang w:val="en-US"/>
              </w:rPr>
              <w:t>Office 5</w:t>
            </w:r>
          </w:p>
        </w:tc>
        <w:tc>
          <w:tcPr>
            <w:tcW w:w="955" w:type="dxa"/>
            <w:tcBorders>
              <w:top w:val="nil"/>
              <w:left w:val="nil"/>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13.8</w:t>
            </w:r>
          </w:p>
        </w:tc>
        <w:tc>
          <w:tcPr>
            <w:tcW w:w="1486" w:type="dxa"/>
            <w:tcBorders>
              <w:top w:val="nil"/>
              <w:left w:val="single" w:sz="8" w:space="0" w:color="auto"/>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250.21</w:t>
            </w:r>
          </w:p>
        </w:tc>
        <w:tc>
          <w:tcPr>
            <w:tcW w:w="1326" w:type="dxa"/>
            <w:tcBorders>
              <w:top w:val="nil"/>
              <w:left w:val="single" w:sz="8" w:space="0" w:color="auto"/>
              <w:bottom w:val="single" w:sz="4" w:space="0" w:color="auto"/>
              <w:right w:val="single" w:sz="8" w:space="0" w:color="auto"/>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287.74</w:t>
            </w:r>
          </w:p>
        </w:tc>
        <w:tc>
          <w:tcPr>
            <w:tcW w:w="1376" w:type="dxa"/>
            <w:tcBorders>
              <w:top w:val="nil"/>
              <w:left w:val="single" w:sz="8" w:space="0" w:color="auto"/>
              <w:bottom w:val="single" w:sz="4" w:space="0" w:color="auto"/>
              <w:right w:val="single" w:sz="8" w:space="0" w:color="auto"/>
            </w:tcBorders>
            <w:shd w:val="clear" w:color="auto" w:fill="FFFF00"/>
          </w:tcPr>
          <w:p w:rsidR="0089317D" w:rsidRPr="00DC059F" w:rsidRDefault="0089317D" w:rsidP="000B60FF">
            <w:pPr>
              <w:jc w:val="right"/>
              <w:rPr>
                <w:rFonts w:cs="Arial"/>
                <w:sz w:val="22"/>
                <w:szCs w:val="22"/>
                <w:lang w:val="en-US"/>
              </w:rPr>
            </w:pPr>
          </w:p>
        </w:tc>
      </w:tr>
      <w:tr w:rsidR="0089317D" w:rsidRPr="00DC059F" w:rsidTr="0089317D">
        <w:trPr>
          <w:trHeight w:val="300"/>
        </w:trPr>
        <w:tc>
          <w:tcPr>
            <w:tcW w:w="1558"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0B60FF">
            <w:pPr>
              <w:rPr>
                <w:rFonts w:cs="Arial"/>
                <w:sz w:val="22"/>
                <w:szCs w:val="22"/>
                <w:lang w:val="en-US"/>
              </w:rPr>
            </w:pPr>
            <w:r w:rsidRPr="00DC059F">
              <w:rPr>
                <w:rFonts w:cs="Arial"/>
                <w:sz w:val="22"/>
                <w:szCs w:val="22"/>
                <w:lang w:val="en-US"/>
              </w:rPr>
              <w:t>Office 6</w:t>
            </w:r>
          </w:p>
        </w:tc>
        <w:tc>
          <w:tcPr>
            <w:tcW w:w="960" w:type="dxa"/>
            <w:tcBorders>
              <w:top w:val="nil"/>
              <w:left w:val="nil"/>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13.6</w:t>
            </w:r>
          </w:p>
        </w:tc>
        <w:tc>
          <w:tcPr>
            <w:tcW w:w="1486" w:type="dxa"/>
            <w:tcBorders>
              <w:top w:val="nil"/>
              <w:left w:val="single" w:sz="8" w:space="0" w:color="auto"/>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250.21</w:t>
            </w:r>
          </w:p>
        </w:tc>
        <w:tc>
          <w:tcPr>
            <w:tcW w:w="1440"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283.57</w:t>
            </w:r>
          </w:p>
        </w:tc>
        <w:tc>
          <w:tcPr>
            <w:tcW w:w="1320" w:type="dxa"/>
            <w:tcBorders>
              <w:top w:val="single" w:sz="4" w:space="0" w:color="auto"/>
              <w:left w:val="single" w:sz="4" w:space="0" w:color="auto"/>
              <w:bottom w:val="single" w:sz="4" w:space="0" w:color="auto"/>
              <w:right w:val="single" w:sz="4" w:space="0" w:color="auto"/>
            </w:tcBorders>
            <w:shd w:val="clear" w:color="auto" w:fill="FFFF00"/>
          </w:tcPr>
          <w:p w:rsidR="0089317D" w:rsidRPr="00DC059F" w:rsidRDefault="0089317D" w:rsidP="000B60FF">
            <w:pPr>
              <w:rPr>
                <w:rFonts w:cs="Arial"/>
                <w:sz w:val="22"/>
                <w:szCs w:val="22"/>
                <w:lang w:val="en-US"/>
              </w:rPr>
            </w:pPr>
          </w:p>
        </w:tc>
        <w:tc>
          <w:tcPr>
            <w:tcW w:w="567" w:type="dxa"/>
            <w:tcBorders>
              <w:top w:val="nil"/>
              <w:left w:val="single" w:sz="4" w:space="0" w:color="auto"/>
              <w:bottom w:val="nil"/>
              <w:right w:val="nil"/>
            </w:tcBorders>
            <w:shd w:val="clear" w:color="auto" w:fill="auto"/>
            <w:noWrap/>
            <w:vAlign w:val="bottom"/>
            <w:hideMark/>
          </w:tcPr>
          <w:p w:rsidR="0089317D" w:rsidRPr="00DC059F" w:rsidRDefault="0089317D" w:rsidP="000B60FF">
            <w:pPr>
              <w:rPr>
                <w:rFonts w:cs="Arial"/>
                <w:sz w:val="22"/>
                <w:szCs w:val="22"/>
                <w:lang w:val="en-US"/>
              </w:rPr>
            </w:pPr>
          </w:p>
        </w:tc>
        <w:tc>
          <w:tcPr>
            <w:tcW w:w="1560"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B81E21">
            <w:pPr>
              <w:rPr>
                <w:rFonts w:cs="Arial"/>
                <w:sz w:val="22"/>
                <w:szCs w:val="22"/>
                <w:lang w:val="en-US"/>
              </w:rPr>
            </w:pPr>
            <w:r w:rsidRPr="00DC059F">
              <w:rPr>
                <w:rFonts w:cs="Arial"/>
                <w:sz w:val="22"/>
                <w:szCs w:val="22"/>
                <w:lang w:val="en-US"/>
              </w:rPr>
              <w:t>Office 6</w:t>
            </w:r>
          </w:p>
        </w:tc>
        <w:tc>
          <w:tcPr>
            <w:tcW w:w="955" w:type="dxa"/>
            <w:tcBorders>
              <w:top w:val="nil"/>
              <w:left w:val="nil"/>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13.6</w:t>
            </w:r>
          </w:p>
        </w:tc>
        <w:tc>
          <w:tcPr>
            <w:tcW w:w="1486" w:type="dxa"/>
            <w:tcBorders>
              <w:top w:val="nil"/>
              <w:left w:val="single" w:sz="8" w:space="0" w:color="auto"/>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250.21</w:t>
            </w:r>
          </w:p>
        </w:tc>
        <w:tc>
          <w:tcPr>
            <w:tcW w:w="1326" w:type="dxa"/>
            <w:tcBorders>
              <w:top w:val="nil"/>
              <w:left w:val="single" w:sz="8" w:space="0" w:color="auto"/>
              <w:bottom w:val="single" w:sz="4" w:space="0" w:color="auto"/>
              <w:right w:val="single" w:sz="8" w:space="0" w:color="auto"/>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283.57</w:t>
            </w:r>
          </w:p>
        </w:tc>
        <w:tc>
          <w:tcPr>
            <w:tcW w:w="1376" w:type="dxa"/>
            <w:tcBorders>
              <w:top w:val="nil"/>
              <w:left w:val="single" w:sz="8" w:space="0" w:color="auto"/>
              <w:bottom w:val="single" w:sz="4" w:space="0" w:color="auto"/>
              <w:right w:val="single" w:sz="8" w:space="0" w:color="auto"/>
            </w:tcBorders>
            <w:shd w:val="clear" w:color="auto" w:fill="FFFF00"/>
          </w:tcPr>
          <w:p w:rsidR="0089317D" w:rsidRPr="00DC059F" w:rsidRDefault="0089317D" w:rsidP="000B60FF">
            <w:pPr>
              <w:jc w:val="right"/>
              <w:rPr>
                <w:rFonts w:cs="Arial"/>
                <w:sz w:val="22"/>
                <w:szCs w:val="22"/>
                <w:lang w:val="en-US"/>
              </w:rPr>
            </w:pPr>
          </w:p>
        </w:tc>
      </w:tr>
      <w:tr w:rsidR="0089317D" w:rsidRPr="00DC059F" w:rsidTr="0089317D">
        <w:trPr>
          <w:trHeight w:val="300"/>
        </w:trPr>
        <w:tc>
          <w:tcPr>
            <w:tcW w:w="1558"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0B60FF">
            <w:pPr>
              <w:rPr>
                <w:rFonts w:cs="Arial"/>
                <w:sz w:val="22"/>
                <w:szCs w:val="22"/>
                <w:lang w:val="en-US"/>
              </w:rPr>
            </w:pPr>
            <w:r w:rsidRPr="00DC059F">
              <w:rPr>
                <w:rFonts w:cs="Arial"/>
                <w:sz w:val="22"/>
                <w:szCs w:val="22"/>
                <w:lang w:val="en-US"/>
              </w:rPr>
              <w:t>Office 7</w:t>
            </w:r>
          </w:p>
        </w:tc>
        <w:tc>
          <w:tcPr>
            <w:tcW w:w="960" w:type="dxa"/>
            <w:tcBorders>
              <w:top w:val="nil"/>
              <w:left w:val="nil"/>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12.6</w:t>
            </w:r>
          </w:p>
        </w:tc>
        <w:tc>
          <w:tcPr>
            <w:tcW w:w="1486" w:type="dxa"/>
            <w:tcBorders>
              <w:top w:val="nil"/>
              <w:left w:val="single" w:sz="8" w:space="0" w:color="auto"/>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250.21</w:t>
            </w:r>
          </w:p>
        </w:tc>
        <w:tc>
          <w:tcPr>
            <w:tcW w:w="1440"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262.72</w:t>
            </w:r>
          </w:p>
        </w:tc>
        <w:tc>
          <w:tcPr>
            <w:tcW w:w="1320" w:type="dxa"/>
            <w:tcBorders>
              <w:top w:val="single" w:sz="4" w:space="0" w:color="auto"/>
              <w:left w:val="single" w:sz="4" w:space="0" w:color="auto"/>
              <w:bottom w:val="single" w:sz="4" w:space="0" w:color="auto"/>
              <w:right w:val="single" w:sz="4" w:space="0" w:color="auto"/>
            </w:tcBorders>
            <w:shd w:val="clear" w:color="auto" w:fill="FFFF00"/>
          </w:tcPr>
          <w:p w:rsidR="0089317D" w:rsidRPr="00DC059F" w:rsidRDefault="0089317D" w:rsidP="000B60FF">
            <w:pPr>
              <w:rPr>
                <w:rFonts w:cs="Arial"/>
                <w:sz w:val="22"/>
                <w:szCs w:val="22"/>
                <w:lang w:val="en-US"/>
              </w:rPr>
            </w:pPr>
          </w:p>
        </w:tc>
        <w:tc>
          <w:tcPr>
            <w:tcW w:w="567" w:type="dxa"/>
            <w:tcBorders>
              <w:top w:val="nil"/>
              <w:left w:val="single" w:sz="4" w:space="0" w:color="auto"/>
              <w:bottom w:val="nil"/>
              <w:right w:val="nil"/>
            </w:tcBorders>
            <w:shd w:val="clear" w:color="auto" w:fill="auto"/>
            <w:noWrap/>
            <w:vAlign w:val="bottom"/>
            <w:hideMark/>
          </w:tcPr>
          <w:p w:rsidR="0089317D" w:rsidRPr="00DC059F" w:rsidRDefault="0089317D" w:rsidP="000B60FF">
            <w:pPr>
              <w:rPr>
                <w:rFonts w:cs="Arial"/>
                <w:sz w:val="22"/>
                <w:szCs w:val="22"/>
                <w:lang w:val="en-US"/>
              </w:rPr>
            </w:pPr>
          </w:p>
        </w:tc>
        <w:tc>
          <w:tcPr>
            <w:tcW w:w="1560"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B81E21">
            <w:pPr>
              <w:rPr>
                <w:rFonts w:cs="Arial"/>
                <w:sz w:val="22"/>
                <w:szCs w:val="22"/>
                <w:lang w:val="en-US"/>
              </w:rPr>
            </w:pPr>
            <w:r w:rsidRPr="00DC059F">
              <w:rPr>
                <w:rFonts w:cs="Arial"/>
                <w:sz w:val="22"/>
                <w:szCs w:val="22"/>
                <w:lang w:val="en-US"/>
              </w:rPr>
              <w:t>Office 7</w:t>
            </w:r>
          </w:p>
        </w:tc>
        <w:tc>
          <w:tcPr>
            <w:tcW w:w="955" w:type="dxa"/>
            <w:tcBorders>
              <w:top w:val="nil"/>
              <w:left w:val="nil"/>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12.6</w:t>
            </w:r>
          </w:p>
        </w:tc>
        <w:tc>
          <w:tcPr>
            <w:tcW w:w="1486" w:type="dxa"/>
            <w:tcBorders>
              <w:top w:val="nil"/>
              <w:left w:val="single" w:sz="8" w:space="0" w:color="auto"/>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250.21</w:t>
            </w:r>
          </w:p>
        </w:tc>
        <w:tc>
          <w:tcPr>
            <w:tcW w:w="1326" w:type="dxa"/>
            <w:tcBorders>
              <w:top w:val="nil"/>
              <w:left w:val="single" w:sz="8" w:space="0" w:color="auto"/>
              <w:bottom w:val="single" w:sz="4" w:space="0" w:color="auto"/>
              <w:right w:val="single" w:sz="8" w:space="0" w:color="auto"/>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262.72</w:t>
            </w:r>
          </w:p>
        </w:tc>
        <w:tc>
          <w:tcPr>
            <w:tcW w:w="1376" w:type="dxa"/>
            <w:tcBorders>
              <w:top w:val="nil"/>
              <w:left w:val="single" w:sz="8" w:space="0" w:color="auto"/>
              <w:bottom w:val="single" w:sz="4" w:space="0" w:color="auto"/>
              <w:right w:val="single" w:sz="8" w:space="0" w:color="auto"/>
            </w:tcBorders>
            <w:shd w:val="clear" w:color="auto" w:fill="FFFF00"/>
          </w:tcPr>
          <w:p w:rsidR="0089317D" w:rsidRPr="00DC059F" w:rsidRDefault="0089317D" w:rsidP="000B60FF">
            <w:pPr>
              <w:jc w:val="right"/>
              <w:rPr>
                <w:rFonts w:cs="Arial"/>
                <w:sz w:val="22"/>
                <w:szCs w:val="22"/>
                <w:lang w:val="en-US"/>
              </w:rPr>
            </w:pPr>
          </w:p>
        </w:tc>
      </w:tr>
      <w:tr w:rsidR="0089317D" w:rsidRPr="00DC059F" w:rsidTr="0089317D">
        <w:trPr>
          <w:trHeight w:val="300"/>
        </w:trPr>
        <w:tc>
          <w:tcPr>
            <w:tcW w:w="1558"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0B60FF">
            <w:pPr>
              <w:rPr>
                <w:rFonts w:cs="Arial"/>
                <w:sz w:val="22"/>
                <w:szCs w:val="22"/>
                <w:lang w:val="en-US"/>
              </w:rPr>
            </w:pPr>
            <w:r w:rsidRPr="00DC059F">
              <w:rPr>
                <w:rFonts w:cs="Arial"/>
                <w:sz w:val="22"/>
                <w:szCs w:val="22"/>
                <w:lang w:val="en-US"/>
              </w:rPr>
              <w:t xml:space="preserve">Office 8 </w:t>
            </w:r>
          </w:p>
        </w:tc>
        <w:tc>
          <w:tcPr>
            <w:tcW w:w="960" w:type="dxa"/>
            <w:tcBorders>
              <w:top w:val="nil"/>
              <w:left w:val="nil"/>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18</w:t>
            </w:r>
          </w:p>
        </w:tc>
        <w:tc>
          <w:tcPr>
            <w:tcW w:w="1486" w:type="dxa"/>
            <w:tcBorders>
              <w:top w:val="nil"/>
              <w:left w:val="single" w:sz="8" w:space="0" w:color="auto"/>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250.21</w:t>
            </w:r>
          </w:p>
        </w:tc>
        <w:tc>
          <w:tcPr>
            <w:tcW w:w="1440"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375.32</w:t>
            </w:r>
          </w:p>
        </w:tc>
        <w:tc>
          <w:tcPr>
            <w:tcW w:w="1320" w:type="dxa"/>
            <w:tcBorders>
              <w:top w:val="single" w:sz="4" w:space="0" w:color="auto"/>
              <w:left w:val="single" w:sz="4" w:space="0" w:color="auto"/>
              <w:bottom w:val="single" w:sz="4" w:space="0" w:color="auto"/>
              <w:right w:val="single" w:sz="4" w:space="0" w:color="auto"/>
            </w:tcBorders>
            <w:shd w:val="clear" w:color="auto" w:fill="FFFF00"/>
          </w:tcPr>
          <w:p w:rsidR="0089317D" w:rsidRPr="00DC059F" w:rsidRDefault="0089317D" w:rsidP="000B60FF">
            <w:pPr>
              <w:rPr>
                <w:rFonts w:cs="Arial"/>
                <w:sz w:val="22"/>
                <w:szCs w:val="22"/>
                <w:lang w:val="en-US"/>
              </w:rPr>
            </w:pPr>
          </w:p>
        </w:tc>
        <w:tc>
          <w:tcPr>
            <w:tcW w:w="567" w:type="dxa"/>
            <w:tcBorders>
              <w:top w:val="nil"/>
              <w:left w:val="single" w:sz="4" w:space="0" w:color="auto"/>
              <w:bottom w:val="nil"/>
              <w:right w:val="nil"/>
            </w:tcBorders>
            <w:shd w:val="clear" w:color="auto" w:fill="auto"/>
            <w:noWrap/>
            <w:vAlign w:val="bottom"/>
            <w:hideMark/>
          </w:tcPr>
          <w:p w:rsidR="0089317D" w:rsidRPr="00DC059F" w:rsidRDefault="0089317D" w:rsidP="000B60FF">
            <w:pPr>
              <w:rPr>
                <w:rFonts w:cs="Arial"/>
                <w:sz w:val="22"/>
                <w:szCs w:val="22"/>
                <w:lang w:val="en-US"/>
              </w:rPr>
            </w:pPr>
          </w:p>
        </w:tc>
        <w:tc>
          <w:tcPr>
            <w:tcW w:w="1560"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B81E21">
            <w:pPr>
              <w:rPr>
                <w:rFonts w:cs="Arial"/>
                <w:sz w:val="22"/>
                <w:szCs w:val="22"/>
                <w:lang w:val="en-US"/>
              </w:rPr>
            </w:pPr>
            <w:r w:rsidRPr="00DC059F">
              <w:rPr>
                <w:rFonts w:cs="Arial"/>
                <w:sz w:val="22"/>
                <w:szCs w:val="22"/>
                <w:lang w:val="en-US"/>
              </w:rPr>
              <w:t xml:space="preserve">Office 8 </w:t>
            </w:r>
          </w:p>
        </w:tc>
        <w:tc>
          <w:tcPr>
            <w:tcW w:w="955" w:type="dxa"/>
            <w:tcBorders>
              <w:top w:val="nil"/>
              <w:left w:val="nil"/>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18</w:t>
            </w:r>
          </w:p>
        </w:tc>
        <w:tc>
          <w:tcPr>
            <w:tcW w:w="1486" w:type="dxa"/>
            <w:tcBorders>
              <w:top w:val="nil"/>
              <w:left w:val="single" w:sz="8" w:space="0" w:color="auto"/>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250.21</w:t>
            </w:r>
          </w:p>
        </w:tc>
        <w:tc>
          <w:tcPr>
            <w:tcW w:w="1326" w:type="dxa"/>
            <w:tcBorders>
              <w:top w:val="nil"/>
              <w:left w:val="single" w:sz="8" w:space="0" w:color="auto"/>
              <w:bottom w:val="single" w:sz="4" w:space="0" w:color="auto"/>
              <w:right w:val="single" w:sz="8" w:space="0" w:color="auto"/>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375.32</w:t>
            </w:r>
          </w:p>
        </w:tc>
        <w:tc>
          <w:tcPr>
            <w:tcW w:w="1376" w:type="dxa"/>
            <w:tcBorders>
              <w:top w:val="nil"/>
              <w:left w:val="single" w:sz="8" w:space="0" w:color="auto"/>
              <w:bottom w:val="single" w:sz="4" w:space="0" w:color="auto"/>
              <w:right w:val="single" w:sz="8" w:space="0" w:color="auto"/>
            </w:tcBorders>
            <w:shd w:val="clear" w:color="auto" w:fill="FFFF00"/>
          </w:tcPr>
          <w:p w:rsidR="0089317D" w:rsidRPr="00DC059F" w:rsidRDefault="0089317D" w:rsidP="000B60FF">
            <w:pPr>
              <w:jc w:val="right"/>
              <w:rPr>
                <w:rFonts w:cs="Arial"/>
                <w:sz w:val="22"/>
                <w:szCs w:val="22"/>
                <w:lang w:val="en-US"/>
              </w:rPr>
            </w:pPr>
          </w:p>
        </w:tc>
      </w:tr>
      <w:tr w:rsidR="0089317D" w:rsidRPr="00DC059F" w:rsidTr="0089317D">
        <w:trPr>
          <w:trHeight w:val="300"/>
        </w:trPr>
        <w:tc>
          <w:tcPr>
            <w:tcW w:w="1558"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0B60FF">
            <w:pPr>
              <w:rPr>
                <w:rFonts w:cs="Arial"/>
                <w:sz w:val="22"/>
                <w:szCs w:val="22"/>
                <w:lang w:val="en-US"/>
              </w:rPr>
            </w:pPr>
            <w:r w:rsidRPr="00DC059F">
              <w:rPr>
                <w:rFonts w:cs="Arial"/>
                <w:sz w:val="22"/>
                <w:szCs w:val="22"/>
                <w:lang w:val="en-US"/>
              </w:rPr>
              <w:t>Restroom 1</w:t>
            </w:r>
          </w:p>
        </w:tc>
        <w:tc>
          <w:tcPr>
            <w:tcW w:w="960" w:type="dxa"/>
            <w:tcBorders>
              <w:top w:val="nil"/>
              <w:left w:val="nil"/>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4.9</w:t>
            </w:r>
          </w:p>
        </w:tc>
        <w:tc>
          <w:tcPr>
            <w:tcW w:w="1486" w:type="dxa"/>
            <w:tcBorders>
              <w:top w:val="nil"/>
              <w:left w:val="single" w:sz="8" w:space="0" w:color="auto"/>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170.6</w:t>
            </w:r>
          </w:p>
        </w:tc>
        <w:tc>
          <w:tcPr>
            <w:tcW w:w="1440"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69.66</w:t>
            </w:r>
          </w:p>
        </w:tc>
        <w:tc>
          <w:tcPr>
            <w:tcW w:w="1320" w:type="dxa"/>
            <w:tcBorders>
              <w:top w:val="single" w:sz="4" w:space="0" w:color="auto"/>
              <w:left w:val="single" w:sz="4" w:space="0" w:color="auto"/>
              <w:bottom w:val="single" w:sz="4" w:space="0" w:color="auto"/>
              <w:right w:val="single" w:sz="4" w:space="0" w:color="auto"/>
            </w:tcBorders>
            <w:shd w:val="clear" w:color="auto" w:fill="FFFF00"/>
          </w:tcPr>
          <w:p w:rsidR="0089317D" w:rsidRPr="00DC059F" w:rsidRDefault="0089317D" w:rsidP="000B60FF">
            <w:pPr>
              <w:rPr>
                <w:rFonts w:cs="Arial"/>
                <w:sz w:val="22"/>
                <w:szCs w:val="22"/>
                <w:lang w:val="en-US"/>
              </w:rPr>
            </w:pPr>
          </w:p>
        </w:tc>
        <w:tc>
          <w:tcPr>
            <w:tcW w:w="567" w:type="dxa"/>
            <w:tcBorders>
              <w:top w:val="nil"/>
              <w:left w:val="single" w:sz="4" w:space="0" w:color="auto"/>
              <w:bottom w:val="nil"/>
              <w:right w:val="nil"/>
            </w:tcBorders>
            <w:shd w:val="clear" w:color="auto" w:fill="auto"/>
            <w:noWrap/>
            <w:vAlign w:val="bottom"/>
            <w:hideMark/>
          </w:tcPr>
          <w:p w:rsidR="0089317D" w:rsidRPr="00DC059F" w:rsidRDefault="0089317D" w:rsidP="000B60FF">
            <w:pPr>
              <w:rPr>
                <w:rFonts w:cs="Arial"/>
                <w:sz w:val="22"/>
                <w:szCs w:val="22"/>
                <w:lang w:val="en-US"/>
              </w:rPr>
            </w:pPr>
          </w:p>
        </w:tc>
        <w:tc>
          <w:tcPr>
            <w:tcW w:w="1560"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B81E21">
            <w:pPr>
              <w:rPr>
                <w:rFonts w:cs="Arial"/>
                <w:sz w:val="22"/>
                <w:szCs w:val="22"/>
                <w:lang w:val="en-US"/>
              </w:rPr>
            </w:pPr>
            <w:r w:rsidRPr="00DC059F">
              <w:rPr>
                <w:rFonts w:cs="Arial"/>
                <w:sz w:val="22"/>
                <w:szCs w:val="22"/>
                <w:lang w:val="en-US"/>
              </w:rPr>
              <w:t>Restroom 1</w:t>
            </w:r>
          </w:p>
        </w:tc>
        <w:tc>
          <w:tcPr>
            <w:tcW w:w="955" w:type="dxa"/>
            <w:tcBorders>
              <w:top w:val="nil"/>
              <w:left w:val="nil"/>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4.9</w:t>
            </w:r>
          </w:p>
        </w:tc>
        <w:tc>
          <w:tcPr>
            <w:tcW w:w="1486" w:type="dxa"/>
            <w:tcBorders>
              <w:top w:val="nil"/>
              <w:left w:val="single" w:sz="8" w:space="0" w:color="auto"/>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170.6</w:t>
            </w:r>
          </w:p>
        </w:tc>
        <w:tc>
          <w:tcPr>
            <w:tcW w:w="1326" w:type="dxa"/>
            <w:tcBorders>
              <w:top w:val="nil"/>
              <w:left w:val="single" w:sz="8" w:space="0" w:color="auto"/>
              <w:bottom w:val="single" w:sz="4" w:space="0" w:color="auto"/>
              <w:right w:val="single" w:sz="8" w:space="0" w:color="auto"/>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69.66</w:t>
            </w:r>
          </w:p>
        </w:tc>
        <w:tc>
          <w:tcPr>
            <w:tcW w:w="1376" w:type="dxa"/>
            <w:tcBorders>
              <w:top w:val="nil"/>
              <w:left w:val="single" w:sz="8" w:space="0" w:color="auto"/>
              <w:bottom w:val="single" w:sz="4" w:space="0" w:color="auto"/>
              <w:right w:val="single" w:sz="8" w:space="0" w:color="auto"/>
            </w:tcBorders>
            <w:shd w:val="clear" w:color="auto" w:fill="FFFF00"/>
          </w:tcPr>
          <w:p w:rsidR="0089317D" w:rsidRPr="00DC059F" w:rsidRDefault="0089317D" w:rsidP="000B60FF">
            <w:pPr>
              <w:jc w:val="right"/>
              <w:rPr>
                <w:rFonts w:cs="Arial"/>
                <w:sz w:val="22"/>
                <w:szCs w:val="22"/>
                <w:lang w:val="en-US"/>
              </w:rPr>
            </w:pPr>
          </w:p>
        </w:tc>
      </w:tr>
      <w:tr w:rsidR="0089317D" w:rsidRPr="00DC059F" w:rsidTr="0089317D">
        <w:trPr>
          <w:trHeight w:val="300"/>
        </w:trPr>
        <w:tc>
          <w:tcPr>
            <w:tcW w:w="1558"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0B60FF">
            <w:pPr>
              <w:rPr>
                <w:rFonts w:cs="Arial"/>
                <w:sz w:val="22"/>
                <w:szCs w:val="22"/>
                <w:lang w:val="en-US"/>
              </w:rPr>
            </w:pPr>
            <w:r w:rsidRPr="00DC059F">
              <w:rPr>
                <w:rFonts w:cs="Arial"/>
                <w:sz w:val="22"/>
                <w:szCs w:val="22"/>
                <w:lang w:val="en-US"/>
              </w:rPr>
              <w:t>Restroom 2</w:t>
            </w:r>
          </w:p>
        </w:tc>
        <w:tc>
          <w:tcPr>
            <w:tcW w:w="960" w:type="dxa"/>
            <w:tcBorders>
              <w:top w:val="nil"/>
              <w:left w:val="nil"/>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4.9</w:t>
            </w:r>
          </w:p>
        </w:tc>
        <w:tc>
          <w:tcPr>
            <w:tcW w:w="1486" w:type="dxa"/>
            <w:tcBorders>
              <w:top w:val="nil"/>
              <w:left w:val="single" w:sz="8" w:space="0" w:color="auto"/>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170.6</w:t>
            </w:r>
          </w:p>
        </w:tc>
        <w:tc>
          <w:tcPr>
            <w:tcW w:w="1440"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69.66</w:t>
            </w:r>
          </w:p>
        </w:tc>
        <w:tc>
          <w:tcPr>
            <w:tcW w:w="1320" w:type="dxa"/>
            <w:tcBorders>
              <w:top w:val="single" w:sz="4" w:space="0" w:color="auto"/>
              <w:left w:val="single" w:sz="4" w:space="0" w:color="auto"/>
              <w:bottom w:val="single" w:sz="4" w:space="0" w:color="auto"/>
              <w:right w:val="single" w:sz="4" w:space="0" w:color="auto"/>
            </w:tcBorders>
            <w:shd w:val="clear" w:color="auto" w:fill="FFFF00"/>
          </w:tcPr>
          <w:p w:rsidR="0089317D" w:rsidRPr="00DC059F" w:rsidRDefault="0089317D" w:rsidP="000B60FF">
            <w:pPr>
              <w:rPr>
                <w:rFonts w:cs="Arial"/>
                <w:sz w:val="22"/>
                <w:szCs w:val="22"/>
                <w:lang w:val="en-US"/>
              </w:rPr>
            </w:pPr>
          </w:p>
        </w:tc>
        <w:tc>
          <w:tcPr>
            <w:tcW w:w="567" w:type="dxa"/>
            <w:tcBorders>
              <w:top w:val="nil"/>
              <w:left w:val="single" w:sz="4" w:space="0" w:color="auto"/>
              <w:bottom w:val="nil"/>
              <w:right w:val="nil"/>
            </w:tcBorders>
            <w:shd w:val="clear" w:color="auto" w:fill="auto"/>
            <w:noWrap/>
            <w:vAlign w:val="bottom"/>
            <w:hideMark/>
          </w:tcPr>
          <w:p w:rsidR="0089317D" w:rsidRPr="00DC059F" w:rsidRDefault="0089317D" w:rsidP="000B60FF">
            <w:pPr>
              <w:rPr>
                <w:rFonts w:cs="Arial"/>
                <w:sz w:val="22"/>
                <w:szCs w:val="22"/>
                <w:lang w:val="en-US"/>
              </w:rPr>
            </w:pPr>
          </w:p>
        </w:tc>
        <w:tc>
          <w:tcPr>
            <w:tcW w:w="1560"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B81E21">
            <w:pPr>
              <w:rPr>
                <w:rFonts w:cs="Arial"/>
                <w:sz w:val="22"/>
                <w:szCs w:val="22"/>
                <w:lang w:val="en-US"/>
              </w:rPr>
            </w:pPr>
            <w:r w:rsidRPr="00DC059F">
              <w:rPr>
                <w:rFonts w:cs="Arial"/>
                <w:sz w:val="22"/>
                <w:szCs w:val="22"/>
                <w:lang w:val="en-US"/>
              </w:rPr>
              <w:t>Restroom 2</w:t>
            </w:r>
          </w:p>
        </w:tc>
        <w:tc>
          <w:tcPr>
            <w:tcW w:w="955" w:type="dxa"/>
            <w:tcBorders>
              <w:top w:val="nil"/>
              <w:left w:val="nil"/>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4.9</w:t>
            </w:r>
          </w:p>
        </w:tc>
        <w:tc>
          <w:tcPr>
            <w:tcW w:w="1486" w:type="dxa"/>
            <w:tcBorders>
              <w:top w:val="nil"/>
              <w:left w:val="single" w:sz="8" w:space="0" w:color="auto"/>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170.6</w:t>
            </w:r>
          </w:p>
        </w:tc>
        <w:tc>
          <w:tcPr>
            <w:tcW w:w="1326" w:type="dxa"/>
            <w:tcBorders>
              <w:top w:val="nil"/>
              <w:left w:val="single" w:sz="8" w:space="0" w:color="auto"/>
              <w:bottom w:val="single" w:sz="4" w:space="0" w:color="auto"/>
              <w:right w:val="single" w:sz="8" w:space="0" w:color="auto"/>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69.66</w:t>
            </w:r>
          </w:p>
        </w:tc>
        <w:tc>
          <w:tcPr>
            <w:tcW w:w="1376" w:type="dxa"/>
            <w:tcBorders>
              <w:top w:val="nil"/>
              <w:left w:val="single" w:sz="8" w:space="0" w:color="auto"/>
              <w:bottom w:val="single" w:sz="4" w:space="0" w:color="auto"/>
              <w:right w:val="single" w:sz="8" w:space="0" w:color="auto"/>
            </w:tcBorders>
            <w:shd w:val="clear" w:color="auto" w:fill="FFFF00"/>
          </w:tcPr>
          <w:p w:rsidR="0089317D" w:rsidRPr="00DC059F" w:rsidRDefault="0089317D" w:rsidP="000B60FF">
            <w:pPr>
              <w:jc w:val="right"/>
              <w:rPr>
                <w:rFonts w:cs="Arial"/>
                <w:sz w:val="22"/>
                <w:szCs w:val="22"/>
                <w:lang w:val="en-US"/>
              </w:rPr>
            </w:pPr>
          </w:p>
        </w:tc>
      </w:tr>
      <w:tr w:rsidR="0089317D" w:rsidRPr="00DC059F" w:rsidTr="0089317D">
        <w:trPr>
          <w:trHeight w:val="300"/>
        </w:trPr>
        <w:tc>
          <w:tcPr>
            <w:tcW w:w="1558"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0B60FF">
            <w:pPr>
              <w:rPr>
                <w:rFonts w:cs="Arial"/>
                <w:sz w:val="22"/>
                <w:szCs w:val="22"/>
                <w:lang w:val="en-US"/>
              </w:rPr>
            </w:pPr>
            <w:r w:rsidRPr="00DC059F">
              <w:rPr>
                <w:rFonts w:cs="Arial"/>
                <w:sz w:val="22"/>
                <w:szCs w:val="22"/>
                <w:lang w:val="en-US"/>
              </w:rPr>
              <w:t>Restroom 3</w:t>
            </w:r>
          </w:p>
        </w:tc>
        <w:tc>
          <w:tcPr>
            <w:tcW w:w="960" w:type="dxa"/>
            <w:tcBorders>
              <w:top w:val="nil"/>
              <w:left w:val="nil"/>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4.9</w:t>
            </w:r>
          </w:p>
        </w:tc>
        <w:tc>
          <w:tcPr>
            <w:tcW w:w="1486" w:type="dxa"/>
            <w:tcBorders>
              <w:top w:val="nil"/>
              <w:left w:val="single" w:sz="8" w:space="0" w:color="auto"/>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170.6</w:t>
            </w:r>
          </w:p>
        </w:tc>
        <w:tc>
          <w:tcPr>
            <w:tcW w:w="1440"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69.66</w:t>
            </w:r>
          </w:p>
        </w:tc>
        <w:tc>
          <w:tcPr>
            <w:tcW w:w="1320" w:type="dxa"/>
            <w:tcBorders>
              <w:top w:val="single" w:sz="4" w:space="0" w:color="auto"/>
              <w:left w:val="single" w:sz="4" w:space="0" w:color="auto"/>
              <w:bottom w:val="single" w:sz="4" w:space="0" w:color="auto"/>
              <w:right w:val="single" w:sz="4" w:space="0" w:color="auto"/>
            </w:tcBorders>
            <w:shd w:val="clear" w:color="auto" w:fill="FFFF00"/>
          </w:tcPr>
          <w:p w:rsidR="0089317D" w:rsidRPr="00DC059F" w:rsidRDefault="0089317D" w:rsidP="000B60FF">
            <w:pPr>
              <w:rPr>
                <w:rFonts w:cs="Arial"/>
                <w:sz w:val="22"/>
                <w:szCs w:val="22"/>
                <w:lang w:val="en-US"/>
              </w:rPr>
            </w:pPr>
          </w:p>
        </w:tc>
        <w:tc>
          <w:tcPr>
            <w:tcW w:w="567" w:type="dxa"/>
            <w:tcBorders>
              <w:top w:val="nil"/>
              <w:left w:val="single" w:sz="4" w:space="0" w:color="auto"/>
              <w:bottom w:val="nil"/>
              <w:right w:val="nil"/>
            </w:tcBorders>
            <w:shd w:val="clear" w:color="auto" w:fill="auto"/>
            <w:noWrap/>
            <w:vAlign w:val="bottom"/>
            <w:hideMark/>
          </w:tcPr>
          <w:p w:rsidR="0089317D" w:rsidRPr="00DC059F" w:rsidRDefault="0089317D" w:rsidP="000B60FF">
            <w:pPr>
              <w:rPr>
                <w:rFonts w:cs="Arial"/>
                <w:sz w:val="22"/>
                <w:szCs w:val="22"/>
                <w:lang w:val="en-US"/>
              </w:rPr>
            </w:pPr>
          </w:p>
        </w:tc>
        <w:tc>
          <w:tcPr>
            <w:tcW w:w="1560"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B81E21">
            <w:pPr>
              <w:rPr>
                <w:rFonts w:cs="Arial"/>
                <w:sz w:val="22"/>
                <w:szCs w:val="22"/>
                <w:lang w:val="en-US"/>
              </w:rPr>
            </w:pPr>
            <w:r w:rsidRPr="00DC059F">
              <w:rPr>
                <w:rFonts w:cs="Arial"/>
                <w:sz w:val="22"/>
                <w:szCs w:val="22"/>
                <w:lang w:val="en-US"/>
              </w:rPr>
              <w:t>Restroom 3</w:t>
            </w:r>
          </w:p>
        </w:tc>
        <w:tc>
          <w:tcPr>
            <w:tcW w:w="955" w:type="dxa"/>
            <w:tcBorders>
              <w:top w:val="nil"/>
              <w:left w:val="nil"/>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4.9</w:t>
            </w:r>
          </w:p>
        </w:tc>
        <w:tc>
          <w:tcPr>
            <w:tcW w:w="1486" w:type="dxa"/>
            <w:tcBorders>
              <w:top w:val="nil"/>
              <w:left w:val="single" w:sz="8" w:space="0" w:color="auto"/>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170.6</w:t>
            </w:r>
          </w:p>
        </w:tc>
        <w:tc>
          <w:tcPr>
            <w:tcW w:w="1326" w:type="dxa"/>
            <w:tcBorders>
              <w:top w:val="nil"/>
              <w:left w:val="single" w:sz="8" w:space="0" w:color="auto"/>
              <w:bottom w:val="single" w:sz="4" w:space="0" w:color="auto"/>
              <w:right w:val="single" w:sz="8" w:space="0" w:color="auto"/>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69.66</w:t>
            </w:r>
          </w:p>
        </w:tc>
        <w:tc>
          <w:tcPr>
            <w:tcW w:w="1376" w:type="dxa"/>
            <w:tcBorders>
              <w:top w:val="nil"/>
              <w:left w:val="single" w:sz="8" w:space="0" w:color="auto"/>
              <w:bottom w:val="single" w:sz="4" w:space="0" w:color="auto"/>
              <w:right w:val="single" w:sz="8" w:space="0" w:color="auto"/>
            </w:tcBorders>
            <w:shd w:val="clear" w:color="auto" w:fill="FFFF00"/>
          </w:tcPr>
          <w:p w:rsidR="0089317D" w:rsidRPr="00DC059F" w:rsidRDefault="0089317D" w:rsidP="000B60FF">
            <w:pPr>
              <w:jc w:val="right"/>
              <w:rPr>
                <w:rFonts w:cs="Arial"/>
                <w:sz w:val="22"/>
                <w:szCs w:val="22"/>
                <w:lang w:val="en-US"/>
              </w:rPr>
            </w:pPr>
          </w:p>
        </w:tc>
      </w:tr>
      <w:tr w:rsidR="0089317D" w:rsidRPr="00DC059F" w:rsidTr="0089317D">
        <w:trPr>
          <w:trHeight w:val="300"/>
        </w:trPr>
        <w:tc>
          <w:tcPr>
            <w:tcW w:w="1558"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0B60FF">
            <w:pPr>
              <w:rPr>
                <w:rFonts w:cs="Arial"/>
                <w:sz w:val="22"/>
                <w:szCs w:val="22"/>
                <w:lang w:val="en-US"/>
              </w:rPr>
            </w:pPr>
            <w:r w:rsidRPr="00DC059F">
              <w:rPr>
                <w:rFonts w:cs="Arial"/>
                <w:sz w:val="22"/>
                <w:szCs w:val="22"/>
                <w:lang w:val="en-US"/>
              </w:rPr>
              <w:t>Hallway</w:t>
            </w:r>
          </w:p>
        </w:tc>
        <w:tc>
          <w:tcPr>
            <w:tcW w:w="960" w:type="dxa"/>
            <w:tcBorders>
              <w:top w:val="nil"/>
              <w:left w:val="nil"/>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19.7</w:t>
            </w:r>
          </w:p>
        </w:tc>
        <w:tc>
          <w:tcPr>
            <w:tcW w:w="1486" w:type="dxa"/>
            <w:tcBorders>
              <w:top w:val="nil"/>
              <w:left w:val="single" w:sz="8" w:space="0" w:color="auto"/>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193.35</w:t>
            </w:r>
          </w:p>
        </w:tc>
        <w:tc>
          <w:tcPr>
            <w:tcW w:w="1440"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317.42</w:t>
            </w:r>
          </w:p>
        </w:tc>
        <w:tc>
          <w:tcPr>
            <w:tcW w:w="1320" w:type="dxa"/>
            <w:tcBorders>
              <w:top w:val="single" w:sz="4" w:space="0" w:color="auto"/>
              <w:left w:val="single" w:sz="4" w:space="0" w:color="auto"/>
              <w:bottom w:val="single" w:sz="4" w:space="0" w:color="auto"/>
              <w:right w:val="single" w:sz="4" w:space="0" w:color="auto"/>
            </w:tcBorders>
            <w:shd w:val="clear" w:color="auto" w:fill="FFFF00"/>
          </w:tcPr>
          <w:p w:rsidR="0089317D" w:rsidRPr="00DC059F" w:rsidRDefault="0089317D" w:rsidP="000B60FF">
            <w:pPr>
              <w:rPr>
                <w:rFonts w:cs="Arial"/>
                <w:sz w:val="22"/>
                <w:szCs w:val="22"/>
                <w:lang w:val="en-US"/>
              </w:rPr>
            </w:pPr>
          </w:p>
        </w:tc>
        <w:tc>
          <w:tcPr>
            <w:tcW w:w="567" w:type="dxa"/>
            <w:tcBorders>
              <w:top w:val="nil"/>
              <w:left w:val="single" w:sz="4" w:space="0" w:color="auto"/>
              <w:bottom w:val="nil"/>
              <w:right w:val="nil"/>
            </w:tcBorders>
            <w:shd w:val="clear" w:color="auto" w:fill="auto"/>
            <w:noWrap/>
            <w:vAlign w:val="bottom"/>
            <w:hideMark/>
          </w:tcPr>
          <w:p w:rsidR="0089317D" w:rsidRPr="00DC059F" w:rsidRDefault="0089317D" w:rsidP="000B60FF">
            <w:pPr>
              <w:rPr>
                <w:rFonts w:cs="Arial"/>
                <w:sz w:val="22"/>
                <w:szCs w:val="22"/>
                <w:lang w:val="en-US"/>
              </w:rPr>
            </w:pPr>
          </w:p>
        </w:tc>
        <w:tc>
          <w:tcPr>
            <w:tcW w:w="1560"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B81E21">
            <w:pPr>
              <w:rPr>
                <w:rFonts w:cs="Arial"/>
                <w:sz w:val="22"/>
                <w:szCs w:val="22"/>
                <w:lang w:val="en-US"/>
              </w:rPr>
            </w:pPr>
            <w:r w:rsidRPr="00DC059F">
              <w:rPr>
                <w:rFonts w:cs="Arial"/>
                <w:sz w:val="22"/>
                <w:szCs w:val="22"/>
                <w:lang w:val="en-US"/>
              </w:rPr>
              <w:t>Hallway</w:t>
            </w:r>
          </w:p>
        </w:tc>
        <w:tc>
          <w:tcPr>
            <w:tcW w:w="955" w:type="dxa"/>
            <w:tcBorders>
              <w:top w:val="nil"/>
              <w:left w:val="nil"/>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19.7</w:t>
            </w:r>
          </w:p>
        </w:tc>
        <w:tc>
          <w:tcPr>
            <w:tcW w:w="1486" w:type="dxa"/>
            <w:tcBorders>
              <w:top w:val="nil"/>
              <w:left w:val="single" w:sz="8" w:space="0" w:color="auto"/>
              <w:bottom w:val="single" w:sz="4" w:space="0" w:color="auto"/>
              <w:right w:val="nil"/>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193.35</w:t>
            </w:r>
          </w:p>
        </w:tc>
        <w:tc>
          <w:tcPr>
            <w:tcW w:w="1326" w:type="dxa"/>
            <w:tcBorders>
              <w:top w:val="nil"/>
              <w:left w:val="single" w:sz="8" w:space="0" w:color="auto"/>
              <w:bottom w:val="single" w:sz="4" w:space="0" w:color="auto"/>
              <w:right w:val="single" w:sz="8" w:space="0" w:color="auto"/>
            </w:tcBorders>
            <w:shd w:val="clear" w:color="000000" w:fill="F2F2F2"/>
            <w:noWrap/>
            <w:vAlign w:val="bottom"/>
            <w:hideMark/>
          </w:tcPr>
          <w:p w:rsidR="0089317D" w:rsidRPr="00DC059F" w:rsidRDefault="0089317D" w:rsidP="000B60FF">
            <w:pPr>
              <w:jc w:val="right"/>
              <w:rPr>
                <w:rFonts w:cs="Arial"/>
                <w:sz w:val="22"/>
                <w:szCs w:val="22"/>
                <w:lang w:val="en-US"/>
              </w:rPr>
            </w:pPr>
            <w:r w:rsidRPr="00DC059F">
              <w:rPr>
                <w:rFonts w:cs="Arial"/>
                <w:sz w:val="22"/>
                <w:szCs w:val="22"/>
                <w:lang w:val="en-US"/>
              </w:rPr>
              <w:t>317.42</w:t>
            </w:r>
          </w:p>
        </w:tc>
        <w:tc>
          <w:tcPr>
            <w:tcW w:w="1376" w:type="dxa"/>
            <w:tcBorders>
              <w:top w:val="nil"/>
              <w:left w:val="single" w:sz="8" w:space="0" w:color="auto"/>
              <w:bottom w:val="single" w:sz="4" w:space="0" w:color="auto"/>
              <w:right w:val="single" w:sz="8" w:space="0" w:color="auto"/>
            </w:tcBorders>
            <w:shd w:val="clear" w:color="auto" w:fill="FFFF00"/>
          </w:tcPr>
          <w:p w:rsidR="0089317D" w:rsidRPr="00DC059F" w:rsidRDefault="0089317D" w:rsidP="000B60FF">
            <w:pPr>
              <w:jc w:val="right"/>
              <w:rPr>
                <w:rFonts w:cs="Arial"/>
                <w:sz w:val="22"/>
                <w:szCs w:val="22"/>
                <w:lang w:val="en-US"/>
              </w:rPr>
            </w:pPr>
          </w:p>
        </w:tc>
      </w:tr>
      <w:tr w:rsidR="0089317D" w:rsidRPr="00DC059F" w:rsidTr="0089317D">
        <w:trPr>
          <w:trHeight w:val="315"/>
        </w:trPr>
        <w:tc>
          <w:tcPr>
            <w:tcW w:w="1558" w:type="dxa"/>
            <w:tcBorders>
              <w:top w:val="nil"/>
              <w:left w:val="single" w:sz="8" w:space="0" w:color="auto"/>
              <w:bottom w:val="single" w:sz="18" w:space="0" w:color="auto"/>
              <w:right w:val="single" w:sz="4" w:space="0" w:color="auto"/>
            </w:tcBorders>
            <w:shd w:val="clear" w:color="auto" w:fill="auto"/>
            <w:noWrap/>
            <w:vAlign w:val="bottom"/>
            <w:hideMark/>
          </w:tcPr>
          <w:p w:rsidR="00844FEC" w:rsidRPr="00DC059F" w:rsidRDefault="00844FEC" w:rsidP="000B60FF">
            <w:pPr>
              <w:rPr>
                <w:rFonts w:cs="Arial"/>
                <w:sz w:val="22"/>
                <w:szCs w:val="22"/>
                <w:lang w:val="en-US"/>
              </w:rPr>
            </w:pPr>
            <w:r w:rsidRPr="00DC059F">
              <w:rPr>
                <w:rFonts w:cs="Arial"/>
                <w:sz w:val="22"/>
                <w:szCs w:val="22"/>
                <w:lang w:val="en-US"/>
              </w:rPr>
              <w:t> </w:t>
            </w:r>
          </w:p>
        </w:tc>
        <w:tc>
          <w:tcPr>
            <w:tcW w:w="960" w:type="dxa"/>
            <w:tcBorders>
              <w:top w:val="nil"/>
              <w:left w:val="nil"/>
              <w:bottom w:val="single" w:sz="18" w:space="0" w:color="auto"/>
              <w:right w:val="nil"/>
            </w:tcBorders>
            <w:shd w:val="clear" w:color="auto" w:fill="auto"/>
            <w:noWrap/>
            <w:vAlign w:val="bottom"/>
            <w:hideMark/>
          </w:tcPr>
          <w:p w:rsidR="00844FEC" w:rsidRPr="00DC059F" w:rsidRDefault="00844FEC" w:rsidP="000B60FF">
            <w:pPr>
              <w:rPr>
                <w:rFonts w:cs="Arial"/>
                <w:sz w:val="22"/>
                <w:szCs w:val="22"/>
                <w:lang w:val="en-US"/>
              </w:rPr>
            </w:pPr>
            <w:r w:rsidRPr="00DC059F">
              <w:rPr>
                <w:rFonts w:cs="Arial"/>
                <w:sz w:val="22"/>
                <w:szCs w:val="22"/>
                <w:lang w:val="en-US"/>
              </w:rPr>
              <w:t> </w:t>
            </w:r>
          </w:p>
        </w:tc>
        <w:tc>
          <w:tcPr>
            <w:tcW w:w="1486" w:type="dxa"/>
            <w:tcBorders>
              <w:top w:val="nil"/>
              <w:left w:val="single" w:sz="8" w:space="0" w:color="auto"/>
              <w:bottom w:val="single" w:sz="18" w:space="0" w:color="auto"/>
              <w:right w:val="nil"/>
            </w:tcBorders>
            <w:shd w:val="clear" w:color="auto" w:fill="auto"/>
            <w:noWrap/>
            <w:vAlign w:val="bottom"/>
            <w:hideMark/>
          </w:tcPr>
          <w:p w:rsidR="00844FEC" w:rsidRPr="00DC059F" w:rsidRDefault="00844FEC" w:rsidP="000B60FF">
            <w:pPr>
              <w:rPr>
                <w:rFonts w:cs="Arial"/>
                <w:sz w:val="22"/>
                <w:szCs w:val="22"/>
                <w:lang w:val="en-US"/>
              </w:rPr>
            </w:pPr>
            <w:r w:rsidRPr="00DC059F">
              <w:rPr>
                <w:rFonts w:cs="Arial"/>
                <w:sz w:val="22"/>
                <w:szCs w:val="22"/>
                <w:lang w:val="en-US"/>
              </w:rPr>
              <w:t> </w:t>
            </w:r>
          </w:p>
        </w:tc>
        <w:tc>
          <w:tcPr>
            <w:tcW w:w="1440" w:type="dxa"/>
            <w:tcBorders>
              <w:top w:val="nil"/>
              <w:left w:val="single" w:sz="8" w:space="0" w:color="auto"/>
              <w:bottom w:val="single" w:sz="18" w:space="0" w:color="auto"/>
              <w:right w:val="single" w:sz="4" w:space="0" w:color="auto"/>
            </w:tcBorders>
            <w:shd w:val="clear" w:color="auto" w:fill="auto"/>
            <w:noWrap/>
            <w:vAlign w:val="bottom"/>
            <w:hideMark/>
          </w:tcPr>
          <w:p w:rsidR="00844FEC" w:rsidRPr="00DC059F" w:rsidRDefault="00844FEC" w:rsidP="000B60FF">
            <w:pPr>
              <w:rPr>
                <w:rFonts w:cs="Arial"/>
                <w:sz w:val="22"/>
                <w:szCs w:val="22"/>
                <w:lang w:val="en-US"/>
              </w:rPr>
            </w:pPr>
            <w:r w:rsidRPr="00DC059F">
              <w:rPr>
                <w:rFonts w:cs="Arial"/>
                <w:sz w:val="22"/>
                <w:szCs w:val="22"/>
                <w:lang w:val="en-US"/>
              </w:rPr>
              <w:t> </w:t>
            </w:r>
          </w:p>
        </w:tc>
        <w:tc>
          <w:tcPr>
            <w:tcW w:w="1320" w:type="dxa"/>
            <w:tcBorders>
              <w:top w:val="single" w:sz="4" w:space="0" w:color="auto"/>
              <w:left w:val="single" w:sz="4" w:space="0" w:color="auto"/>
              <w:bottom w:val="single" w:sz="18" w:space="0" w:color="auto"/>
              <w:right w:val="single" w:sz="4" w:space="0" w:color="auto"/>
            </w:tcBorders>
          </w:tcPr>
          <w:p w:rsidR="00844FEC" w:rsidRPr="00DC059F" w:rsidRDefault="00844FEC" w:rsidP="000B60FF">
            <w:pPr>
              <w:rPr>
                <w:rFonts w:cs="Arial"/>
                <w:sz w:val="22"/>
                <w:szCs w:val="22"/>
                <w:lang w:val="en-US"/>
              </w:rPr>
            </w:pPr>
          </w:p>
        </w:tc>
        <w:tc>
          <w:tcPr>
            <w:tcW w:w="567" w:type="dxa"/>
            <w:tcBorders>
              <w:top w:val="nil"/>
              <w:left w:val="single" w:sz="4" w:space="0" w:color="auto"/>
              <w:bottom w:val="single" w:sz="18" w:space="0" w:color="auto"/>
              <w:right w:val="nil"/>
            </w:tcBorders>
            <w:shd w:val="clear" w:color="auto" w:fill="auto"/>
            <w:noWrap/>
            <w:vAlign w:val="bottom"/>
            <w:hideMark/>
          </w:tcPr>
          <w:p w:rsidR="00844FEC" w:rsidRPr="00DC059F" w:rsidRDefault="00844FEC" w:rsidP="000B60FF">
            <w:pPr>
              <w:rPr>
                <w:rFonts w:cs="Arial"/>
                <w:sz w:val="22"/>
                <w:szCs w:val="22"/>
                <w:lang w:val="en-US"/>
              </w:rPr>
            </w:pPr>
          </w:p>
        </w:tc>
        <w:tc>
          <w:tcPr>
            <w:tcW w:w="1560" w:type="dxa"/>
            <w:tcBorders>
              <w:top w:val="nil"/>
              <w:left w:val="single" w:sz="8" w:space="0" w:color="auto"/>
              <w:bottom w:val="single" w:sz="18" w:space="0" w:color="auto"/>
              <w:right w:val="single" w:sz="4" w:space="0" w:color="auto"/>
            </w:tcBorders>
            <w:shd w:val="clear" w:color="auto" w:fill="auto"/>
            <w:noWrap/>
            <w:vAlign w:val="bottom"/>
            <w:hideMark/>
          </w:tcPr>
          <w:p w:rsidR="00844FEC" w:rsidRPr="00DC059F" w:rsidRDefault="00844FEC" w:rsidP="000B60FF">
            <w:pPr>
              <w:rPr>
                <w:rFonts w:cs="Arial"/>
                <w:sz w:val="22"/>
                <w:szCs w:val="22"/>
                <w:lang w:val="en-US"/>
              </w:rPr>
            </w:pPr>
            <w:r w:rsidRPr="00DC059F">
              <w:rPr>
                <w:rFonts w:cs="Arial"/>
                <w:sz w:val="22"/>
                <w:szCs w:val="22"/>
                <w:lang w:val="en-US"/>
              </w:rPr>
              <w:t> </w:t>
            </w:r>
          </w:p>
        </w:tc>
        <w:tc>
          <w:tcPr>
            <w:tcW w:w="955" w:type="dxa"/>
            <w:tcBorders>
              <w:top w:val="nil"/>
              <w:left w:val="nil"/>
              <w:bottom w:val="single" w:sz="18" w:space="0" w:color="auto"/>
              <w:right w:val="nil"/>
            </w:tcBorders>
            <w:shd w:val="clear" w:color="auto" w:fill="auto"/>
            <w:noWrap/>
            <w:vAlign w:val="bottom"/>
            <w:hideMark/>
          </w:tcPr>
          <w:p w:rsidR="00844FEC" w:rsidRPr="00DC059F" w:rsidRDefault="00844FEC" w:rsidP="000B60FF">
            <w:pPr>
              <w:rPr>
                <w:rFonts w:cs="Arial"/>
                <w:sz w:val="22"/>
                <w:szCs w:val="22"/>
                <w:lang w:val="en-US"/>
              </w:rPr>
            </w:pPr>
            <w:r w:rsidRPr="00DC059F">
              <w:rPr>
                <w:rFonts w:cs="Arial"/>
                <w:sz w:val="22"/>
                <w:szCs w:val="22"/>
                <w:lang w:val="en-US"/>
              </w:rPr>
              <w:t> </w:t>
            </w:r>
          </w:p>
        </w:tc>
        <w:tc>
          <w:tcPr>
            <w:tcW w:w="1486" w:type="dxa"/>
            <w:tcBorders>
              <w:top w:val="nil"/>
              <w:left w:val="single" w:sz="8" w:space="0" w:color="auto"/>
              <w:bottom w:val="single" w:sz="18" w:space="0" w:color="auto"/>
              <w:right w:val="nil"/>
            </w:tcBorders>
            <w:shd w:val="clear" w:color="auto" w:fill="auto"/>
            <w:noWrap/>
            <w:vAlign w:val="bottom"/>
            <w:hideMark/>
          </w:tcPr>
          <w:p w:rsidR="00844FEC" w:rsidRPr="00DC059F" w:rsidRDefault="00844FEC" w:rsidP="000B60FF">
            <w:pPr>
              <w:rPr>
                <w:rFonts w:cs="Arial"/>
                <w:sz w:val="22"/>
                <w:szCs w:val="22"/>
                <w:lang w:val="en-US"/>
              </w:rPr>
            </w:pPr>
            <w:r w:rsidRPr="00DC059F">
              <w:rPr>
                <w:rFonts w:cs="Arial"/>
                <w:sz w:val="22"/>
                <w:szCs w:val="22"/>
                <w:lang w:val="en-US"/>
              </w:rPr>
              <w:t> </w:t>
            </w:r>
          </w:p>
        </w:tc>
        <w:tc>
          <w:tcPr>
            <w:tcW w:w="1326" w:type="dxa"/>
            <w:tcBorders>
              <w:top w:val="nil"/>
              <w:left w:val="single" w:sz="8" w:space="0" w:color="auto"/>
              <w:bottom w:val="single" w:sz="18" w:space="0" w:color="auto"/>
              <w:right w:val="single" w:sz="8" w:space="0" w:color="auto"/>
            </w:tcBorders>
            <w:shd w:val="clear" w:color="auto" w:fill="auto"/>
            <w:noWrap/>
            <w:vAlign w:val="bottom"/>
            <w:hideMark/>
          </w:tcPr>
          <w:p w:rsidR="00844FEC" w:rsidRPr="00DC059F" w:rsidRDefault="00844FEC" w:rsidP="000B60FF">
            <w:pPr>
              <w:rPr>
                <w:rFonts w:cs="Arial"/>
                <w:sz w:val="22"/>
                <w:szCs w:val="22"/>
                <w:lang w:val="en-US"/>
              </w:rPr>
            </w:pPr>
            <w:r w:rsidRPr="00DC059F">
              <w:rPr>
                <w:rFonts w:cs="Arial"/>
                <w:sz w:val="22"/>
                <w:szCs w:val="22"/>
                <w:lang w:val="en-US"/>
              </w:rPr>
              <w:t> </w:t>
            </w:r>
          </w:p>
        </w:tc>
        <w:tc>
          <w:tcPr>
            <w:tcW w:w="1376" w:type="dxa"/>
            <w:tcBorders>
              <w:top w:val="nil"/>
              <w:left w:val="single" w:sz="8" w:space="0" w:color="auto"/>
              <w:bottom w:val="single" w:sz="18" w:space="0" w:color="auto"/>
              <w:right w:val="single" w:sz="8" w:space="0" w:color="auto"/>
            </w:tcBorders>
          </w:tcPr>
          <w:p w:rsidR="00844FEC" w:rsidRPr="00DC059F" w:rsidRDefault="00844FEC" w:rsidP="000B60FF">
            <w:pPr>
              <w:rPr>
                <w:rFonts w:cs="Arial"/>
                <w:sz w:val="22"/>
                <w:szCs w:val="22"/>
                <w:lang w:val="en-US"/>
              </w:rPr>
            </w:pPr>
          </w:p>
        </w:tc>
      </w:tr>
      <w:tr w:rsidR="0089317D" w:rsidRPr="00DC059F" w:rsidTr="0089317D">
        <w:trPr>
          <w:trHeight w:val="300"/>
        </w:trPr>
        <w:tc>
          <w:tcPr>
            <w:tcW w:w="1558" w:type="dxa"/>
            <w:tcBorders>
              <w:top w:val="single" w:sz="18" w:space="0" w:color="auto"/>
              <w:left w:val="single" w:sz="18" w:space="0" w:color="auto"/>
              <w:bottom w:val="single" w:sz="4" w:space="0" w:color="auto"/>
              <w:right w:val="single" w:sz="4" w:space="0" w:color="auto"/>
            </w:tcBorders>
            <w:shd w:val="clear" w:color="000000" w:fill="F2F2F2"/>
            <w:noWrap/>
            <w:vAlign w:val="bottom"/>
            <w:hideMark/>
          </w:tcPr>
          <w:p w:rsidR="0089317D" w:rsidRPr="00DC059F" w:rsidRDefault="0089317D" w:rsidP="000B60FF">
            <w:pPr>
              <w:rPr>
                <w:rFonts w:cs="Arial"/>
                <w:b/>
                <w:bCs/>
                <w:sz w:val="22"/>
                <w:szCs w:val="22"/>
                <w:lang w:val="en-US"/>
              </w:rPr>
            </w:pPr>
            <w:r w:rsidRPr="00DC059F">
              <w:rPr>
                <w:rFonts w:cs="Arial"/>
                <w:b/>
                <w:bCs/>
                <w:sz w:val="22"/>
                <w:szCs w:val="22"/>
                <w:lang w:val="en-US"/>
              </w:rPr>
              <w:t>Offices total</w:t>
            </w:r>
          </w:p>
        </w:tc>
        <w:tc>
          <w:tcPr>
            <w:tcW w:w="960" w:type="dxa"/>
            <w:tcBorders>
              <w:top w:val="single" w:sz="18" w:space="0" w:color="auto"/>
              <w:left w:val="nil"/>
              <w:bottom w:val="single" w:sz="4" w:space="0" w:color="auto"/>
              <w:right w:val="nil"/>
            </w:tcBorders>
            <w:shd w:val="clear" w:color="auto" w:fill="FFFF00"/>
            <w:noWrap/>
            <w:vAlign w:val="bottom"/>
            <w:hideMark/>
          </w:tcPr>
          <w:p w:rsidR="0089317D" w:rsidRPr="00DC059F" w:rsidRDefault="0089317D" w:rsidP="000B60FF">
            <w:pPr>
              <w:jc w:val="right"/>
              <w:rPr>
                <w:rFonts w:cs="Arial"/>
                <w:b/>
                <w:bCs/>
                <w:sz w:val="22"/>
                <w:szCs w:val="22"/>
                <w:lang w:val="en-US"/>
              </w:rPr>
            </w:pPr>
          </w:p>
        </w:tc>
        <w:tc>
          <w:tcPr>
            <w:tcW w:w="1486" w:type="dxa"/>
            <w:tcBorders>
              <w:top w:val="single" w:sz="18" w:space="0" w:color="auto"/>
              <w:left w:val="single" w:sz="8" w:space="0" w:color="auto"/>
              <w:bottom w:val="single" w:sz="4" w:space="0" w:color="auto"/>
              <w:right w:val="nil"/>
            </w:tcBorders>
            <w:shd w:val="clear" w:color="auto" w:fill="FFFF00"/>
            <w:noWrap/>
            <w:vAlign w:val="bottom"/>
          </w:tcPr>
          <w:p w:rsidR="0089317D" w:rsidRPr="00DC059F" w:rsidRDefault="0089317D" w:rsidP="000B60FF">
            <w:pPr>
              <w:jc w:val="right"/>
              <w:rPr>
                <w:rFonts w:cs="Arial"/>
                <w:sz w:val="22"/>
                <w:szCs w:val="22"/>
                <w:lang w:val="en-US"/>
              </w:rPr>
            </w:pPr>
          </w:p>
        </w:tc>
        <w:tc>
          <w:tcPr>
            <w:tcW w:w="1440" w:type="dxa"/>
            <w:tcBorders>
              <w:top w:val="single" w:sz="18" w:space="0" w:color="auto"/>
              <w:left w:val="single" w:sz="8" w:space="0" w:color="auto"/>
              <w:bottom w:val="single" w:sz="4" w:space="0" w:color="auto"/>
              <w:right w:val="single" w:sz="4" w:space="0" w:color="auto"/>
            </w:tcBorders>
            <w:shd w:val="clear" w:color="auto" w:fill="FFFF00"/>
            <w:noWrap/>
            <w:vAlign w:val="bottom"/>
          </w:tcPr>
          <w:p w:rsidR="0089317D" w:rsidRPr="00DC059F" w:rsidRDefault="0089317D" w:rsidP="000B60FF">
            <w:pPr>
              <w:jc w:val="right"/>
              <w:rPr>
                <w:rFonts w:cs="Arial"/>
                <w:sz w:val="22"/>
                <w:szCs w:val="22"/>
                <w:lang w:val="en-US"/>
              </w:rPr>
            </w:pPr>
          </w:p>
        </w:tc>
        <w:tc>
          <w:tcPr>
            <w:tcW w:w="1320" w:type="dxa"/>
            <w:tcBorders>
              <w:top w:val="single" w:sz="18" w:space="0" w:color="auto"/>
              <w:left w:val="single" w:sz="4" w:space="0" w:color="auto"/>
              <w:bottom w:val="single" w:sz="4" w:space="0" w:color="auto"/>
              <w:right w:val="single" w:sz="4" w:space="0" w:color="auto"/>
            </w:tcBorders>
            <w:shd w:val="clear" w:color="auto" w:fill="FFFF00"/>
          </w:tcPr>
          <w:p w:rsidR="0089317D" w:rsidRPr="00DC059F" w:rsidRDefault="0089317D" w:rsidP="000B60FF">
            <w:pPr>
              <w:rPr>
                <w:rFonts w:cs="Arial"/>
                <w:sz w:val="22"/>
                <w:szCs w:val="22"/>
                <w:lang w:val="en-US"/>
              </w:rPr>
            </w:pPr>
          </w:p>
        </w:tc>
        <w:tc>
          <w:tcPr>
            <w:tcW w:w="567" w:type="dxa"/>
            <w:tcBorders>
              <w:top w:val="single" w:sz="18" w:space="0" w:color="auto"/>
              <w:left w:val="single" w:sz="4" w:space="0" w:color="auto"/>
              <w:bottom w:val="nil"/>
              <w:right w:val="nil"/>
            </w:tcBorders>
            <w:shd w:val="clear" w:color="auto" w:fill="auto"/>
            <w:noWrap/>
            <w:vAlign w:val="bottom"/>
            <w:hideMark/>
          </w:tcPr>
          <w:p w:rsidR="0089317D" w:rsidRPr="00DC059F" w:rsidRDefault="0089317D" w:rsidP="000B60FF">
            <w:pPr>
              <w:rPr>
                <w:rFonts w:cs="Arial"/>
                <w:sz w:val="22"/>
                <w:szCs w:val="22"/>
                <w:lang w:val="en-US"/>
              </w:rPr>
            </w:pPr>
          </w:p>
        </w:tc>
        <w:tc>
          <w:tcPr>
            <w:tcW w:w="1560" w:type="dxa"/>
            <w:tcBorders>
              <w:top w:val="single" w:sz="18" w:space="0" w:color="auto"/>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B81E21">
            <w:pPr>
              <w:rPr>
                <w:rFonts w:cs="Arial"/>
                <w:b/>
                <w:bCs/>
                <w:sz w:val="22"/>
                <w:szCs w:val="22"/>
                <w:lang w:val="en-US"/>
              </w:rPr>
            </w:pPr>
            <w:r w:rsidRPr="00DC059F">
              <w:rPr>
                <w:rFonts w:cs="Arial"/>
                <w:b/>
                <w:bCs/>
                <w:sz w:val="22"/>
                <w:szCs w:val="22"/>
                <w:lang w:val="en-US"/>
              </w:rPr>
              <w:t>Offices total</w:t>
            </w:r>
          </w:p>
        </w:tc>
        <w:tc>
          <w:tcPr>
            <w:tcW w:w="955" w:type="dxa"/>
            <w:tcBorders>
              <w:top w:val="single" w:sz="18" w:space="0" w:color="auto"/>
              <w:left w:val="nil"/>
              <w:bottom w:val="single" w:sz="4" w:space="0" w:color="auto"/>
              <w:right w:val="nil"/>
            </w:tcBorders>
            <w:shd w:val="clear" w:color="auto" w:fill="FFFF00"/>
            <w:noWrap/>
            <w:vAlign w:val="bottom"/>
          </w:tcPr>
          <w:p w:rsidR="0089317D" w:rsidRPr="00DC059F" w:rsidRDefault="0089317D" w:rsidP="000B60FF">
            <w:pPr>
              <w:jc w:val="right"/>
              <w:rPr>
                <w:rFonts w:cs="Arial"/>
                <w:b/>
                <w:bCs/>
                <w:sz w:val="22"/>
                <w:szCs w:val="22"/>
                <w:lang w:val="en-US"/>
              </w:rPr>
            </w:pPr>
          </w:p>
        </w:tc>
        <w:tc>
          <w:tcPr>
            <w:tcW w:w="1486" w:type="dxa"/>
            <w:tcBorders>
              <w:top w:val="single" w:sz="18" w:space="0" w:color="auto"/>
              <w:left w:val="single" w:sz="8" w:space="0" w:color="auto"/>
              <w:bottom w:val="single" w:sz="4" w:space="0" w:color="auto"/>
              <w:right w:val="nil"/>
            </w:tcBorders>
            <w:shd w:val="clear" w:color="auto" w:fill="FFFF00"/>
            <w:noWrap/>
            <w:vAlign w:val="bottom"/>
          </w:tcPr>
          <w:p w:rsidR="0089317D" w:rsidRPr="00DC059F" w:rsidRDefault="0089317D" w:rsidP="000B60FF">
            <w:pPr>
              <w:jc w:val="right"/>
              <w:rPr>
                <w:rFonts w:cs="Arial"/>
                <w:sz w:val="22"/>
                <w:szCs w:val="22"/>
                <w:lang w:val="en-US"/>
              </w:rPr>
            </w:pPr>
          </w:p>
        </w:tc>
        <w:tc>
          <w:tcPr>
            <w:tcW w:w="1326" w:type="dxa"/>
            <w:tcBorders>
              <w:top w:val="single" w:sz="18" w:space="0" w:color="auto"/>
              <w:left w:val="single" w:sz="8" w:space="0" w:color="auto"/>
              <w:bottom w:val="single" w:sz="4" w:space="0" w:color="auto"/>
              <w:right w:val="single" w:sz="8" w:space="0" w:color="auto"/>
            </w:tcBorders>
            <w:shd w:val="clear" w:color="auto" w:fill="FFFF00"/>
            <w:noWrap/>
            <w:vAlign w:val="bottom"/>
          </w:tcPr>
          <w:p w:rsidR="0089317D" w:rsidRPr="00DC059F" w:rsidRDefault="0089317D" w:rsidP="000B60FF">
            <w:pPr>
              <w:jc w:val="right"/>
              <w:rPr>
                <w:rFonts w:cs="Arial"/>
                <w:sz w:val="22"/>
                <w:szCs w:val="22"/>
                <w:lang w:val="en-US"/>
              </w:rPr>
            </w:pPr>
          </w:p>
        </w:tc>
        <w:tc>
          <w:tcPr>
            <w:tcW w:w="1376" w:type="dxa"/>
            <w:tcBorders>
              <w:top w:val="single" w:sz="18" w:space="0" w:color="auto"/>
              <w:left w:val="single" w:sz="8" w:space="0" w:color="auto"/>
              <w:bottom w:val="single" w:sz="4" w:space="0" w:color="auto"/>
              <w:right w:val="single" w:sz="18" w:space="0" w:color="auto"/>
            </w:tcBorders>
            <w:shd w:val="clear" w:color="auto" w:fill="FFFF00"/>
          </w:tcPr>
          <w:p w:rsidR="0089317D" w:rsidRPr="00DC059F" w:rsidRDefault="0089317D" w:rsidP="000B60FF">
            <w:pPr>
              <w:jc w:val="right"/>
              <w:rPr>
                <w:rFonts w:cs="Arial"/>
                <w:sz w:val="22"/>
                <w:szCs w:val="22"/>
                <w:lang w:val="en-US"/>
              </w:rPr>
            </w:pPr>
          </w:p>
        </w:tc>
      </w:tr>
      <w:tr w:rsidR="0089317D" w:rsidRPr="00DC059F" w:rsidTr="0089317D">
        <w:trPr>
          <w:trHeight w:val="300"/>
        </w:trPr>
        <w:tc>
          <w:tcPr>
            <w:tcW w:w="1558" w:type="dxa"/>
            <w:tcBorders>
              <w:top w:val="nil"/>
              <w:left w:val="single" w:sz="18" w:space="0" w:color="auto"/>
              <w:bottom w:val="single" w:sz="4" w:space="0" w:color="auto"/>
              <w:right w:val="single" w:sz="4" w:space="0" w:color="auto"/>
            </w:tcBorders>
            <w:shd w:val="clear" w:color="000000" w:fill="F2F2F2"/>
            <w:noWrap/>
            <w:vAlign w:val="bottom"/>
            <w:hideMark/>
          </w:tcPr>
          <w:p w:rsidR="0089317D" w:rsidRPr="00DC059F" w:rsidRDefault="0089317D" w:rsidP="000B60FF">
            <w:pPr>
              <w:rPr>
                <w:rFonts w:cs="Arial"/>
                <w:b/>
                <w:bCs/>
                <w:sz w:val="22"/>
                <w:szCs w:val="22"/>
                <w:lang w:val="en-US"/>
              </w:rPr>
            </w:pPr>
            <w:r w:rsidRPr="00DC059F">
              <w:rPr>
                <w:rFonts w:cs="Arial"/>
                <w:b/>
                <w:bCs/>
                <w:sz w:val="22"/>
                <w:szCs w:val="22"/>
                <w:lang w:val="en-US"/>
              </w:rPr>
              <w:t>Restrooms total</w:t>
            </w:r>
          </w:p>
        </w:tc>
        <w:tc>
          <w:tcPr>
            <w:tcW w:w="960" w:type="dxa"/>
            <w:tcBorders>
              <w:top w:val="nil"/>
              <w:left w:val="nil"/>
              <w:bottom w:val="single" w:sz="4" w:space="0" w:color="auto"/>
              <w:right w:val="nil"/>
            </w:tcBorders>
            <w:shd w:val="clear" w:color="auto" w:fill="FFFF00"/>
            <w:noWrap/>
            <w:vAlign w:val="bottom"/>
            <w:hideMark/>
          </w:tcPr>
          <w:p w:rsidR="0089317D" w:rsidRPr="00DC059F" w:rsidRDefault="0089317D" w:rsidP="000B60FF">
            <w:pPr>
              <w:jc w:val="right"/>
              <w:rPr>
                <w:rFonts w:cs="Arial"/>
                <w:b/>
                <w:bCs/>
                <w:sz w:val="22"/>
                <w:szCs w:val="22"/>
                <w:lang w:val="en-US"/>
              </w:rPr>
            </w:pPr>
          </w:p>
        </w:tc>
        <w:tc>
          <w:tcPr>
            <w:tcW w:w="1486" w:type="dxa"/>
            <w:tcBorders>
              <w:top w:val="nil"/>
              <w:left w:val="single" w:sz="8" w:space="0" w:color="auto"/>
              <w:bottom w:val="single" w:sz="4" w:space="0" w:color="auto"/>
              <w:right w:val="nil"/>
            </w:tcBorders>
            <w:shd w:val="clear" w:color="auto" w:fill="FFFF00"/>
            <w:noWrap/>
            <w:vAlign w:val="bottom"/>
          </w:tcPr>
          <w:p w:rsidR="0089317D" w:rsidRPr="00DC059F" w:rsidRDefault="0089317D" w:rsidP="000B60FF">
            <w:pPr>
              <w:jc w:val="right"/>
              <w:rPr>
                <w:rFonts w:cs="Arial"/>
                <w:sz w:val="22"/>
                <w:szCs w:val="22"/>
                <w:lang w:val="en-US"/>
              </w:rPr>
            </w:pPr>
          </w:p>
        </w:tc>
        <w:tc>
          <w:tcPr>
            <w:tcW w:w="1440" w:type="dxa"/>
            <w:tcBorders>
              <w:top w:val="nil"/>
              <w:left w:val="single" w:sz="8" w:space="0" w:color="auto"/>
              <w:bottom w:val="single" w:sz="4" w:space="0" w:color="auto"/>
              <w:right w:val="single" w:sz="4" w:space="0" w:color="auto"/>
            </w:tcBorders>
            <w:shd w:val="clear" w:color="auto" w:fill="FFFF00"/>
            <w:noWrap/>
            <w:vAlign w:val="bottom"/>
          </w:tcPr>
          <w:p w:rsidR="0089317D" w:rsidRPr="00DC059F" w:rsidRDefault="0089317D" w:rsidP="000B60FF">
            <w:pPr>
              <w:jc w:val="right"/>
              <w:rPr>
                <w:rFonts w:cs="Arial"/>
                <w:sz w:val="22"/>
                <w:szCs w:val="22"/>
                <w:lang w:val="en-US"/>
              </w:rPr>
            </w:pPr>
          </w:p>
        </w:tc>
        <w:tc>
          <w:tcPr>
            <w:tcW w:w="1320" w:type="dxa"/>
            <w:tcBorders>
              <w:top w:val="single" w:sz="4" w:space="0" w:color="auto"/>
              <w:left w:val="single" w:sz="4" w:space="0" w:color="auto"/>
              <w:bottom w:val="single" w:sz="4" w:space="0" w:color="auto"/>
              <w:right w:val="single" w:sz="4" w:space="0" w:color="auto"/>
            </w:tcBorders>
            <w:shd w:val="clear" w:color="auto" w:fill="FFFF00"/>
          </w:tcPr>
          <w:p w:rsidR="0089317D" w:rsidRPr="00DC059F" w:rsidRDefault="0089317D" w:rsidP="000B60FF">
            <w:pPr>
              <w:rPr>
                <w:rFonts w:cs="Arial"/>
                <w:sz w:val="22"/>
                <w:szCs w:val="22"/>
                <w:lang w:val="en-US"/>
              </w:rPr>
            </w:pPr>
          </w:p>
        </w:tc>
        <w:tc>
          <w:tcPr>
            <w:tcW w:w="567" w:type="dxa"/>
            <w:tcBorders>
              <w:top w:val="nil"/>
              <w:left w:val="single" w:sz="4" w:space="0" w:color="auto"/>
              <w:bottom w:val="nil"/>
              <w:right w:val="nil"/>
            </w:tcBorders>
            <w:shd w:val="clear" w:color="auto" w:fill="auto"/>
            <w:noWrap/>
            <w:vAlign w:val="bottom"/>
            <w:hideMark/>
          </w:tcPr>
          <w:p w:rsidR="0089317D" w:rsidRPr="00DC059F" w:rsidRDefault="0089317D" w:rsidP="000B60FF">
            <w:pPr>
              <w:rPr>
                <w:rFonts w:cs="Arial"/>
                <w:sz w:val="22"/>
                <w:szCs w:val="22"/>
                <w:lang w:val="en-US"/>
              </w:rPr>
            </w:pPr>
          </w:p>
        </w:tc>
        <w:tc>
          <w:tcPr>
            <w:tcW w:w="1560" w:type="dxa"/>
            <w:tcBorders>
              <w:top w:val="nil"/>
              <w:left w:val="single" w:sz="8" w:space="0" w:color="auto"/>
              <w:bottom w:val="single" w:sz="4" w:space="0" w:color="auto"/>
              <w:right w:val="single" w:sz="4" w:space="0" w:color="auto"/>
            </w:tcBorders>
            <w:shd w:val="clear" w:color="000000" w:fill="F2F2F2"/>
            <w:noWrap/>
            <w:vAlign w:val="bottom"/>
            <w:hideMark/>
          </w:tcPr>
          <w:p w:rsidR="0089317D" w:rsidRPr="00DC059F" w:rsidRDefault="0089317D" w:rsidP="00B81E21">
            <w:pPr>
              <w:rPr>
                <w:rFonts w:cs="Arial"/>
                <w:b/>
                <w:bCs/>
                <w:sz w:val="22"/>
                <w:szCs w:val="22"/>
                <w:lang w:val="en-US"/>
              </w:rPr>
            </w:pPr>
            <w:r w:rsidRPr="00DC059F">
              <w:rPr>
                <w:rFonts w:cs="Arial"/>
                <w:b/>
                <w:bCs/>
                <w:sz w:val="22"/>
                <w:szCs w:val="22"/>
                <w:lang w:val="en-US"/>
              </w:rPr>
              <w:t>Restrooms total</w:t>
            </w:r>
          </w:p>
        </w:tc>
        <w:tc>
          <w:tcPr>
            <w:tcW w:w="955" w:type="dxa"/>
            <w:tcBorders>
              <w:top w:val="nil"/>
              <w:left w:val="nil"/>
              <w:bottom w:val="single" w:sz="4" w:space="0" w:color="auto"/>
              <w:right w:val="nil"/>
            </w:tcBorders>
            <w:shd w:val="clear" w:color="auto" w:fill="FFFF00"/>
            <w:noWrap/>
            <w:vAlign w:val="bottom"/>
          </w:tcPr>
          <w:p w:rsidR="0089317D" w:rsidRPr="00DC059F" w:rsidRDefault="0089317D" w:rsidP="000B60FF">
            <w:pPr>
              <w:jc w:val="right"/>
              <w:rPr>
                <w:rFonts w:cs="Arial"/>
                <w:b/>
                <w:bCs/>
                <w:sz w:val="22"/>
                <w:szCs w:val="22"/>
                <w:lang w:val="en-US"/>
              </w:rPr>
            </w:pPr>
          </w:p>
        </w:tc>
        <w:tc>
          <w:tcPr>
            <w:tcW w:w="1486" w:type="dxa"/>
            <w:tcBorders>
              <w:top w:val="nil"/>
              <w:left w:val="single" w:sz="8" w:space="0" w:color="auto"/>
              <w:bottom w:val="single" w:sz="4" w:space="0" w:color="auto"/>
              <w:right w:val="nil"/>
            </w:tcBorders>
            <w:shd w:val="clear" w:color="auto" w:fill="FFFF00"/>
            <w:noWrap/>
            <w:vAlign w:val="bottom"/>
          </w:tcPr>
          <w:p w:rsidR="0089317D" w:rsidRPr="00DC059F" w:rsidRDefault="0089317D" w:rsidP="000B60FF">
            <w:pPr>
              <w:jc w:val="right"/>
              <w:rPr>
                <w:rFonts w:cs="Arial"/>
                <w:sz w:val="22"/>
                <w:szCs w:val="22"/>
                <w:lang w:val="en-US"/>
              </w:rPr>
            </w:pPr>
          </w:p>
        </w:tc>
        <w:tc>
          <w:tcPr>
            <w:tcW w:w="1326" w:type="dxa"/>
            <w:tcBorders>
              <w:top w:val="nil"/>
              <w:left w:val="single" w:sz="8" w:space="0" w:color="auto"/>
              <w:bottom w:val="single" w:sz="4" w:space="0" w:color="auto"/>
              <w:right w:val="single" w:sz="8" w:space="0" w:color="auto"/>
            </w:tcBorders>
            <w:shd w:val="clear" w:color="auto" w:fill="FFFF00"/>
            <w:noWrap/>
            <w:vAlign w:val="bottom"/>
          </w:tcPr>
          <w:p w:rsidR="0089317D" w:rsidRPr="00DC059F" w:rsidRDefault="0089317D" w:rsidP="000B60FF">
            <w:pPr>
              <w:jc w:val="right"/>
              <w:rPr>
                <w:rFonts w:cs="Arial"/>
                <w:sz w:val="22"/>
                <w:szCs w:val="22"/>
                <w:lang w:val="en-US"/>
              </w:rPr>
            </w:pPr>
          </w:p>
        </w:tc>
        <w:tc>
          <w:tcPr>
            <w:tcW w:w="1376" w:type="dxa"/>
            <w:tcBorders>
              <w:top w:val="nil"/>
              <w:left w:val="single" w:sz="8" w:space="0" w:color="auto"/>
              <w:bottom w:val="single" w:sz="4" w:space="0" w:color="auto"/>
              <w:right w:val="single" w:sz="18" w:space="0" w:color="auto"/>
            </w:tcBorders>
            <w:shd w:val="clear" w:color="auto" w:fill="FFFF00"/>
          </w:tcPr>
          <w:p w:rsidR="0089317D" w:rsidRPr="00DC059F" w:rsidRDefault="0089317D" w:rsidP="000B60FF">
            <w:pPr>
              <w:jc w:val="right"/>
              <w:rPr>
                <w:rFonts w:cs="Arial"/>
                <w:sz w:val="22"/>
                <w:szCs w:val="22"/>
                <w:lang w:val="en-US"/>
              </w:rPr>
            </w:pPr>
          </w:p>
        </w:tc>
      </w:tr>
      <w:tr w:rsidR="0089317D" w:rsidRPr="00DC059F" w:rsidTr="0089317D">
        <w:trPr>
          <w:trHeight w:val="315"/>
        </w:trPr>
        <w:tc>
          <w:tcPr>
            <w:tcW w:w="1558" w:type="dxa"/>
            <w:tcBorders>
              <w:top w:val="nil"/>
              <w:left w:val="single" w:sz="18" w:space="0" w:color="auto"/>
              <w:bottom w:val="single" w:sz="8" w:space="0" w:color="auto"/>
              <w:right w:val="single" w:sz="4" w:space="0" w:color="auto"/>
            </w:tcBorders>
            <w:shd w:val="clear" w:color="000000" w:fill="F2F2F2"/>
            <w:noWrap/>
            <w:vAlign w:val="bottom"/>
            <w:hideMark/>
          </w:tcPr>
          <w:p w:rsidR="0089317D" w:rsidRPr="00DC059F" w:rsidRDefault="0089317D" w:rsidP="000B60FF">
            <w:pPr>
              <w:rPr>
                <w:rFonts w:cs="Arial"/>
                <w:b/>
                <w:bCs/>
                <w:sz w:val="22"/>
                <w:szCs w:val="22"/>
                <w:lang w:val="en-US"/>
              </w:rPr>
            </w:pPr>
            <w:r w:rsidRPr="00DC059F">
              <w:rPr>
                <w:rFonts w:cs="Arial"/>
                <w:b/>
                <w:bCs/>
                <w:sz w:val="22"/>
                <w:szCs w:val="22"/>
                <w:lang w:val="en-US"/>
              </w:rPr>
              <w:t>Hallway</w:t>
            </w:r>
          </w:p>
        </w:tc>
        <w:tc>
          <w:tcPr>
            <w:tcW w:w="960" w:type="dxa"/>
            <w:tcBorders>
              <w:top w:val="nil"/>
              <w:left w:val="nil"/>
              <w:bottom w:val="single" w:sz="8" w:space="0" w:color="auto"/>
              <w:right w:val="nil"/>
            </w:tcBorders>
            <w:shd w:val="clear" w:color="auto" w:fill="FFFF00"/>
            <w:noWrap/>
            <w:vAlign w:val="bottom"/>
            <w:hideMark/>
          </w:tcPr>
          <w:p w:rsidR="0089317D" w:rsidRPr="00DC059F" w:rsidRDefault="0089317D" w:rsidP="000B60FF">
            <w:pPr>
              <w:jc w:val="right"/>
              <w:rPr>
                <w:rFonts w:cs="Arial"/>
                <w:b/>
                <w:bCs/>
                <w:sz w:val="22"/>
                <w:szCs w:val="22"/>
                <w:lang w:val="en-US"/>
              </w:rPr>
            </w:pPr>
          </w:p>
        </w:tc>
        <w:tc>
          <w:tcPr>
            <w:tcW w:w="1486" w:type="dxa"/>
            <w:tcBorders>
              <w:top w:val="nil"/>
              <w:left w:val="single" w:sz="8" w:space="0" w:color="auto"/>
              <w:bottom w:val="single" w:sz="8" w:space="0" w:color="auto"/>
              <w:right w:val="nil"/>
            </w:tcBorders>
            <w:shd w:val="clear" w:color="auto" w:fill="FFFF00"/>
            <w:noWrap/>
            <w:vAlign w:val="bottom"/>
          </w:tcPr>
          <w:p w:rsidR="0089317D" w:rsidRPr="00DC059F" w:rsidRDefault="0089317D" w:rsidP="000B60FF">
            <w:pPr>
              <w:jc w:val="right"/>
              <w:rPr>
                <w:rFonts w:cs="Arial"/>
                <w:sz w:val="22"/>
                <w:szCs w:val="22"/>
                <w:lang w:val="en-US"/>
              </w:rPr>
            </w:pPr>
          </w:p>
        </w:tc>
        <w:tc>
          <w:tcPr>
            <w:tcW w:w="1440" w:type="dxa"/>
            <w:tcBorders>
              <w:top w:val="nil"/>
              <w:left w:val="single" w:sz="8" w:space="0" w:color="auto"/>
              <w:bottom w:val="single" w:sz="8" w:space="0" w:color="auto"/>
              <w:right w:val="single" w:sz="4" w:space="0" w:color="auto"/>
            </w:tcBorders>
            <w:shd w:val="clear" w:color="auto" w:fill="FFFF00"/>
            <w:noWrap/>
            <w:vAlign w:val="bottom"/>
          </w:tcPr>
          <w:p w:rsidR="0089317D" w:rsidRPr="00DC059F" w:rsidRDefault="0089317D" w:rsidP="000B60FF">
            <w:pPr>
              <w:jc w:val="right"/>
              <w:rPr>
                <w:rFonts w:cs="Arial"/>
                <w:sz w:val="22"/>
                <w:szCs w:val="22"/>
                <w:lang w:val="en-US"/>
              </w:rPr>
            </w:pPr>
          </w:p>
        </w:tc>
        <w:tc>
          <w:tcPr>
            <w:tcW w:w="1320" w:type="dxa"/>
            <w:tcBorders>
              <w:top w:val="single" w:sz="4" w:space="0" w:color="auto"/>
              <w:left w:val="single" w:sz="4" w:space="0" w:color="auto"/>
              <w:bottom w:val="single" w:sz="4" w:space="0" w:color="auto"/>
              <w:right w:val="single" w:sz="4" w:space="0" w:color="auto"/>
            </w:tcBorders>
            <w:shd w:val="clear" w:color="auto" w:fill="FFFF00"/>
          </w:tcPr>
          <w:p w:rsidR="0089317D" w:rsidRPr="00DC059F" w:rsidRDefault="0089317D" w:rsidP="000B60FF">
            <w:pPr>
              <w:rPr>
                <w:rFonts w:cs="Arial"/>
                <w:sz w:val="22"/>
                <w:szCs w:val="22"/>
                <w:lang w:val="en-US"/>
              </w:rPr>
            </w:pPr>
          </w:p>
        </w:tc>
        <w:tc>
          <w:tcPr>
            <w:tcW w:w="567" w:type="dxa"/>
            <w:tcBorders>
              <w:top w:val="nil"/>
              <w:left w:val="single" w:sz="4" w:space="0" w:color="auto"/>
              <w:bottom w:val="nil"/>
              <w:right w:val="nil"/>
            </w:tcBorders>
            <w:shd w:val="clear" w:color="auto" w:fill="auto"/>
            <w:noWrap/>
            <w:vAlign w:val="bottom"/>
            <w:hideMark/>
          </w:tcPr>
          <w:p w:rsidR="0089317D" w:rsidRPr="00DC059F" w:rsidRDefault="0089317D" w:rsidP="000B60FF">
            <w:pPr>
              <w:rPr>
                <w:rFonts w:cs="Arial"/>
                <w:sz w:val="22"/>
                <w:szCs w:val="22"/>
                <w:lang w:val="en-US"/>
              </w:rPr>
            </w:pPr>
          </w:p>
        </w:tc>
        <w:tc>
          <w:tcPr>
            <w:tcW w:w="1560" w:type="dxa"/>
            <w:tcBorders>
              <w:top w:val="nil"/>
              <w:left w:val="single" w:sz="8" w:space="0" w:color="auto"/>
              <w:bottom w:val="single" w:sz="8" w:space="0" w:color="auto"/>
              <w:right w:val="single" w:sz="4" w:space="0" w:color="auto"/>
            </w:tcBorders>
            <w:shd w:val="clear" w:color="000000" w:fill="F2F2F2"/>
            <w:noWrap/>
            <w:vAlign w:val="bottom"/>
            <w:hideMark/>
          </w:tcPr>
          <w:p w:rsidR="0089317D" w:rsidRPr="00DC059F" w:rsidRDefault="0089317D" w:rsidP="00B81E21">
            <w:pPr>
              <w:rPr>
                <w:rFonts w:cs="Arial"/>
                <w:b/>
                <w:bCs/>
                <w:sz w:val="22"/>
                <w:szCs w:val="22"/>
                <w:lang w:val="en-US"/>
              </w:rPr>
            </w:pPr>
            <w:r w:rsidRPr="00DC059F">
              <w:rPr>
                <w:rFonts w:cs="Arial"/>
                <w:b/>
                <w:bCs/>
                <w:sz w:val="22"/>
                <w:szCs w:val="22"/>
                <w:lang w:val="en-US"/>
              </w:rPr>
              <w:t>Hallway</w:t>
            </w:r>
          </w:p>
        </w:tc>
        <w:tc>
          <w:tcPr>
            <w:tcW w:w="955" w:type="dxa"/>
            <w:tcBorders>
              <w:top w:val="nil"/>
              <w:left w:val="nil"/>
              <w:bottom w:val="single" w:sz="8" w:space="0" w:color="auto"/>
              <w:right w:val="nil"/>
            </w:tcBorders>
            <w:shd w:val="clear" w:color="auto" w:fill="FFFF00"/>
            <w:noWrap/>
            <w:vAlign w:val="bottom"/>
          </w:tcPr>
          <w:p w:rsidR="0089317D" w:rsidRPr="00DC059F" w:rsidRDefault="0089317D" w:rsidP="000B60FF">
            <w:pPr>
              <w:jc w:val="right"/>
              <w:rPr>
                <w:rFonts w:cs="Arial"/>
                <w:b/>
                <w:bCs/>
                <w:sz w:val="22"/>
                <w:szCs w:val="22"/>
                <w:lang w:val="en-US"/>
              </w:rPr>
            </w:pPr>
          </w:p>
        </w:tc>
        <w:tc>
          <w:tcPr>
            <w:tcW w:w="1486" w:type="dxa"/>
            <w:tcBorders>
              <w:top w:val="nil"/>
              <w:left w:val="single" w:sz="8" w:space="0" w:color="auto"/>
              <w:bottom w:val="single" w:sz="8" w:space="0" w:color="auto"/>
              <w:right w:val="nil"/>
            </w:tcBorders>
            <w:shd w:val="clear" w:color="auto" w:fill="FFFF00"/>
            <w:noWrap/>
            <w:vAlign w:val="bottom"/>
          </w:tcPr>
          <w:p w:rsidR="0089317D" w:rsidRPr="00DC059F" w:rsidRDefault="0089317D" w:rsidP="000B60FF">
            <w:pPr>
              <w:jc w:val="right"/>
              <w:rPr>
                <w:rFonts w:cs="Arial"/>
                <w:sz w:val="22"/>
                <w:szCs w:val="22"/>
                <w:lang w:val="en-US"/>
              </w:rPr>
            </w:pPr>
          </w:p>
        </w:tc>
        <w:tc>
          <w:tcPr>
            <w:tcW w:w="1326" w:type="dxa"/>
            <w:tcBorders>
              <w:top w:val="nil"/>
              <w:left w:val="single" w:sz="8" w:space="0" w:color="auto"/>
              <w:bottom w:val="single" w:sz="8" w:space="0" w:color="auto"/>
              <w:right w:val="single" w:sz="8" w:space="0" w:color="auto"/>
            </w:tcBorders>
            <w:shd w:val="clear" w:color="auto" w:fill="FFFF00"/>
            <w:noWrap/>
            <w:vAlign w:val="bottom"/>
          </w:tcPr>
          <w:p w:rsidR="0089317D" w:rsidRPr="00DC059F" w:rsidRDefault="0089317D" w:rsidP="000B60FF">
            <w:pPr>
              <w:jc w:val="right"/>
              <w:rPr>
                <w:rFonts w:cs="Arial"/>
                <w:sz w:val="22"/>
                <w:szCs w:val="22"/>
                <w:lang w:val="en-US"/>
              </w:rPr>
            </w:pPr>
          </w:p>
        </w:tc>
        <w:tc>
          <w:tcPr>
            <w:tcW w:w="1376" w:type="dxa"/>
            <w:tcBorders>
              <w:top w:val="nil"/>
              <w:left w:val="single" w:sz="8" w:space="0" w:color="auto"/>
              <w:bottom w:val="single" w:sz="8" w:space="0" w:color="auto"/>
              <w:right w:val="single" w:sz="18" w:space="0" w:color="auto"/>
            </w:tcBorders>
            <w:shd w:val="clear" w:color="auto" w:fill="FFFF00"/>
          </w:tcPr>
          <w:p w:rsidR="0089317D" w:rsidRPr="00DC059F" w:rsidRDefault="0089317D" w:rsidP="000B60FF">
            <w:pPr>
              <w:jc w:val="right"/>
              <w:rPr>
                <w:rFonts w:cs="Arial"/>
                <w:sz w:val="22"/>
                <w:szCs w:val="22"/>
                <w:lang w:val="en-US"/>
              </w:rPr>
            </w:pPr>
          </w:p>
        </w:tc>
      </w:tr>
      <w:tr w:rsidR="0089317D" w:rsidRPr="00DC059F" w:rsidTr="0089317D">
        <w:trPr>
          <w:trHeight w:val="330"/>
        </w:trPr>
        <w:tc>
          <w:tcPr>
            <w:tcW w:w="1558" w:type="dxa"/>
            <w:tcBorders>
              <w:top w:val="single" w:sz="8" w:space="0" w:color="auto"/>
              <w:left w:val="single" w:sz="18" w:space="0" w:color="auto"/>
              <w:bottom w:val="single" w:sz="18" w:space="0" w:color="auto"/>
              <w:right w:val="single" w:sz="4" w:space="0" w:color="auto"/>
            </w:tcBorders>
            <w:shd w:val="clear" w:color="000000" w:fill="FCD5B4"/>
            <w:noWrap/>
            <w:vAlign w:val="bottom"/>
            <w:hideMark/>
          </w:tcPr>
          <w:p w:rsidR="0089317D" w:rsidRPr="00DC059F" w:rsidRDefault="0089317D" w:rsidP="000B60FF">
            <w:pPr>
              <w:rPr>
                <w:rFonts w:cs="Arial"/>
                <w:b/>
                <w:bCs/>
                <w:sz w:val="22"/>
                <w:szCs w:val="22"/>
                <w:lang w:val="en-US"/>
              </w:rPr>
            </w:pPr>
            <w:r w:rsidRPr="00DC059F">
              <w:rPr>
                <w:rFonts w:cs="Arial"/>
                <w:b/>
                <w:bCs/>
                <w:sz w:val="22"/>
                <w:szCs w:val="22"/>
                <w:lang w:val="en-US"/>
              </w:rPr>
              <w:t>Total rent</w:t>
            </w:r>
          </w:p>
        </w:tc>
        <w:tc>
          <w:tcPr>
            <w:tcW w:w="960" w:type="dxa"/>
            <w:tcBorders>
              <w:top w:val="single" w:sz="8" w:space="0" w:color="auto"/>
              <w:left w:val="nil"/>
              <w:bottom w:val="single" w:sz="18" w:space="0" w:color="auto"/>
              <w:right w:val="nil"/>
            </w:tcBorders>
            <w:shd w:val="clear" w:color="auto" w:fill="FFFF00"/>
            <w:noWrap/>
            <w:vAlign w:val="bottom"/>
            <w:hideMark/>
          </w:tcPr>
          <w:p w:rsidR="0089317D" w:rsidRPr="00DC059F" w:rsidRDefault="0089317D" w:rsidP="000B60FF">
            <w:pPr>
              <w:jc w:val="right"/>
              <w:rPr>
                <w:rFonts w:cs="Arial"/>
                <w:b/>
                <w:bCs/>
                <w:sz w:val="22"/>
                <w:szCs w:val="22"/>
                <w:lang w:val="en-US"/>
              </w:rPr>
            </w:pPr>
          </w:p>
        </w:tc>
        <w:tc>
          <w:tcPr>
            <w:tcW w:w="1486" w:type="dxa"/>
            <w:tcBorders>
              <w:top w:val="single" w:sz="8" w:space="0" w:color="auto"/>
              <w:left w:val="single" w:sz="8" w:space="0" w:color="auto"/>
              <w:bottom w:val="single" w:sz="18" w:space="0" w:color="auto"/>
              <w:right w:val="nil"/>
            </w:tcBorders>
            <w:shd w:val="clear" w:color="auto" w:fill="FFFF00"/>
            <w:noWrap/>
            <w:vAlign w:val="bottom"/>
            <w:hideMark/>
          </w:tcPr>
          <w:p w:rsidR="0089317D" w:rsidRPr="00DC059F" w:rsidRDefault="0089317D" w:rsidP="000B60FF">
            <w:pPr>
              <w:rPr>
                <w:rFonts w:cs="Arial"/>
                <w:sz w:val="22"/>
                <w:szCs w:val="22"/>
                <w:lang w:val="en-US"/>
              </w:rPr>
            </w:pPr>
            <w:r w:rsidRPr="00DC059F">
              <w:rPr>
                <w:rFonts w:cs="Arial"/>
                <w:sz w:val="22"/>
                <w:szCs w:val="22"/>
                <w:lang w:val="en-US"/>
              </w:rPr>
              <w:t> </w:t>
            </w:r>
          </w:p>
        </w:tc>
        <w:tc>
          <w:tcPr>
            <w:tcW w:w="1440" w:type="dxa"/>
            <w:tcBorders>
              <w:top w:val="single" w:sz="8" w:space="0" w:color="auto"/>
              <w:left w:val="single" w:sz="8" w:space="0" w:color="auto"/>
              <w:bottom w:val="single" w:sz="18" w:space="0" w:color="auto"/>
              <w:right w:val="single" w:sz="4" w:space="0" w:color="auto"/>
            </w:tcBorders>
            <w:shd w:val="clear" w:color="auto" w:fill="FFFF00"/>
            <w:noWrap/>
            <w:vAlign w:val="bottom"/>
          </w:tcPr>
          <w:p w:rsidR="0089317D" w:rsidRPr="00DC059F" w:rsidRDefault="0089317D" w:rsidP="000B60FF">
            <w:pPr>
              <w:jc w:val="right"/>
              <w:rPr>
                <w:rFonts w:cs="Arial"/>
                <w:b/>
                <w:bCs/>
                <w:sz w:val="22"/>
                <w:szCs w:val="22"/>
                <w:lang w:val="en-US"/>
              </w:rPr>
            </w:pPr>
          </w:p>
        </w:tc>
        <w:tc>
          <w:tcPr>
            <w:tcW w:w="1320" w:type="dxa"/>
            <w:tcBorders>
              <w:top w:val="single" w:sz="4" w:space="0" w:color="auto"/>
              <w:left w:val="single" w:sz="4" w:space="0" w:color="auto"/>
              <w:bottom w:val="single" w:sz="18" w:space="0" w:color="auto"/>
              <w:right w:val="single" w:sz="4" w:space="0" w:color="auto"/>
            </w:tcBorders>
            <w:shd w:val="clear" w:color="auto" w:fill="FFFF00"/>
          </w:tcPr>
          <w:p w:rsidR="0089317D" w:rsidRPr="00DC059F" w:rsidRDefault="0089317D" w:rsidP="000B60FF">
            <w:pPr>
              <w:rPr>
                <w:rFonts w:cs="Arial"/>
                <w:sz w:val="22"/>
                <w:szCs w:val="22"/>
                <w:lang w:val="en-US"/>
              </w:rPr>
            </w:pPr>
          </w:p>
        </w:tc>
        <w:tc>
          <w:tcPr>
            <w:tcW w:w="567" w:type="dxa"/>
            <w:tcBorders>
              <w:top w:val="nil"/>
              <w:left w:val="single" w:sz="4" w:space="0" w:color="auto"/>
              <w:bottom w:val="single" w:sz="18" w:space="0" w:color="auto"/>
              <w:right w:val="nil"/>
            </w:tcBorders>
            <w:shd w:val="clear" w:color="auto" w:fill="auto"/>
            <w:noWrap/>
            <w:vAlign w:val="bottom"/>
            <w:hideMark/>
          </w:tcPr>
          <w:p w:rsidR="0089317D" w:rsidRPr="00DC059F" w:rsidRDefault="0089317D" w:rsidP="000B60FF">
            <w:pPr>
              <w:rPr>
                <w:rFonts w:cs="Arial"/>
                <w:sz w:val="22"/>
                <w:szCs w:val="22"/>
                <w:lang w:val="en-US"/>
              </w:rPr>
            </w:pPr>
          </w:p>
        </w:tc>
        <w:tc>
          <w:tcPr>
            <w:tcW w:w="1560" w:type="dxa"/>
            <w:tcBorders>
              <w:top w:val="single" w:sz="8" w:space="0" w:color="auto"/>
              <w:left w:val="single" w:sz="8" w:space="0" w:color="auto"/>
              <w:bottom w:val="single" w:sz="18" w:space="0" w:color="auto"/>
              <w:right w:val="single" w:sz="4" w:space="0" w:color="auto"/>
            </w:tcBorders>
            <w:shd w:val="clear" w:color="000000" w:fill="FCD5B4"/>
            <w:noWrap/>
            <w:vAlign w:val="bottom"/>
            <w:hideMark/>
          </w:tcPr>
          <w:p w:rsidR="0089317D" w:rsidRPr="00DC059F" w:rsidRDefault="0089317D" w:rsidP="00B81E21">
            <w:pPr>
              <w:rPr>
                <w:rFonts w:cs="Arial"/>
                <w:b/>
                <w:bCs/>
                <w:sz w:val="22"/>
                <w:szCs w:val="22"/>
                <w:lang w:val="en-US"/>
              </w:rPr>
            </w:pPr>
            <w:r w:rsidRPr="00DC059F">
              <w:rPr>
                <w:rFonts w:cs="Arial"/>
                <w:b/>
                <w:bCs/>
                <w:sz w:val="22"/>
                <w:szCs w:val="22"/>
                <w:lang w:val="en-US"/>
              </w:rPr>
              <w:t>Total rent</w:t>
            </w:r>
          </w:p>
        </w:tc>
        <w:tc>
          <w:tcPr>
            <w:tcW w:w="955" w:type="dxa"/>
            <w:tcBorders>
              <w:top w:val="single" w:sz="8" w:space="0" w:color="auto"/>
              <w:left w:val="nil"/>
              <w:bottom w:val="single" w:sz="18" w:space="0" w:color="auto"/>
              <w:right w:val="nil"/>
            </w:tcBorders>
            <w:shd w:val="clear" w:color="auto" w:fill="FFFF00"/>
            <w:noWrap/>
            <w:vAlign w:val="bottom"/>
          </w:tcPr>
          <w:p w:rsidR="0089317D" w:rsidRPr="00DC059F" w:rsidRDefault="0089317D" w:rsidP="000B60FF">
            <w:pPr>
              <w:jc w:val="right"/>
              <w:rPr>
                <w:rFonts w:cs="Arial"/>
                <w:b/>
                <w:bCs/>
                <w:sz w:val="22"/>
                <w:szCs w:val="22"/>
                <w:lang w:val="en-US"/>
              </w:rPr>
            </w:pPr>
          </w:p>
        </w:tc>
        <w:tc>
          <w:tcPr>
            <w:tcW w:w="1486" w:type="dxa"/>
            <w:tcBorders>
              <w:top w:val="single" w:sz="8" w:space="0" w:color="auto"/>
              <w:left w:val="single" w:sz="8" w:space="0" w:color="auto"/>
              <w:bottom w:val="single" w:sz="18" w:space="0" w:color="auto"/>
              <w:right w:val="nil"/>
            </w:tcBorders>
            <w:shd w:val="clear" w:color="auto" w:fill="FFFF00"/>
            <w:noWrap/>
            <w:vAlign w:val="bottom"/>
          </w:tcPr>
          <w:p w:rsidR="0089317D" w:rsidRPr="00DC059F" w:rsidRDefault="0089317D" w:rsidP="000B60FF">
            <w:pPr>
              <w:rPr>
                <w:rFonts w:cs="Arial"/>
                <w:sz w:val="22"/>
                <w:szCs w:val="22"/>
                <w:lang w:val="en-US"/>
              </w:rPr>
            </w:pPr>
          </w:p>
        </w:tc>
        <w:tc>
          <w:tcPr>
            <w:tcW w:w="1326" w:type="dxa"/>
            <w:tcBorders>
              <w:top w:val="single" w:sz="8" w:space="0" w:color="auto"/>
              <w:left w:val="single" w:sz="8" w:space="0" w:color="auto"/>
              <w:bottom w:val="single" w:sz="18" w:space="0" w:color="auto"/>
              <w:right w:val="single" w:sz="8" w:space="0" w:color="auto"/>
            </w:tcBorders>
            <w:shd w:val="clear" w:color="auto" w:fill="FFFF00"/>
            <w:noWrap/>
            <w:vAlign w:val="bottom"/>
          </w:tcPr>
          <w:p w:rsidR="0089317D" w:rsidRPr="00DC059F" w:rsidRDefault="0089317D" w:rsidP="000B60FF">
            <w:pPr>
              <w:jc w:val="right"/>
              <w:rPr>
                <w:rFonts w:cs="Arial"/>
                <w:b/>
                <w:bCs/>
                <w:sz w:val="22"/>
                <w:szCs w:val="22"/>
                <w:lang w:val="en-US"/>
              </w:rPr>
            </w:pPr>
          </w:p>
        </w:tc>
        <w:tc>
          <w:tcPr>
            <w:tcW w:w="1376" w:type="dxa"/>
            <w:tcBorders>
              <w:top w:val="single" w:sz="8" w:space="0" w:color="auto"/>
              <w:left w:val="single" w:sz="8" w:space="0" w:color="auto"/>
              <w:bottom w:val="single" w:sz="18" w:space="0" w:color="auto"/>
              <w:right w:val="single" w:sz="18" w:space="0" w:color="auto"/>
            </w:tcBorders>
            <w:shd w:val="clear" w:color="auto" w:fill="FFFF00"/>
          </w:tcPr>
          <w:p w:rsidR="0089317D" w:rsidRPr="00DC059F" w:rsidRDefault="0089317D" w:rsidP="000B60FF">
            <w:pPr>
              <w:jc w:val="right"/>
              <w:rPr>
                <w:rFonts w:cs="Arial"/>
                <w:b/>
                <w:bCs/>
                <w:sz w:val="22"/>
                <w:szCs w:val="22"/>
                <w:lang w:val="en-US"/>
              </w:rPr>
            </w:pPr>
          </w:p>
        </w:tc>
      </w:tr>
    </w:tbl>
    <w:p w:rsidR="00AE0F25" w:rsidRPr="00DC059F" w:rsidRDefault="00AE0F25">
      <w:pPr>
        <w:jc w:val="left"/>
        <w:rPr>
          <w:rFonts w:cs="Arial"/>
          <w:b/>
          <w:bCs/>
          <w:sz w:val="22"/>
          <w:szCs w:val="22"/>
          <w:lang w:val="en-US"/>
        </w:rPr>
      </w:pPr>
      <w:r w:rsidRPr="00DC059F">
        <w:rPr>
          <w:rFonts w:cs="Arial"/>
          <w:b/>
          <w:bCs/>
          <w:sz w:val="22"/>
          <w:szCs w:val="22"/>
          <w:lang w:val="en-US"/>
        </w:rPr>
        <w:br w:type="page"/>
      </w:r>
    </w:p>
    <w:p w:rsidR="00AE0F25" w:rsidRPr="00DC059F" w:rsidRDefault="00AE0F25" w:rsidP="00AE0F25">
      <w:pPr>
        <w:spacing w:before="120" w:after="120"/>
        <w:ind w:left="567"/>
        <w:jc w:val="left"/>
        <w:rPr>
          <w:b/>
          <w:sz w:val="22"/>
          <w:szCs w:val="22"/>
          <w:lang w:val="en-US"/>
        </w:rPr>
      </w:pPr>
      <w:r w:rsidRPr="00DC059F">
        <w:rPr>
          <w:rFonts w:cs="Arial"/>
          <w:b/>
          <w:bCs/>
          <w:sz w:val="22"/>
          <w:szCs w:val="22"/>
          <w:lang w:val="en-US"/>
        </w:rPr>
        <w:lastRenderedPageBreak/>
        <w:t xml:space="preserve">Building </w:t>
      </w:r>
      <w:r w:rsidRPr="00DC059F">
        <w:rPr>
          <w:b/>
          <w:sz w:val="22"/>
          <w:szCs w:val="22"/>
          <w:lang w:val="en-US"/>
        </w:rPr>
        <w:t>43</w:t>
      </w:r>
    </w:p>
    <w:tbl>
      <w:tblPr>
        <w:tblW w:w="8936" w:type="dxa"/>
        <w:tblInd w:w="637" w:type="dxa"/>
        <w:tblLayout w:type="fixed"/>
        <w:tblCellMar>
          <w:left w:w="70" w:type="dxa"/>
          <w:right w:w="70" w:type="dxa"/>
        </w:tblCellMar>
        <w:tblLook w:val="04A0" w:firstRow="1" w:lastRow="0" w:firstColumn="1" w:lastColumn="0" w:noHBand="0" w:noVBand="1"/>
      </w:tblPr>
      <w:tblGrid>
        <w:gridCol w:w="1841"/>
        <w:gridCol w:w="1274"/>
        <w:gridCol w:w="1558"/>
        <w:gridCol w:w="1557"/>
        <w:gridCol w:w="2706"/>
      </w:tblGrid>
      <w:tr w:rsidR="00AE0F25" w:rsidRPr="00DC059F" w:rsidTr="00AE0F25">
        <w:trPr>
          <w:trHeight w:val="588"/>
        </w:trPr>
        <w:tc>
          <w:tcPr>
            <w:tcW w:w="1841" w:type="dxa"/>
            <w:tcBorders>
              <w:top w:val="single" w:sz="18" w:space="0" w:color="auto"/>
              <w:left w:val="single" w:sz="18" w:space="0" w:color="auto"/>
              <w:bottom w:val="single" w:sz="6" w:space="0" w:color="auto"/>
              <w:right w:val="single" w:sz="6" w:space="0" w:color="auto"/>
            </w:tcBorders>
            <w:shd w:val="clear" w:color="000000" w:fill="FCD5B4"/>
            <w:vAlign w:val="center"/>
          </w:tcPr>
          <w:p w:rsidR="00AE0F25" w:rsidRPr="00DC059F" w:rsidRDefault="00AE0F25" w:rsidP="00CC2F74">
            <w:pPr>
              <w:rPr>
                <w:rFonts w:ascii="Calibri" w:hAnsi="Calibri" w:cs="Calibri"/>
                <w:b/>
                <w:bCs/>
                <w:color w:val="000000"/>
                <w:sz w:val="22"/>
                <w:szCs w:val="22"/>
                <w:lang w:val="en-US"/>
              </w:rPr>
            </w:pPr>
            <w:r w:rsidRPr="00DC059F">
              <w:rPr>
                <w:rFonts w:cs="Arial"/>
                <w:b/>
                <w:bCs/>
                <w:sz w:val="22"/>
                <w:szCs w:val="22"/>
                <w:lang w:val="en-US"/>
              </w:rPr>
              <w:t>Floor 2</w:t>
            </w:r>
          </w:p>
        </w:tc>
        <w:tc>
          <w:tcPr>
            <w:tcW w:w="1274" w:type="dxa"/>
            <w:tcBorders>
              <w:top w:val="single" w:sz="18" w:space="0" w:color="auto"/>
              <w:left w:val="single" w:sz="6" w:space="0" w:color="auto"/>
              <w:bottom w:val="single" w:sz="6" w:space="0" w:color="auto"/>
              <w:right w:val="single" w:sz="6" w:space="0" w:color="auto"/>
            </w:tcBorders>
            <w:shd w:val="clear" w:color="000000" w:fill="FCD5B4"/>
            <w:noWrap/>
            <w:vAlign w:val="center"/>
          </w:tcPr>
          <w:p w:rsidR="00AE0F25" w:rsidRPr="00DC059F" w:rsidRDefault="00AE0F25" w:rsidP="00AE0F25">
            <w:pPr>
              <w:rPr>
                <w:rFonts w:cs="Arial"/>
                <w:b/>
                <w:bCs/>
                <w:sz w:val="22"/>
                <w:szCs w:val="22"/>
                <w:lang w:val="en-US"/>
              </w:rPr>
            </w:pPr>
            <w:r w:rsidRPr="00DC059F">
              <w:rPr>
                <w:rFonts w:cs="Arial"/>
                <w:b/>
                <w:bCs/>
                <w:sz w:val="22"/>
                <w:szCs w:val="22"/>
                <w:lang w:val="en-US"/>
              </w:rPr>
              <w:t>Floor 2</w:t>
            </w:r>
          </w:p>
        </w:tc>
        <w:tc>
          <w:tcPr>
            <w:tcW w:w="1558" w:type="dxa"/>
            <w:tcBorders>
              <w:top w:val="single" w:sz="18" w:space="0" w:color="auto"/>
              <w:left w:val="single" w:sz="6" w:space="0" w:color="auto"/>
              <w:bottom w:val="single" w:sz="6" w:space="0" w:color="auto"/>
              <w:right w:val="single" w:sz="6" w:space="0" w:color="auto"/>
            </w:tcBorders>
            <w:shd w:val="clear" w:color="000000" w:fill="FCD5B4"/>
            <w:noWrap/>
            <w:vAlign w:val="center"/>
          </w:tcPr>
          <w:p w:rsidR="00AE0F25" w:rsidRPr="00DC059F" w:rsidRDefault="00AE0F25" w:rsidP="00AE0F25">
            <w:pPr>
              <w:rPr>
                <w:rFonts w:cs="Arial"/>
                <w:b/>
                <w:bCs/>
                <w:sz w:val="22"/>
                <w:szCs w:val="22"/>
                <w:lang w:val="en-US"/>
              </w:rPr>
            </w:pPr>
            <w:r w:rsidRPr="00DC059F">
              <w:rPr>
                <w:rFonts w:cs="Arial"/>
                <w:b/>
                <w:bCs/>
                <w:sz w:val="22"/>
                <w:szCs w:val="22"/>
                <w:lang w:val="en-US"/>
              </w:rPr>
              <w:t>m2</w:t>
            </w:r>
          </w:p>
        </w:tc>
        <w:tc>
          <w:tcPr>
            <w:tcW w:w="1557" w:type="dxa"/>
            <w:tcBorders>
              <w:top w:val="single" w:sz="18" w:space="0" w:color="auto"/>
              <w:left w:val="single" w:sz="6" w:space="0" w:color="auto"/>
              <w:bottom w:val="single" w:sz="6" w:space="0" w:color="auto"/>
              <w:right w:val="single" w:sz="6" w:space="0" w:color="auto"/>
            </w:tcBorders>
            <w:shd w:val="clear" w:color="000000" w:fill="FCD5B4"/>
            <w:noWrap/>
            <w:vAlign w:val="center"/>
          </w:tcPr>
          <w:p w:rsidR="00AE0F25" w:rsidRPr="00DC059F" w:rsidRDefault="00AE0F25" w:rsidP="00AE0F25">
            <w:pPr>
              <w:rPr>
                <w:rFonts w:cs="Arial"/>
                <w:b/>
                <w:bCs/>
                <w:sz w:val="22"/>
                <w:szCs w:val="22"/>
                <w:lang w:val="en-US"/>
              </w:rPr>
            </w:pPr>
            <w:r w:rsidRPr="00DC059F">
              <w:rPr>
                <w:rFonts w:cs="Arial"/>
                <w:b/>
                <w:bCs/>
                <w:sz w:val="22"/>
                <w:szCs w:val="22"/>
                <w:lang w:val="en-US"/>
              </w:rPr>
              <w:t>CZK/m2/year</w:t>
            </w:r>
          </w:p>
        </w:tc>
        <w:tc>
          <w:tcPr>
            <w:tcW w:w="2706" w:type="dxa"/>
            <w:tcBorders>
              <w:top w:val="single" w:sz="18" w:space="0" w:color="auto"/>
              <w:left w:val="single" w:sz="6" w:space="0" w:color="auto"/>
              <w:bottom w:val="single" w:sz="6" w:space="0" w:color="auto"/>
              <w:right w:val="single" w:sz="18" w:space="0" w:color="auto"/>
            </w:tcBorders>
            <w:shd w:val="clear" w:color="auto" w:fill="FFFF00"/>
            <w:vAlign w:val="center"/>
          </w:tcPr>
          <w:p w:rsidR="00AE0F25" w:rsidRPr="00DC059F" w:rsidRDefault="00AE0F25" w:rsidP="00AE0F25">
            <w:pPr>
              <w:rPr>
                <w:rFonts w:cs="Arial"/>
                <w:b/>
                <w:bCs/>
                <w:sz w:val="22"/>
                <w:szCs w:val="22"/>
                <w:lang w:val="en-US"/>
              </w:rPr>
            </w:pPr>
            <w:r w:rsidRPr="00DC059F">
              <w:rPr>
                <w:rFonts w:cs="Arial"/>
                <w:b/>
                <w:bCs/>
                <w:sz w:val="22"/>
                <w:szCs w:val="22"/>
                <w:lang w:val="en-US"/>
              </w:rPr>
              <w:t>Required by Contractor</w:t>
            </w:r>
          </w:p>
        </w:tc>
      </w:tr>
      <w:tr w:rsidR="00AE0F25" w:rsidRPr="00DC059F" w:rsidTr="00AE0F25">
        <w:trPr>
          <w:trHeight w:val="288"/>
        </w:trPr>
        <w:tc>
          <w:tcPr>
            <w:tcW w:w="1841" w:type="dxa"/>
            <w:tcBorders>
              <w:top w:val="single" w:sz="6" w:space="0" w:color="auto"/>
              <w:left w:val="single" w:sz="18"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bCs/>
                <w:color w:val="000000"/>
                <w:sz w:val="22"/>
                <w:szCs w:val="22"/>
                <w:lang w:val="en-US"/>
              </w:rPr>
            </w:pPr>
            <w:r w:rsidRPr="00DC059F">
              <w:rPr>
                <w:rFonts w:cs="Arial"/>
                <w:sz w:val="22"/>
                <w:szCs w:val="22"/>
                <w:lang w:val="en-US"/>
              </w:rPr>
              <w:t xml:space="preserve">Office </w:t>
            </w:r>
            <w:r w:rsidRPr="00DC059F">
              <w:rPr>
                <w:rFonts w:cs="Arial"/>
                <w:bCs/>
                <w:color w:val="000000"/>
                <w:sz w:val="22"/>
                <w:szCs w:val="22"/>
                <w:lang w:val="en-US"/>
              </w:rPr>
              <w:t>1</w:t>
            </w:r>
          </w:p>
        </w:tc>
        <w:tc>
          <w:tcPr>
            <w:tcW w:w="1274"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11</w:t>
            </w:r>
          </w:p>
        </w:tc>
        <w:tc>
          <w:tcPr>
            <w:tcW w:w="1558"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250,21 </w:t>
            </w:r>
            <w:proofErr w:type="spellStart"/>
            <w:r w:rsidRPr="00DC059F">
              <w:rPr>
                <w:rFonts w:cs="Arial"/>
                <w:color w:val="000000"/>
                <w:sz w:val="22"/>
                <w:szCs w:val="22"/>
                <w:lang w:val="en-US"/>
              </w:rPr>
              <w:t>Kč</w:t>
            </w:r>
            <w:proofErr w:type="spellEnd"/>
          </w:p>
        </w:tc>
        <w:tc>
          <w:tcPr>
            <w:tcW w:w="1557"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229,36 </w:t>
            </w:r>
            <w:proofErr w:type="spellStart"/>
            <w:r w:rsidRPr="00DC059F">
              <w:rPr>
                <w:rFonts w:cs="Arial"/>
                <w:color w:val="000000"/>
                <w:sz w:val="22"/>
                <w:szCs w:val="22"/>
                <w:lang w:val="en-US"/>
              </w:rPr>
              <w:t>Kč</w:t>
            </w:r>
            <w:proofErr w:type="spellEnd"/>
          </w:p>
        </w:tc>
        <w:tc>
          <w:tcPr>
            <w:tcW w:w="2706" w:type="dxa"/>
            <w:tcBorders>
              <w:top w:val="single" w:sz="6" w:space="0" w:color="auto"/>
              <w:left w:val="single" w:sz="6" w:space="0" w:color="auto"/>
              <w:bottom w:val="single" w:sz="6" w:space="0" w:color="auto"/>
              <w:right w:val="single" w:sz="18" w:space="0" w:color="auto"/>
            </w:tcBorders>
            <w:shd w:val="clear" w:color="auto" w:fill="FFFF00"/>
            <w:noWrap/>
            <w:vAlign w:val="bottom"/>
          </w:tcPr>
          <w:p w:rsidR="00AE0F25" w:rsidRPr="00DC059F" w:rsidRDefault="00AE0F25" w:rsidP="00CC2F74">
            <w:pPr>
              <w:jc w:val="left"/>
              <w:rPr>
                <w:rFonts w:ascii="Calibri" w:hAnsi="Calibri" w:cs="Calibri"/>
                <w:color w:val="000000"/>
                <w:sz w:val="22"/>
                <w:szCs w:val="22"/>
                <w:lang w:val="en-US"/>
              </w:rPr>
            </w:pPr>
            <w:r w:rsidRPr="00DC059F">
              <w:rPr>
                <w:rFonts w:ascii="Calibri" w:hAnsi="Calibri" w:cs="Calibri"/>
                <w:color w:val="000000"/>
                <w:sz w:val="22"/>
                <w:szCs w:val="22"/>
                <w:lang w:val="en-US"/>
              </w:rPr>
              <w:t> </w:t>
            </w:r>
          </w:p>
        </w:tc>
      </w:tr>
      <w:tr w:rsidR="00AE0F25" w:rsidRPr="00DC059F" w:rsidTr="00AE0F25">
        <w:trPr>
          <w:trHeight w:val="288"/>
        </w:trPr>
        <w:tc>
          <w:tcPr>
            <w:tcW w:w="1841" w:type="dxa"/>
            <w:tcBorders>
              <w:top w:val="single" w:sz="6" w:space="0" w:color="auto"/>
              <w:left w:val="single" w:sz="18"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bCs/>
                <w:color w:val="000000"/>
                <w:sz w:val="22"/>
                <w:szCs w:val="22"/>
                <w:lang w:val="en-US"/>
              </w:rPr>
            </w:pPr>
            <w:r w:rsidRPr="00DC059F">
              <w:rPr>
                <w:rFonts w:cs="Arial"/>
                <w:sz w:val="22"/>
                <w:szCs w:val="22"/>
                <w:lang w:val="en-US"/>
              </w:rPr>
              <w:t xml:space="preserve">Office </w:t>
            </w:r>
            <w:r w:rsidRPr="00DC059F">
              <w:rPr>
                <w:rFonts w:cs="Arial"/>
                <w:bCs/>
                <w:color w:val="000000"/>
                <w:sz w:val="22"/>
                <w:szCs w:val="22"/>
                <w:lang w:val="en-US"/>
              </w:rPr>
              <w:t>2</w:t>
            </w:r>
          </w:p>
        </w:tc>
        <w:tc>
          <w:tcPr>
            <w:tcW w:w="1274" w:type="dxa"/>
            <w:tcBorders>
              <w:top w:val="single" w:sz="6" w:space="0" w:color="auto"/>
              <w:left w:val="single" w:sz="6"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13,5</w:t>
            </w:r>
          </w:p>
        </w:tc>
        <w:tc>
          <w:tcPr>
            <w:tcW w:w="1558" w:type="dxa"/>
            <w:tcBorders>
              <w:top w:val="single" w:sz="6" w:space="0" w:color="auto"/>
              <w:left w:val="single" w:sz="6"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250,21 </w:t>
            </w:r>
            <w:proofErr w:type="spellStart"/>
            <w:r w:rsidRPr="00DC059F">
              <w:rPr>
                <w:rFonts w:cs="Arial"/>
                <w:color w:val="000000"/>
                <w:sz w:val="22"/>
                <w:szCs w:val="22"/>
                <w:lang w:val="en-US"/>
              </w:rPr>
              <w:t>Kč</w:t>
            </w:r>
            <w:proofErr w:type="spellEnd"/>
          </w:p>
        </w:tc>
        <w:tc>
          <w:tcPr>
            <w:tcW w:w="1557" w:type="dxa"/>
            <w:tcBorders>
              <w:top w:val="single" w:sz="6" w:space="0" w:color="auto"/>
              <w:left w:val="single" w:sz="6"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281,49 </w:t>
            </w:r>
            <w:proofErr w:type="spellStart"/>
            <w:r w:rsidRPr="00DC059F">
              <w:rPr>
                <w:rFonts w:cs="Arial"/>
                <w:color w:val="000000"/>
                <w:sz w:val="22"/>
                <w:szCs w:val="22"/>
                <w:lang w:val="en-US"/>
              </w:rPr>
              <w:t>Kč</w:t>
            </w:r>
            <w:proofErr w:type="spellEnd"/>
          </w:p>
        </w:tc>
        <w:tc>
          <w:tcPr>
            <w:tcW w:w="2706" w:type="dxa"/>
            <w:tcBorders>
              <w:top w:val="single" w:sz="6" w:space="0" w:color="auto"/>
              <w:left w:val="single" w:sz="6" w:space="0" w:color="auto"/>
              <w:bottom w:val="single" w:sz="6" w:space="0" w:color="auto"/>
              <w:right w:val="single" w:sz="18" w:space="0" w:color="auto"/>
            </w:tcBorders>
            <w:shd w:val="clear" w:color="auto" w:fill="FFFF00"/>
            <w:noWrap/>
            <w:vAlign w:val="bottom"/>
          </w:tcPr>
          <w:p w:rsidR="00AE0F25" w:rsidRPr="00DC059F" w:rsidRDefault="00AE0F25" w:rsidP="00CC2F74">
            <w:pPr>
              <w:jc w:val="left"/>
              <w:rPr>
                <w:rFonts w:ascii="Calibri" w:hAnsi="Calibri" w:cs="Calibri"/>
                <w:color w:val="000000"/>
                <w:sz w:val="22"/>
                <w:szCs w:val="22"/>
                <w:lang w:val="en-US"/>
              </w:rPr>
            </w:pPr>
            <w:r w:rsidRPr="00DC059F">
              <w:rPr>
                <w:rFonts w:ascii="Calibri" w:hAnsi="Calibri" w:cs="Calibri"/>
                <w:color w:val="000000"/>
                <w:sz w:val="22"/>
                <w:szCs w:val="22"/>
                <w:lang w:val="en-US"/>
              </w:rPr>
              <w:t> </w:t>
            </w:r>
          </w:p>
        </w:tc>
      </w:tr>
      <w:tr w:rsidR="00AE0F25" w:rsidRPr="00DC059F" w:rsidTr="00AE0F25">
        <w:trPr>
          <w:trHeight w:val="288"/>
        </w:trPr>
        <w:tc>
          <w:tcPr>
            <w:tcW w:w="1841" w:type="dxa"/>
            <w:tcBorders>
              <w:top w:val="single" w:sz="6" w:space="0" w:color="auto"/>
              <w:left w:val="single" w:sz="18"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bCs/>
                <w:color w:val="000000"/>
                <w:sz w:val="22"/>
                <w:szCs w:val="22"/>
                <w:lang w:val="en-US"/>
              </w:rPr>
            </w:pPr>
            <w:r w:rsidRPr="00DC059F">
              <w:rPr>
                <w:rFonts w:cs="Arial"/>
                <w:sz w:val="22"/>
                <w:szCs w:val="22"/>
                <w:lang w:val="en-US"/>
              </w:rPr>
              <w:t xml:space="preserve">Office </w:t>
            </w:r>
            <w:r w:rsidRPr="00DC059F">
              <w:rPr>
                <w:rFonts w:cs="Arial"/>
                <w:bCs/>
                <w:color w:val="000000"/>
                <w:sz w:val="22"/>
                <w:szCs w:val="22"/>
                <w:lang w:val="en-US"/>
              </w:rPr>
              <w:t>3</w:t>
            </w:r>
          </w:p>
        </w:tc>
        <w:tc>
          <w:tcPr>
            <w:tcW w:w="1274"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16,2</w:t>
            </w:r>
          </w:p>
        </w:tc>
        <w:tc>
          <w:tcPr>
            <w:tcW w:w="1558"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250,21 </w:t>
            </w:r>
            <w:proofErr w:type="spellStart"/>
            <w:r w:rsidRPr="00DC059F">
              <w:rPr>
                <w:rFonts w:cs="Arial"/>
                <w:color w:val="000000"/>
                <w:sz w:val="22"/>
                <w:szCs w:val="22"/>
                <w:lang w:val="en-US"/>
              </w:rPr>
              <w:t>Kč</w:t>
            </w:r>
            <w:proofErr w:type="spellEnd"/>
          </w:p>
        </w:tc>
        <w:tc>
          <w:tcPr>
            <w:tcW w:w="1557"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337,78 </w:t>
            </w:r>
            <w:proofErr w:type="spellStart"/>
            <w:r w:rsidRPr="00DC059F">
              <w:rPr>
                <w:rFonts w:cs="Arial"/>
                <w:color w:val="000000"/>
                <w:sz w:val="22"/>
                <w:szCs w:val="22"/>
                <w:lang w:val="en-US"/>
              </w:rPr>
              <w:t>Kč</w:t>
            </w:r>
            <w:proofErr w:type="spellEnd"/>
          </w:p>
        </w:tc>
        <w:tc>
          <w:tcPr>
            <w:tcW w:w="2706" w:type="dxa"/>
            <w:tcBorders>
              <w:top w:val="single" w:sz="6" w:space="0" w:color="auto"/>
              <w:left w:val="single" w:sz="6" w:space="0" w:color="auto"/>
              <w:bottom w:val="single" w:sz="6" w:space="0" w:color="auto"/>
              <w:right w:val="single" w:sz="18" w:space="0" w:color="auto"/>
            </w:tcBorders>
            <w:shd w:val="clear" w:color="auto" w:fill="FFFF00"/>
            <w:noWrap/>
            <w:vAlign w:val="bottom"/>
          </w:tcPr>
          <w:p w:rsidR="00AE0F25" w:rsidRPr="00DC059F" w:rsidRDefault="00AE0F25" w:rsidP="00CC2F74">
            <w:pPr>
              <w:jc w:val="left"/>
              <w:rPr>
                <w:rFonts w:ascii="Calibri" w:hAnsi="Calibri" w:cs="Calibri"/>
                <w:color w:val="000000"/>
                <w:sz w:val="22"/>
                <w:szCs w:val="22"/>
                <w:lang w:val="en-US"/>
              </w:rPr>
            </w:pPr>
            <w:r w:rsidRPr="00DC059F">
              <w:rPr>
                <w:rFonts w:ascii="Calibri" w:hAnsi="Calibri" w:cs="Calibri"/>
                <w:color w:val="000000"/>
                <w:sz w:val="22"/>
                <w:szCs w:val="22"/>
                <w:lang w:val="en-US"/>
              </w:rPr>
              <w:t> </w:t>
            </w:r>
          </w:p>
        </w:tc>
      </w:tr>
      <w:tr w:rsidR="00AE0F25" w:rsidRPr="00DC059F" w:rsidTr="00AE0F25">
        <w:trPr>
          <w:trHeight w:val="288"/>
        </w:trPr>
        <w:tc>
          <w:tcPr>
            <w:tcW w:w="1841" w:type="dxa"/>
            <w:tcBorders>
              <w:top w:val="single" w:sz="6" w:space="0" w:color="auto"/>
              <w:left w:val="single" w:sz="18"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bCs/>
                <w:color w:val="000000"/>
                <w:sz w:val="22"/>
                <w:szCs w:val="22"/>
                <w:lang w:val="en-US"/>
              </w:rPr>
            </w:pPr>
            <w:r w:rsidRPr="00DC059F">
              <w:rPr>
                <w:rFonts w:cs="Arial"/>
                <w:sz w:val="22"/>
                <w:szCs w:val="22"/>
                <w:lang w:val="en-US"/>
              </w:rPr>
              <w:t xml:space="preserve">Office </w:t>
            </w:r>
            <w:r w:rsidRPr="00DC059F">
              <w:rPr>
                <w:rFonts w:cs="Arial"/>
                <w:bCs/>
                <w:color w:val="000000"/>
                <w:sz w:val="22"/>
                <w:szCs w:val="22"/>
                <w:lang w:val="en-US"/>
              </w:rPr>
              <w:t>4</w:t>
            </w:r>
          </w:p>
        </w:tc>
        <w:tc>
          <w:tcPr>
            <w:tcW w:w="1274" w:type="dxa"/>
            <w:tcBorders>
              <w:top w:val="single" w:sz="6" w:space="0" w:color="auto"/>
              <w:left w:val="single" w:sz="6"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11</w:t>
            </w:r>
          </w:p>
        </w:tc>
        <w:tc>
          <w:tcPr>
            <w:tcW w:w="1558" w:type="dxa"/>
            <w:tcBorders>
              <w:top w:val="single" w:sz="6" w:space="0" w:color="auto"/>
              <w:left w:val="single" w:sz="6"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250,21 </w:t>
            </w:r>
            <w:proofErr w:type="spellStart"/>
            <w:r w:rsidRPr="00DC059F">
              <w:rPr>
                <w:rFonts w:cs="Arial"/>
                <w:color w:val="000000"/>
                <w:sz w:val="22"/>
                <w:szCs w:val="22"/>
                <w:lang w:val="en-US"/>
              </w:rPr>
              <w:t>Kč</w:t>
            </w:r>
            <w:proofErr w:type="spellEnd"/>
          </w:p>
        </w:tc>
        <w:tc>
          <w:tcPr>
            <w:tcW w:w="1557" w:type="dxa"/>
            <w:tcBorders>
              <w:top w:val="single" w:sz="6" w:space="0" w:color="auto"/>
              <w:left w:val="single" w:sz="6"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229,36 </w:t>
            </w:r>
            <w:proofErr w:type="spellStart"/>
            <w:r w:rsidRPr="00DC059F">
              <w:rPr>
                <w:rFonts w:cs="Arial"/>
                <w:color w:val="000000"/>
                <w:sz w:val="22"/>
                <w:szCs w:val="22"/>
                <w:lang w:val="en-US"/>
              </w:rPr>
              <w:t>Kč</w:t>
            </w:r>
            <w:proofErr w:type="spellEnd"/>
          </w:p>
        </w:tc>
        <w:tc>
          <w:tcPr>
            <w:tcW w:w="2706" w:type="dxa"/>
            <w:tcBorders>
              <w:top w:val="single" w:sz="6" w:space="0" w:color="auto"/>
              <w:left w:val="single" w:sz="6" w:space="0" w:color="auto"/>
              <w:bottom w:val="single" w:sz="6" w:space="0" w:color="auto"/>
              <w:right w:val="single" w:sz="18" w:space="0" w:color="auto"/>
            </w:tcBorders>
            <w:shd w:val="clear" w:color="auto" w:fill="FFFF00"/>
            <w:noWrap/>
            <w:vAlign w:val="bottom"/>
          </w:tcPr>
          <w:p w:rsidR="00AE0F25" w:rsidRPr="00DC059F" w:rsidRDefault="00AE0F25" w:rsidP="00CC2F74">
            <w:pPr>
              <w:jc w:val="left"/>
              <w:rPr>
                <w:rFonts w:ascii="Calibri" w:hAnsi="Calibri" w:cs="Calibri"/>
                <w:color w:val="000000"/>
                <w:sz w:val="22"/>
                <w:szCs w:val="22"/>
                <w:lang w:val="en-US"/>
              </w:rPr>
            </w:pPr>
            <w:r w:rsidRPr="00DC059F">
              <w:rPr>
                <w:rFonts w:ascii="Calibri" w:hAnsi="Calibri" w:cs="Calibri"/>
                <w:color w:val="000000"/>
                <w:sz w:val="22"/>
                <w:szCs w:val="22"/>
                <w:lang w:val="en-US"/>
              </w:rPr>
              <w:t> </w:t>
            </w:r>
          </w:p>
        </w:tc>
      </w:tr>
      <w:tr w:rsidR="00AE0F25" w:rsidRPr="00DC059F" w:rsidTr="00AE0F25">
        <w:trPr>
          <w:trHeight w:val="288"/>
        </w:trPr>
        <w:tc>
          <w:tcPr>
            <w:tcW w:w="1841" w:type="dxa"/>
            <w:tcBorders>
              <w:top w:val="single" w:sz="6" w:space="0" w:color="auto"/>
              <w:left w:val="single" w:sz="18"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bCs/>
                <w:color w:val="000000"/>
                <w:sz w:val="22"/>
                <w:szCs w:val="22"/>
                <w:lang w:val="en-US"/>
              </w:rPr>
            </w:pPr>
            <w:r w:rsidRPr="00DC059F">
              <w:rPr>
                <w:rFonts w:cs="Arial"/>
                <w:sz w:val="22"/>
                <w:szCs w:val="22"/>
                <w:lang w:val="en-US"/>
              </w:rPr>
              <w:t xml:space="preserve">Office </w:t>
            </w:r>
            <w:r w:rsidRPr="00DC059F">
              <w:rPr>
                <w:rFonts w:cs="Arial"/>
                <w:bCs/>
                <w:color w:val="000000"/>
                <w:sz w:val="22"/>
                <w:szCs w:val="22"/>
                <w:lang w:val="en-US"/>
              </w:rPr>
              <w:t>5</w:t>
            </w:r>
          </w:p>
        </w:tc>
        <w:tc>
          <w:tcPr>
            <w:tcW w:w="1274"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35</w:t>
            </w:r>
          </w:p>
        </w:tc>
        <w:tc>
          <w:tcPr>
            <w:tcW w:w="1558"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250,21 </w:t>
            </w:r>
            <w:proofErr w:type="spellStart"/>
            <w:r w:rsidRPr="00DC059F">
              <w:rPr>
                <w:rFonts w:cs="Arial"/>
                <w:color w:val="000000"/>
                <w:sz w:val="22"/>
                <w:szCs w:val="22"/>
                <w:lang w:val="en-US"/>
              </w:rPr>
              <w:t>Kč</w:t>
            </w:r>
            <w:proofErr w:type="spellEnd"/>
          </w:p>
        </w:tc>
        <w:tc>
          <w:tcPr>
            <w:tcW w:w="1557"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729,78 </w:t>
            </w:r>
            <w:proofErr w:type="spellStart"/>
            <w:r w:rsidRPr="00DC059F">
              <w:rPr>
                <w:rFonts w:cs="Arial"/>
                <w:color w:val="000000"/>
                <w:sz w:val="22"/>
                <w:szCs w:val="22"/>
                <w:lang w:val="en-US"/>
              </w:rPr>
              <w:t>Kč</w:t>
            </w:r>
            <w:proofErr w:type="spellEnd"/>
          </w:p>
        </w:tc>
        <w:tc>
          <w:tcPr>
            <w:tcW w:w="2706" w:type="dxa"/>
            <w:tcBorders>
              <w:top w:val="single" w:sz="6" w:space="0" w:color="auto"/>
              <w:left w:val="single" w:sz="6" w:space="0" w:color="auto"/>
              <w:bottom w:val="single" w:sz="6" w:space="0" w:color="auto"/>
              <w:right w:val="single" w:sz="18" w:space="0" w:color="auto"/>
            </w:tcBorders>
            <w:shd w:val="clear" w:color="auto" w:fill="FFFF00"/>
            <w:noWrap/>
            <w:vAlign w:val="bottom"/>
          </w:tcPr>
          <w:p w:rsidR="00AE0F25" w:rsidRPr="00DC059F" w:rsidRDefault="00AE0F25" w:rsidP="00CC2F74">
            <w:pPr>
              <w:jc w:val="left"/>
              <w:rPr>
                <w:rFonts w:ascii="Calibri" w:hAnsi="Calibri" w:cs="Calibri"/>
                <w:color w:val="000000"/>
                <w:sz w:val="22"/>
                <w:szCs w:val="22"/>
                <w:lang w:val="en-US"/>
              </w:rPr>
            </w:pPr>
            <w:r w:rsidRPr="00DC059F">
              <w:rPr>
                <w:rFonts w:ascii="Calibri" w:hAnsi="Calibri" w:cs="Calibri"/>
                <w:color w:val="000000"/>
                <w:sz w:val="22"/>
                <w:szCs w:val="22"/>
                <w:lang w:val="en-US"/>
              </w:rPr>
              <w:t> </w:t>
            </w:r>
          </w:p>
        </w:tc>
      </w:tr>
      <w:tr w:rsidR="00AE0F25" w:rsidRPr="00DC059F" w:rsidTr="00AE0F25">
        <w:trPr>
          <w:trHeight w:val="288"/>
        </w:trPr>
        <w:tc>
          <w:tcPr>
            <w:tcW w:w="1841" w:type="dxa"/>
            <w:tcBorders>
              <w:top w:val="single" w:sz="6" w:space="0" w:color="auto"/>
              <w:left w:val="single" w:sz="18"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bCs/>
                <w:color w:val="000000"/>
                <w:sz w:val="22"/>
                <w:szCs w:val="22"/>
                <w:lang w:val="en-US"/>
              </w:rPr>
            </w:pPr>
            <w:r w:rsidRPr="00DC059F">
              <w:rPr>
                <w:rFonts w:cs="Arial"/>
                <w:sz w:val="22"/>
                <w:szCs w:val="22"/>
                <w:lang w:val="en-US"/>
              </w:rPr>
              <w:t xml:space="preserve">Office </w:t>
            </w:r>
            <w:r w:rsidRPr="00DC059F">
              <w:rPr>
                <w:rFonts w:cs="Arial"/>
                <w:bCs/>
                <w:color w:val="000000"/>
                <w:sz w:val="22"/>
                <w:szCs w:val="22"/>
                <w:lang w:val="en-US"/>
              </w:rPr>
              <w:t>6</w:t>
            </w:r>
          </w:p>
        </w:tc>
        <w:tc>
          <w:tcPr>
            <w:tcW w:w="1274" w:type="dxa"/>
            <w:tcBorders>
              <w:top w:val="single" w:sz="6" w:space="0" w:color="auto"/>
              <w:left w:val="single" w:sz="6"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11</w:t>
            </w:r>
          </w:p>
        </w:tc>
        <w:tc>
          <w:tcPr>
            <w:tcW w:w="1558" w:type="dxa"/>
            <w:tcBorders>
              <w:top w:val="single" w:sz="6" w:space="0" w:color="auto"/>
              <w:left w:val="single" w:sz="6"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250,21 </w:t>
            </w:r>
            <w:proofErr w:type="spellStart"/>
            <w:r w:rsidRPr="00DC059F">
              <w:rPr>
                <w:rFonts w:cs="Arial"/>
                <w:color w:val="000000"/>
                <w:sz w:val="22"/>
                <w:szCs w:val="22"/>
                <w:lang w:val="en-US"/>
              </w:rPr>
              <w:t>Kč</w:t>
            </w:r>
            <w:proofErr w:type="spellEnd"/>
          </w:p>
        </w:tc>
        <w:tc>
          <w:tcPr>
            <w:tcW w:w="1557" w:type="dxa"/>
            <w:tcBorders>
              <w:top w:val="single" w:sz="6" w:space="0" w:color="auto"/>
              <w:left w:val="single" w:sz="6"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229,36 </w:t>
            </w:r>
            <w:proofErr w:type="spellStart"/>
            <w:r w:rsidRPr="00DC059F">
              <w:rPr>
                <w:rFonts w:cs="Arial"/>
                <w:color w:val="000000"/>
                <w:sz w:val="22"/>
                <w:szCs w:val="22"/>
                <w:lang w:val="en-US"/>
              </w:rPr>
              <w:t>Kč</w:t>
            </w:r>
            <w:proofErr w:type="spellEnd"/>
          </w:p>
        </w:tc>
        <w:tc>
          <w:tcPr>
            <w:tcW w:w="2706" w:type="dxa"/>
            <w:tcBorders>
              <w:top w:val="single" w:sz="6" w:space="0" w:color="auto"/>
              <w:left w:val="single" w:sz="6" w:space="0" w:color="auto"/>
              <w:bottom w:val="single" w:sz="6" w:space="0" w:color="auto"/>
              <w:right w:val="single" w:sz="18" w:space="0" w:color="auto"/>
            </w:tcBorders>
            <w:shd w:val="clear" w:color="auto" w:fill="FFFF00"/>
            <w:noWrap/>
            <w:vAlign w:val="bottom"/>
          </w:tcPr>
          <w:p w:rsidR="00AE0F25" w:rsidRPr="00DC059F" w:rsidRDefault="00AE0F25" w:rsidP="00CC2F74">
            <w:pPr>
              <w:jc w:val="left"/>
              <w:rPr>
                <w:rFonts w:ascii="Calibri" w:hAnsi="Calibri" w:cs="Calibri"/>
                <w:color w:val="000000"/>
                <w:sz w:val="22"/>
                <w:szCs w:val="22"/>
                <w:lang w:val="en-US"/>
              </w:rPr>
            </w:pPr>
            <w:r w:rsidRPr="00DC059F">
              <w:rPr>
                <w:rFonts w:ascii="Calibri" w:hAnsi="Calibri" w:cs="Calibri"/>
                <w:color w:val="000000"/>
                <w:sz w:val="22"/>
                <w:szCs w:val="22"/>
                <w:lang w:val="en-US"/>
              </w:rPr>
              <w:t> </w:t>
            </w:r>
          </w:p>
        </w:tc>
      </w:tr>
      <w:tr w:rsidR="00AE0F25" w:rsidRPr="00DC059F" w:rsidTr="00AE0F25">
        <w:trPr>
          <w:trHeight w:val="288"/>
        </w:trPr>
        <w:tc>
          <w:tcPr>
            <w:tcW w:w="1841" w:type="dxa"/>
            <w:tcBorders>
              <w:top w:val="single" w:sz="6" w:space="0" w:color="auto"/>
              <w:left w:val="single" w:sz="18"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bCs/>
                <w:color w:val="000000"/>
                <w:sz w:val="22"/>
                <w:szCs w:val="22"/>
                <w:lang w:val="en-US"/>
              </w:rPr>
            </w:pPr>
            <w:r w:rsidRPr="00DC059F">
              <w:rPr>
                <w:rFonts w:cs="Arial"/>
                <w:sz w:val="22"/>
                <w:szCs w:val="22"/>
                <w:lang w:val="en-US"/>
              </w:rPr>
              <w:t xml:space="preserve">Office </w:t>
            </w:r>
            <w:r w:rsidRPr="00DC059F">
              <w:rPr>
                <w:rFonts w:cs="Arial"/>
                <w:bCs/>
                <w:color w:val="000000"/>
                <w:sz w:val="22"/>
                <w:szCs w:val="22"/>
                <w:lang w:val="en-US"/>
              </w:rPr>
              <w:t>7</w:t>
            </w:r>
          </w:p>
        </w:tc>
        <w:tc>
          <w:tcPr>
            <w:tcW w:w="1274"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11</w:t>
            </w:r>
          </w:p>
        </w:tc>
        <w:tc>
          <w:tcPr>
            <w:tcW w:w="1558"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250,21 </w:t>
            </w:r>
            <w:proofErr w:type="spellStart"/>
            <w:r w:rsidRPr="00DC059F">
              <w:rPr>
                <w:rFonts w:cs="Arial"/>
                <w:color w:val="000000"/>
                <w:sz w:val="22"/>
                <w:szCs w:val="22"/>
                <w:lang w:val="en-US"/>
              </w:rPr>
              <w:t>Kč</w:t>
            </w:r>
            <w:proofErr w:type="spellEnd"/>
          </w:p>
        </w:tc>
        <w:tc>
          <w:tcPr>
            <w:tcW w:w="1557"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229,36 </w:t>
            </w:r>
            <w:proofErr w:type="spellStart"/>
            <w:r w:rsidRPr="00DC059F">
              <w:rPr>
                <w:rFonts w:cs="Arial"/>
                <w:color w:val="000000"/>
                <w:sz w:val="22"/>
                <w:szCs w:val="22"/>
                <w:lang w:val="en-US"/>
              </w:rPr>
              <w:t>Kč</w:t>
            </w:r>
            <w:proofErr w:type="spellEnd"/>
          </w:p>
        </w:tc>
        <w:tc>
          <w:tcPr>
            <w:tcW w:w="2706" w:type="dxa"/>
            <w:tcBorders>
              <w:top w:val="single" w:sz="6" w:space="0" w:color="auto"/>
              <w:left w:val="single" w:sz="6" w:space="0" w:color="auto"/>
              <w:bottom w:val="single" w:sz="6" w:space="0" w:color="auto"/>
              <w:right w:val="single" w:sz="18" w:space="0" w:color="auto"/>
            </w:tcBorders>
            <w:shd w:val="clear" w:color="auto" w:fill="FFFF00"/>
            <w:noWrap/>
            <w:vAlign w:val="bottom"/>
          </w:tcPr>
          <w:p w:rsidR="00AE0F25" w:rsidRPr="00DC059F" w:rsidRDefault="00AE0F25" w:rsidP="00CC2F74">
            <w:pPr>
              <w:jc w:val="left"/>
              <w:rPr>
                <w:rFonts w:ascii="Calibri" w:hAnsi="Calibri" w:cs="Calibri"/>
                <w:color w:val="000000"/>
                <w:sz w:val="22"/>
                <w:szCs w:val="22"/>
                <w:lang w:val="en-US"/>
              </w:rPr>
            </w:pPr>
            <w:r w:rsidRPr="00DC059F">
              <w:rPr>
                <w:rFonts w:ascii="Calibri" w:hAnsi="Calibri" w:cs="Calibri"/>
                <w:color w:val="000000"/>
                <w:sz w:val="22"/>
                <w:szCs w:val="22"/>
                <w:lang w:val="en-US"/>
              </w:rPr>
              <w:t> </w:t>
            </w:r>
          </w:p>
        </w:tc>
      </w:tr>
      <w:tr w:rsidR="00AE0F25" w:rsidRPr="00DC059F" w:rsidTr="00AE0F25">
        <w:trPr>
          <w:trHeight w:val="288"/>
        </w:trPr>
        <w:tc>
          <w:tcPr>
            <w:tcW w:w="1841" w:type="dxa"/>
            <w:tcBorders>
              <w:top w:val="single" w:sz="6" w:space="0" w:color="auto"/>
              <w:left w:val="single" w:sz="18"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bCs/>
                <w:color w:val="000000"/>
                <w:sz w:val="22"/>
                <w:szCs w:val="22"/>
                <w:lang w:val="en-US"/>
              </w:rPr>
            </w:pPr>
            <w:r w:rsidRPr="00DC059F">
              <w:rPr>
                <w:rFonts w:cs="Arial"/>
                <w:sz w:val="22"/>
                <w:szCs w:val="22"/>
                <w:lang w:val="en-US"/>
              </w:rPr>
              <w:t xml:space="preserve">Office </w:t>
            </w:r>
            <w:r w:rsidRPr="00DC059F">
              <w:rPr>
                <w:rFonts w:cs="Arial"/>
                <w:bCs/>
                <w:color w:val="000000"/>
                <w:sz w:val="22"/>
                <w:szCs w:val="22"/>
                <w:lang w:val="en-US"/>
              </w:rPr>
              <w:t>8</w:t>
            </w:r>
          </w:p>
        </w:tc>
        <w:tc>
          <w:tcPr>
            <w:tcW w:w="1274" w:type="dxa"/>
            <w:tcBorders>
              <w:top w:val="single" w:sz="6" w:space="0" w:color="auto"/>
              <w:left w:val="single" w:sz="6"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16,7</w:t>
            </w:r>
          </w:p>
        </w:tc>
        <w:tc>
          <w:tcPr>
            <w:tcW w:w="1558" w:type="dxa"/>
            <w:tcBorders>
              <w:top w:val="single" w:sz="6" w:space="0" w:color="auto"/>
              <w:left w:val="single" w:sz="6"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250,21 </w:t>
            </w:r>
            <w:proofErr w:type="spellStart"/>
            <w:r w:rsidRPr="00DC059F">
              <w:rPr>
                <w:rFonts w:cs="Arial"/>
                <w:color w:val="000000"/>
                <w:sz w:val="22"/>
                <w:szCs w:val="22"/>
                <w:lang w:val="en-US"/>
              </w:rPr>
              <w:t>Kč</w:t>
            </w:r>
            <w:proofErr w:type="spellEnd"/>
          </w:p>
        </w:tc>
        <w:tc>
          <w:tcPr>
            <w:tcW w:w="1557" w:type="dxa"/>
            <w:tcBorders>
              <w:top w:val="single" w:sz="6" w:space="0" w:color="auto"/>
              <w:left w:val="single" w:sz="6"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348,21 </w:t>
            </w:r>
            <w:proofErr w:type="spellStart"/>
            <w:r w:rsidRPr="00DC059F">
              <w:rPr>
                <w:rFonts w:cs="Arial"/>
                <w:color w:val="000000"/>
                <w:sz w:val="22"/>
                <w:szCs w:val="22"/>
                <w:lang w:val="en-US"/>
              </w:rPr>
              <w:t>Kč</w:t>
            </w:r>
            <w:proofErr w:type="spellEnd"/>
          </w:p>
        </w:tc>
        <w:tc>
          <w:tcPr>
            <w:tcW w:w="2706" w:type="dxa"/>
            <w:tcBorders>
              <w:top w:val="single" w:sz="6" w:space="0" w:color="auto"/>
              <w:left w:val="single" w:sz="6" w:space="0" w:color="auto"/>
              <w:bottom w:val="single" w:sz="6" w:space="0" w:color="auto"/>
              <w:right w:val="single" w:sz="18" w:space="0" w:color="auto"/>
            </w:tcBorders>
            <w:shd w:val="clear" w:color="auto" w:fill="FFFF00"/>
            <w:noWrap/>
            <w:vAlign w:val="bottom"/>
          </w:tcPr>
          <w:p w:rsidR="00AE0F25" w:rsidRPr="00DC059F" w:rsidRDefault="00AE0F25" w:rsidP="00CC2F74">
            <w:pPr>
              <w:jc w:val="left"/>
              <w:rPr>
                <w:rFonts w:ascii="Calibri" w:hAnsi="Calibri" w:cs="Calibri"/>
                <w:color w:val="000000"/>
                <w:sz w:val="22"/>
                <w:szCs w:val="22"/>
                <w:lang w:val="en-US"/>
              </w:rPr>
            </w:pPr>
            <w:r w:rsidRPr="00DC059F">
              <w:rPr>
                <w:rFonts w:ascii="Calibri" w:hAnsi="Calibri" w:cs="Calibri"/>
                <w:color w:val="000000"/>
                <w:sz w:val="22"/>
                <w:szCs w:val="22"/>
                <w:lang w:val="en-US"/>
              </w:rPr>
              <w:t> </w:t>
            </w:r>
          </w:p>
        </w:tc>
      </w:tr>
      <w:tr w:rsidR="00AE0F25" w:rsidRPr="00DC059F" w:rsidTr="00AE0F25">
        <w:trPr>
          <w:trHeight w:val="288"/>
        </w:trPr>
        <w:tc>
          <w:tcPr>
            <w:tcW w:w="1841" w:type="dxa"/>
            <w:tcBorders>
              <w:top w:val="single" w:sz="6" w:space="0" w:color="auto"/>
              <w:left w:val="single" w:sz="18"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bCs/>
                <w:color w:val="000000"/>
                <w:sz w:val="22"/>
                <w:szCs w:val="22"/>
                <w:lang w:val="en-US"/>
              </w:rPr>
            </w:pPr>
            <w:r w:rsidRPr="00DC059F">
              <w:rPr>
                <w:rFonts w:cs="Arial"/>
                <w:sz w:val="22"/>
                <w:szCs w:val="22"/>
                <w:lang w:val="en-US"/>
              </w:rPr>
              <w:t xml:space="preserve">Office </w:t>
            </w:r>
            <w:r w:rsidRPr="00DC059F">
              <w:rPr>
                <w:rFonts w:cs="Arial"/>
                <w:bCs/>
                <w:color w:val="000000"/>
                <w:sz w:val="22"/>
                <w:szCs w:val="22"/>
                <w:lang w:val="en-US"/>
              </w:rPr>
              <w:t>9</w:t>
            </w:r>
          </w:p>
        </w:tc>
        <w:tc>
          <w:tcPr>
            <w:tcW w:w="1274"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30,7</w:t>
            </w:r>
          </w:p>
        </w:tc>
        <w:tc>
          <w:tcPr>
            <w:tcW w:w="1558"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250,21 </w:t>
            </w:r>
            <w:proofErr w:type="spellStart"/>
            <w:r w:rsidRPr="00DC059F">
              <w:rPr>
                <w:rFonts w:cs="Arial"/>
                <w:color w:val="000000"/>
                <w:sz w:val="22"/>
                <w:szCs w:val="22"/>
                <w:lang w:val="en-US"/>
              </w:rPr>
              <w:t>Kč</w:t>
            </w:r>
            <w:proofErr w:type="spellEnd"/>
          </w:p>
        </w:tc>
        <w:tc>
          <w:tcPr>
            <w:tcW w:w="1557"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640,12 </w:t>
            </w:r>
            <w:proofErr w:type="spellStart"/>
            <w:r w:rsidRPr="00DC059F">
              <w:rPr>
                <w:rFonts w:cs="Arial"/>
                <w:color w:val="000000"/>
                <w:sz w:val="22"/>
                <w:szCs w:val="22"/>
                <w:lang w:val="en-US"/>
              </w:rPr>
              <w:t>Kč</w:t>
            </w:r>
            <w:proofErr w:type="spellEnd"/>
          </w:p>
        </w:tc>
        <w:tc>
          <w:tcPr>
            <w:tcW w:w="2706" w:type="dxa"/>
            <w:tcBorders>
              <w:top w:val="single" w:sz="6" w:space="0" w:color="auto"/>
              <w:left w:val="single" w:sz="6" w:space="0" w:color="auto"/>
              <w:bottom w:val="single" w:sz="6" w:space="0" w:color="auto"/>
              <w:right w:val="single" w:sz="18" w:space="0" w:color="auto"/>
            </w:tcBorders>
            <w:shd w:val="clear" w:color="auto" w:fill="FFFF00"/>
            <w:noWrap/>
            <w:vAlign w:val="bottom"/>
          </w:tcPr>
          <w:p w:rsidR="00AE0F25" w:rsidRPr="00DC059F" w:rsidRDefault="00AE0F25" w:rsidP="00CC2F74">
            <w:pPr>
              <w:jc w:val="left"/>
              <w:rPr>
                <w:rFonts w:ascii="Calibri" w:hAnsi="Calibri" w:cs="Calibri"/>
                <w:color w:val="000000"/>
                <w:sz w:val="22"/>
                <w:szCs w:val="22"/>
                <w:lang w:val="en-US"/>
              </w:rPr>
            </w:pPr>
            <w:r w:rsidRPr="00DC059F">
              <w:rPr>
                <w:rFonts w:ascii="Calibri" w:hAnsi="Calibri" w:cs="Calibri"/>
                <w:color w:val="000000"/>
                <w:sz w:val="22"/>
                <w:szCs w:val="22"/>
                <w:lang w:val="en-US"/>
              </w:rPr>
              <w:t> </w:t>
            </w:r>
          </w:p>
        </w:tc>
      </w:tr>
      <w:tr w:rsidR="00AE0F25" w:rsidRPr="00DC059F" w:rsidTr="00AE0F25">
        <w:trPr>
          <w:trHeight w:val="288"/>
        </w:trPr>
        <w:tc>
          <w:tcPr>
            <w:tcW w:w="1841" w:type="dxa"/>
            <w:tcBorders>
              <w:top w:val="single" w:sz="6" w:space="0" w:color="auto"/>
              <w:left w:val="single" w:sz="18"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bCs/>
                <w:color w:val="000000"/>
                <w:sz w:val="22"/>
                <w:szCs w:val="22"/>
                <w:lang w:val="en-US"/>
              </w:rPr>
            </w:pPr>
            <w:r w:rsidRPr="00DC059F">
              <w:rPr>
                <w:rFonts w:cs="Arial"/>
                <w:sz w:val="22"/>
                <w:szCs w:val="22"/>
                <w:lang w:val="en-US"/>
              </w:rPr>
              <w:t xml:space="preserve">Office </w:t>
            </w:r>
            <w:r w:rsidRPr="00DC059F">
              <w:rPr>
                <w:rFonts w:cs="Arial"/>
                <w:bCs/>
                <w:color w:val="000000"/>
                <w:sz w:val="22"/>
                <w:szCs w:val="22"/>
                <w:lang w:val="en-US"/>
              </w:rPr>
              <w:t>10</w:t>
            </w:r>
          </w:p>
        </w:tc>
        <w:tc>
          <w:tcPr>
            <w:tcW w:w="1274" w:type="dxa"/>
            <w:tcBorders>
              <w:top w:val="single" w:sz="6" w:space="0" w:color="auto"/>
              <w:left w:val="single" w:sz="6"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11,6</w:t>
            </w:r>
          </w:p>
        </w:tc>
        <w:tc>
          <w:tcPr>
            <w:tcW w:w="1558" w:type="dxa"/>
            <w:tcBorders>
              <w:top w:val="single" w:sz="6" w:space="0" w:color="auto"/>
              <w:left w:val="single" w:sz="6"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250,21 </w:t>
            </w:r>
            <w:proofErr w:type="spellStart"/>
            <w:r w:rsidRPr="00DC059F">
              <w:rPr>
                <w:rFonts w:cs="Arial"/>
                <w:color w:val="000000"/>
                <w:sz w:val="22"/>
                <w:szCs w:val="22"/>
                <w:lang w:val="en-US"/>
              </w:rPr>
              <w:t>Kč</w:t>
            </w:r>
            <w:proofErr w:type="spellEnd"/>
          </w:p>
        </w:tc>
        <w:tc>
          <w:tcPr>
            <w:tcW w:w="1557" w:type="dxa"/>
            <w:tcBorders>
              <w:top w:val="single" w:sz="6" w:space="0" w:color="auto"/>
              <w:left w:val="single" w:sz="6"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241,87 </w:t>
            </w:r>
            <w:proofErr w:type="spellStart"/>
            <w:r w:rsidRPr="00DC059F">
              <w:rPr>
                <w:rFonts w:cs="Arial"/>
                <w:color w:val="000000"/>
                <w:sz w:val="22"/>
                <w:szCs w:val="22"/>
                <w:lang w:val="en-US"/>
              </w:rPr>
              <w:t>Kč</w:t>
            </w:r>
            <w:proofErr w:type="spellEnd"/>
          </w:p>
        </w:tc>
        <w:tc>
          <w:tcPr>
            <w:tcW w:w="2706" w:type="dxa"/>
            <w:tcBorders>
              <w:top w:val="single" w:sz="6" w:space="0" w:color="auto"/>
              <w:left w:val="single" w:sz="6" w:space="0" w:color="auto"/>
              <w:bottom w:val="single" w:sz="6" w:space="0" w:color="auto"/>
              <w:right w:val="single" w:sz="18" w:space="0" w:color="auto"/>
            </w:tcBorders>
            <w:shd w:val="clear" w:color="auto" w:fill="FFFF00"/>
            <w:noWrap/>
            <w:vAlign w:val="bottom"/>
          </w:tcPr>
          <w:p w:rsidR="00AE0F25" w:rsidRPr="00DC059F" w:rsidRDefault="00AE0F25" w:rsidP="00CC2F74">
            <w:pPr>
              <w:jc w:val="left"/>
              <w:rPr>
                <w:rFonts w:ascii="Calibri" w:hAnsi="Calibri" w:cs="Calibri"/>
                <w:color w:val="000000"/>
                <w:sz w:val="22"/>
                <w:szCs w:val="22"/>
                <w:lang w:val="en-US"/>
              </w:rPr>
            </w:pPr>
            <w:r w:rsidRPr="00DC059F">
              <w:rPr>
                <w:rFonts w:ascii="Calibri" w:hAnsi="Calibri" w:cs="Calibri"/>
                <w:color w:val="000000"/>
                <w:sz w:val="22"/>
                <w:szCs w:val="22"/>
                <w:lang w:val="en-US"/>
              </w:rPr>
              <w:t> </w:t>
            </w:r>
          </w:p>
        </w:tc>
      </w:tr>
      <w:tr w:rsidR="00AE0F25" w:rsidRPr="00DC059F" w:rsidTr="00AE0F25">
        <w:trPr>
          <w:trHeight w:val="288"/>
        </w:trPr>
        <w:tc>
          <w:tcPr>
            <w:tcW w:w="1841" w:type="dxa"/>
            <w:tcBorders>
              <w:top w:val="single" w:sz="6" w:space="0" w:color="auto"/>
              <w:left w:val="single" w:sz="18"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bCs/>
                <w:color w:val="000000"/>
                <w:sz w:val="22"/>
                <w:szCs w:val="22"/>
                <w:lang w:val="en-US"/>
              </w:rPr>
            </w:pPr>
            <w:r w:rsidRPr="00DC059F">
              <w:rPr>
                <w:rFonts w:cs="Arial"/>
                <w:sz w:val="22"/>
                <w:szCs w:val="22"/>
                <w:lang w:val="en-US"/>
              </w:rPr>
              <w:t xml:space="preserve">Office </w:t>
            </w:r>
            <w:r w:rsidRPr="00DC059F">
              <w:rPr>
                <w:rFonts w:cs="Arial"/>
                <w:bCs/>
                <w:color w:val="000000"/>
                <w:sz w:val="22"/>
                <w:szCs w:val="22"/>
                <w:lang w:val="en-US"/>
              </w:rPr>
              <w:t>11</w:t>
            </w:r>
          </w:p>
        </w:tc>
        <w:tc>
          <w:tcPr>
            <w:tcW w:w="1274"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14,9</w:t>
            </w:r>
          </w:p>
        </w:tc>
        <w:tc>
          <w:tcPr>
            <w:tcW w:w="1558"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250,21 </w:t>
            </w:r>
            <w:proofErr w:type="spellStart"/>
            <w:r w:rsidRPr="00DC059F">
              <w:rPr>
                <w:rFonts w:cs="Arial"/>
                <w:color w:val="000000"/>
                <w:sz w:val="22"/>
                <w:szCs w:val="22"/>
                <w:lang w:val="en-US"/>
              </w:rPr>
              <w:t>Kč</w:t>
            </w:r>
            <w:proofErr w:type="spellEnd"/>
          </w:p>
        </w:tc>
        <w:tc>
          <w:tcPr>
            <w:tcW w:w="1557"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310,68 </w:t>
            </w:r>
            <w:proofErr w:type="spellStart"/>
            <w:r w:rsidRPr="00DC059F">
              <w:rPr>
                <w:rFonts w:cs="Arial"/>
                <w:color w:val="000000"/>
                <w:sz w:val="22"/>
                <w:szCs w:val="22"/>
                <w:lang w:val="en-US"/>
              </w:rPr>
              <w:t>Kč</w:t>
            </w:r>
            <w:proofErr w:type="spellEnd"/>
          </w:p>
        </w:tc>
        <w:tc>
          <w:tcPr>
            <w:tcW w:w="2706" w:type="dxa"/>
            <w:tcBorders>
              <w:top w:val="single" w:sz="6" w:space="0" w:color="auto"/>
              <w:left w:val="single" w:sz="6" w:space="0" w:color="auto"/>
              <w:bottom w:val="single" w:sz="6" w:space="0" w:color="auto"/>
              <w:right w:val="single" w:sz="18" w:space="0" w:color="auto"/>
            </w:tcBorders>
            <w:shd w:val="clear" w:color="auto" w:fill="FFFF00"/>
            <w:noWrap/>
            <w:vAlign w:val="bottom"/>
          </w:tcPr>
          <w:p w:rsidR="00AE0F25" w:rsidRPr="00DC059F" w:rsidRDefault="00AE0F25" w:rsidP="00CC2F74">
            <w:pPr>
              <w:jc w:val="left"/>
              <w:rPr>
                <w:rFonts w:ascii="Calibri" w:hAnsi="Calibri" w:cs="Calibri"/>
                <w:color w:val="000000"/>
                <w:sz w:val="22"/>
                <w:szCs w:val="22"/>
                <w:lang w:val="en-US"/>
              </w:rPr>
            </w:pPr>
            <w:r w:rsidRPr="00DC059F">
              <w:rPr>
                <w:rFonts w:ascii="Calibri" w:hAnsi="Calibri" w:cs="Calibri"/>
                <w:color w:val="000000"/>
                <w:sz w:val="22"/>
                <w:szCs w:val="22"/>
                <w:lang w:val="en-US"/>
              </w:rPr>
              <w:t> </w:t>
            </w:r>
          </w:p>
        </w:tc>
      </w:tr>
      <w:tr w:rsidR="00AE0F25" w:rsidRPr="00DC059F" w:rsidTr="00AE0F25">
        <w:trPr>
          <w:trHeight w:val="288"/>
        </w:trPr>
        <w:tc>
          <w:tcPr>
            <w:tcW w:w="1841" w:type="dxa"/>
            <w:tcBorders>
              <w:top w:val="single" w:sz="6" w:space="0" w:color="auto"/>
              <w:left w:val="single" w:sz="18"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bCs/>
                <w:color w:val="000000"/>
                <w:sz w:val="22"/>
                <w:szCs w:val="22"/>
                <w:lang w:val="en-US"/>
              </w:rPr>
            </w:pPr>
            <w:r w:rsidRPr="00DC059F">
              <w:rPr>
                <w:rFonts w:cs="Arial"/>
                <w:sz w:val="22"/>
                <w:szCs w:val="22"/>
                <w:lang w:val="en-US"/>
              </w:rPr>
              <w:t xml:space="preserve">Office </w:t>
            </w:r>
            <w:r w:rsidRPr="00DC059F">
              <w:rPr>
                <w:rFonts w:cs="Arial"/>
                <w:bCs/>
                <w:color w:val="000000"/>
                <w:sz w:val="22"/>
                <w:szCs w:val="22"/>
                <w:lang w:val="en-US"/>
              </w:rPr>
              <w:t>12</w:t>
            </w:r>
          </w:p>
        </w:tc>
        <w:tc>
          <w:tcPr>
            <w:tcW w:w="1274" w:type="dxa"/>
            <w:tcBorders>
              <w:top w:val="single" w:sz="6" w:space="0" w:color="auto"/>
              <w:left w:val="single" w:sz="6"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16</w:t>
            </w:r>
          </w:p>
        </w:tc>
        <w:tc>
          <w:tcPr>
            <w:tcW w:w="1558" w:type="dxa"/>
            <w:tcBorders>
              <w:top w:val="single" w:sz="6" w:space="0" w:color="auto"/>
              <w:left w:val="single" w:sz="6"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250,21 </w:t>
            </w:r>
            <w:proofErr w:type="spellStart"/>
            <w:r w:rsidRPr="00DC059F">
              <w:rPr>
                <w:rFonts w:cs="Arial"/>
                <w:color w:val="000000"/>
                <w:sz w:val="22"/>
                <w:szCs w:val="22"/>
                <w:lang w:val="en-US"/>
              </w:rPr>
              <w:t>Kč</w:t>
            </w:r>
            <w:proofErr w:type="spellEnd"/>
          </w:p>
        </w:tc>
        <w:tc>
          <w:tcPr>
            <w:tcW w:w="1557" w:type="dxa"/>
            <w:tcBorders>
              <w:top w:val="single" w:sz="6" w:space="0" w:color="auto"/>
              <w:left w:val="single" w:sz="6"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333,61 </w:t>
            </w:r>
            <w:proofErr w:type="spellStart"/>
            <w:r w:rsidRPr="00DC059F">
              <w:rPr>
                <w:rFonts w:cs="Arial"/>
                <w:color w:val="000000"/>
                <w:sz w:val="22"/>
                <w:szCs w:val="22"/>
                <w:lang w:val="en-US"/>
              </w:rPr>
              <w:t>Kč</w:t>
            </w:r>
            <w:proofErr w:type="spellEnd"/>
          </w:p>
        </w:tc>
        <w:tc>
          <w:tcPr>
            <w:tcW w:w="2706" w:type="dxa"/>
            <w:tcBorders>
              <w:top w:val="single" w:sz="6" w:space="0" w:color="auto"/>
              <w:left w:val="single" w:sz="6" w:space="0" w:color="auto"/>
              <w:bottom w:val="single" w:sz="6" w:space="0" w:color="auto"/>
              <w:right w:val="single" w:sz="18" w:space="0" w:color="auto"/>
            </w:tcBorders>
            <w:shd w:val="clear" w:color="auto" w:fill="FFFF00"/>
            <w:noWrap/>
            <w:vAlign w:val="bottom"/>
          </w:tcPr>
          <w:p w:rsidR="00AE0F25" w:rsidRPr="00DC059F" w:rsidRDefault="00AE0F25" w:rsidP="00CC2F74">
            <w:pPr>
              <w:jc w:val="left"/>
              <w:rPr>
                <w:rFonts w:ascii="Calibri" w:hAnsi="Calibri" w:cs="Calibri"/>
                <w:color w:val="000000"/>
                <w:sz w:val="22"/>
                <w:szCs w:val="22"/>
                <w:lang w:val="en-US"/>
              </w:rPr>
            </w:pPr>
            <w:r w:rsidRPr="00DC059F">
              <w:rPr>
                <w:rFonts w:ascii="Calibri" w:hAnsi="Calibri" w:cs="Calibri"/>
                <w:color w:val="000000"/>
                <w:sz w:val="22"/>
                <w:szCs w:val="22"/>
                <w:lang w:val="en-US"/>
              </w:rPr>
              <w:t> </w:t>
            </w:r>
          </w:p>
        </w:tc>
      </w:tr>
      <w:tr w:rsidR="00AE0F25" w:rsidRPr="00DC059F" w:rsidTr="00AE0F25">
        <w:trPr>
          <w:trHeight w:val="288"/>
        </w:trPr>
        <w:tc>
          <w:tcPr>
            <w:tcW w:w="1841" w:type="dxa"/>
            <w:tcBorders>
              <w:top w:val="single" w:sz="6" w:space="0" w:color="auto"/>
              <w:left w:val="single" w:sz="18"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sz w:val="22"/>
                <w:szCs w:val="22"/>
                <w:lang w:val="en-US"/>
              </w:rPr>
            </w:pPr>
            <w:r w:rsidRPr="00DC059F">
              <w:rPr>
                <w:rFonts w:cs="Arial"/>
                <w:sz w:val="22"/>
                <w:szCs w:val="22"/>
                <w:lang w:val="en-US"/>
              </w:rPr>
              <w:t>Restroom 1</w:t>
            </w:r>
          </w:p>
        </w:tc>
        <w:tc>
          <w:tcPr>
            <w:tcW w:w="1274"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4,7</w:t>
            </w:r>
          </w:p>
        </w:tc>
        <w:tc>
          <w:tcPr>
            <w:tcW w:w="1558"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170,60 </w:t>
            </w:r>
            <w:proofErr w:type="spellStart"/>
            <w:r w:rsidRPr="00DC059F">
              <w:rPr>
                <w:rFonts w:cs="Arial"/>
                <w:color w:val="000000"/>
                <w:sz w:val="22"/>
                <w:szCs w:val="22"/>
                <w:lang w:val="en-US"/>
              </w:rPr>
              <w:t>Kč</w:t>
            </w:r>
            <w:proofErr w:type="spellEnd"/>
          </w:p>
        </w:tc>
        <w:tc>
          <w:tcPr>
            <w:tcW w:w="1557"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66,82 </w:t>
            </w:r>
            <w:proofErr w:type="spellStart"/>
            <w:r w:rsidRPr="00DC059F">
              <w:rPr>
                <w:rFonts w:cs="Arial"/>
                <w:color w:val="000000"/>
                <w:sz w:val="22"/>
                <w:szCs w:val="22"/>
                <w:lang w:val="en-US"/>
              </w:rPr>
              <w:t>Kč</w:t>
            </w:r>
            <w:proofErr w:type="spellEnd"/>
          </w:p>
        </w:tc>
        <w:tc>
          <w:tcPr>
            <w:tcW w:w="2706" w:type="dxa"/>
            <w:tcBorders>
              <w:top w:val="single" w:sz="6" w:space="0" w:color="auto"/>
              <w:left w:val="single" w:sz="6" w:space="0" w:color="auto"/>
              <w:bottom w:val="single" w:sz="6" w:space="0" w:color="auto"/>
              <w:right w:val="single" w:sz="18" w:space="0" w:color="auto"/>
            </w:tcBorders>
            <w:shd w:val="clear" w:color="auto" w:fill="FFFF00"/>
            <w:noWrap/>
            <w:vAlign w:val="bottom"/>
          </w:tcPr>
          <w:p w:rsidR="00AE0F25" w:rsidRPr="00DC059F" w:rsidRDefault="00AE0F25" w:rsidP="00CC2F74">
            <w:pPr>
              <w:jc w:val="left"/>
              <w:rPr>
                <w:rFonts w:ascii="Calibri" w:hAnsi="Calibri" w:cs="Calibri"/>
                <w:color w:val="000000"/>
                <w:sz w:val="22"/>
                <w:szCs w:val="22"/>
                <w:lang w:val="en-US"/>
              </w:rPr>
            </w:pPr>
            <w:r w:rsidRPr="00DC059F">
              <w:rPr>
                <w:rFonts w:ascii="Calibri" w:hAnsi="Calibri" w:cs="Calibri"/>
                <w:color w:val="000000"/>
                <w:sz w:val="22"/>
                <w:szCs w:val="22"/>
                <w:lang w:val="en-US"/>
              </w:rPr>
              <w:t> </w:t>
            </w:r>
          </w:p>
        </w:tc>
      </w:tr>
      <w:tr w:rsidR="00AE0F25" w:rsidRPr="00DC059F" w:rsidTr="00AE0F25">
        <w:trPr>
          <w:trHeight w:val="288"/>
        </w:trPr>
        <w:tc>
          <w:tcPr>
            <w:tcW w:w="1841" w:type="dxa"/>
            <w:tcBorders>
              <w:top w:val="single" w:sz="6" w:space="0" w:color="auto"/>
              <w:left w:val="single" w:sz="18"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sz w:val="22"/>
                <w:szCs w:val="22"/>
                <w:lang w:val="en-US"/>
              </w:rPr>
            </w:pPr>
            <w:r w:rsidRPr="00DC059F">
              <w:rPr>
                <w:rFonts w:cs="Arial"/>
                <w:sz w:val="22"/>
                <w:szCs w:val="22"/>
                <w:lang w:val="en-US"/>
              </w:rPr>
              <w:t>Restroom 2</w:t>
            </w:r>
          </w:p>
        </w:tc>
        <w:tc>
          <w:tcPr>
            <w:tcW w:w="1274" w:type="dxa"/>
            <w:tcBorders>
              <w:top w:val="single" w:sz="6" w:space="0" w:color="auto"/>
              <w:left w:val="single" w:sz="6"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9,3</w:t>
            </w:r>
          </w:p>
        </w:tc>
        <w:tc>
          <w:tcPr>
            <w:tcW w:w="1558" w:type="dxa"/>
            <w:tcBorders>
              <w:top w:val="single" w:sz="6" w:space="0" w:color="auto"/>
              <w:left w:val="single" w:sz="6"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170,60 </w:t>
            </w:r>
            <w:proofErr w:type="spellStart"/>
            <w:r w:rsidRPr="00DC059F">
              <w:rPr>
                <w:rFonts w:cs="Arial"/>
                <w:color w:val="000000"/>
                <w:sz w:val="22"/>
                <w:szCs w:val="22"/>
                <w:lang w:val="en-US"/>
              </w:rPr>
              <w:t>Kč</w:t>
            </w:r>
            <w:proofErr w:type="spellEnd"/>
          </w:p>
        </w:tc>
        <w:tc>
          <w:tcPr>
            <w:tcW w:w="1557" w:type="dxa"/>
            <w:tcBorders>
              <w:top w:val="single" w:sz="6" w:space="0" w:color="auto"/>
              <w:left w:val="single" w:sz="6"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132,22 </w:t>
            </w:r>
            <w:proofErr w:type="spellStart"/>
            <w:r w:rsidRPr="00DC059F">
              <w:rPr>
                <w:rFonts w:cs="Arial"/>
                <w:color w:val="000000"/>
                <w:sz w:val="22"/>
                <w:szCs w:val="22"/>
                <w:lang w:val="en-US"/>
              </w:rPr>
              <w:t>Kč</w:t>
            </w:r>
            <w:proofErr w:type="spellEnd"/>
          </w:p>
        </w:tc>
        <w:tc>
          <w:tcPr>
            <w:tcW w:w="2706" w:type="dxa"/>
            <w:tcBorders>
              <w:top w:val="single" w:sz="6" w:space="0" w:color="auto"/>
              <w:left w:val="single" w:sz="6" w:space="0" w:color="auto"/>
              <w:bottom w:val="single" w:sz="6" w:space="0" w:color="auto"/>
              <w:right w:val="single" w:sz="18" w:space="0" w:color="auto"/>
            </w:tcBorders>
            <w:shd w:val="clear" w:color="auto" w:fill="FFFF00"/>
            <w:noWrap/>
            <w:vAlign w:val="bottom"/>
          </w:tcPr>
          <w:p w:rsidR="00AE0F25" w:rsidRPr="00DC059F" w:rsidRDefault="00AE0F25" w:rsidP="00CC2F74">
            <w:pPr>
              <w:jc w:val="left"/>
              <w:rPr>
                <w:rFonts w:ascii="Calibri" w:hAnsi="Calibri" w:cs="Calibri"/>
                <w:color w:val="000000"/>
                <w:sz w:val="22"/>
                <w:szCs w:val="22"/>
                <w:lang w:val="en-US"/>
              </w:rPr>
            </w:pPr>
            <w:r w:rsidRPr="00DC059F">
              <w:rPr>
                <w:rFonts w:ascii="Calibri" w:hAnsi="Calibri" w:cs="Calibri"/>
                <w:color w:val="000000"/>
                <w:sz w:val="22"/>
                <w:szCs w:val="22"/>
                <w:lang w:val="en-US"/>
              </w:rPr>
              <w:t> </w:t>
            </w:r>
          </w:p>
        </w:tc>
      </w:tr>
      <w:tr w:rsidR="00AE0F25" w:rsidRPr="00DC059F" w:rsidTr="00AE0F25">
        <w:trPr>
          <w:trHeight w:val="288"/>
        </w:trPr>
        <w:tc>
          <w:tcPr>
            <w:tcW w:w="1841" w:type="dxa"/>
            <w:tcBorders>
              <w:top w:val="single" w:sz="6" w:space="0" w:color="auto"/>
              <w:left w:val="single" w:sz="18"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sz w:val="22"/>
                <w:szCs w:val="22"/>
                <w:lang w:val="en-US"/>
              </w:rPr>
            </w:pPr>
            <w:r w:rsidRPr="00DC059F">
              <w:rPr>
                <w:rFonts w:cs="Arial"/>
                <w:sz w:val="22"/>
                <w:szCs w:val="22"/>
                <w:lang w:val="en-US"/>
              </w:rPr>
              <w:t>Restroom 3</w:t>
            </w:r>
          </w:p>
        </w:tc>
        <w:tc>
          <w:tcPr>
            <w:tcW w:w="1274"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3,7</w:t>
            </w:r>
          </w:p>
        </w:tc>
        <w:tc>
          <w:tcPr>
            <w:tcW w:w="1558"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170,60 </w:t>
            </w:r>
            <w:proofErr w:type="spellStart"/>
            <w:r w:rsidRPr="00DC059F">
              <w:rPr>
                <w:rFonts w:cs="Arial"/>
                <w:color w:val="000000"/>
                <w:sz w:val="22"/>
                <w:szCs w:val="22"/>
                <w:lang w:val="en-US"/>
              </w:rPr>
              <w:t>Kč</w:t>
            </w:r>
            <w:proofErr w:type="spellEnd"/>
          </w:p>
        </w:tc>
        <w:tc>
          <w:tcPr>
            <w:tcW w:w="1557"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52,60 </w:t>
            </w:r>
            <w:proofErr w:type="spellStart"/>
            <w:r w:rsidRPr="00DC059F">
              <w:rPr>
                <w:rFonts w:cs="Arial"/>
                <w:color w:val="000000"/>
                <w:sz w:val="22"/>
                <w:szCs w:val="22"/>
                <w:lang w:val="en-US"/>
              </w:rPr>
              <w:t>Kč</w:t>
            </w:r>
            <w:proofErr w:type="spellEnd"/>
          </w:p>
        </w:tc>
        <w:tc>
          <w:tcPr>
            <w:tcW w:w="2706" w:type="dxa"/>
            <w:tcBorders>
              <w:top w:val="single" w:sz="6" w:space="0" w:color="auto"/>
              <w:left w:val="single" w:sz="6" w:space="0" w:color="auto"/>
              <w:bottom w:val="single" w:sz="6" w:space="0" w:color="auto"/>
              <w:right w:val="single" w:sz="18" w:space="0" w:color="auto"/>
            </w:tcBorders>
            <w:shd w:val="clear" w:color="auto" w:fill="FFFF00"/>
            <w:noWrap/>
            <w:vAlign w:val="bottom"/>
          </w:tcPr>
          <w:p w:rsidR="00AE0F25" w:rsidRPr="00DC059F" w:rsidRDefault="00AE0F25" w:rsidP="00CC2F74">
            <w:pPr>
              <w:jc w:val="left"/>
              <w:rPr>
                <w:rFonts w:ascii="Calibri" w:hAnsi="Calibri" w:cs="Calibri"/>
                <w:color w:val="000000"/>
                <w:sz w:val="22"/>
                <w:szCs w:val="22"/>
                <w:lang w:val="en-US"/>
              </w:rPr>
            </w:pPr>
            <w:r w:rsidRPr="00DC059F">
              <w:rPr>
                <w:rFonts w:ascii="Calibri" w:hAnsi="Calibri" w:cs="Calibri"/>
                <w:color w:val="000000"/>
                <w:sz w:val="22"/>
                <w:szCs w:val="22"/>
                <w:lang w:val="en-US"/>
              </w:rPr>
              <w:t> </w:t>
            </w:r>
          </w:p>
        </w:tc>
      </w:tr>
      <w:tr w:rsidR="00AE0F25" w:rsidRPr="00DC059F" w:rsidTr="00AE0F25">
        <w:trPr>
          <w:trHeight w:val="288"/>
        </w:trPr>
        <w:tc>
          <w:tcPr>
            <w:tcW w:w="1841" w:type="dxa"/>
            <w:tcBorders>
              <w:top w:val="single" w:sz="6" w:space="0" w:color="auto"/>
              <w:left w:val="single" w:sz="18"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bCs/>
                <w:color w:val="000000"/>
                <w:sz w:val="22"/>
                <w:szCs w:val="22"/>
                <w:lang w:val="en-US"/>
              </w:rPr>
            </w:pPr>
            <w:r w:rsidRPr="00DC059F">
              <w:rPr>
                <w:rFonts w:cs="Arial"/>
                <w:bCs/>
                <w:color w:val="000000"/>
                <w:sz w:val="22"/>
                <w:szCs w:val="22"/>
                <w:lang w:val="en-US"/>
              </w:rPr>
              <w:t>Shower room</w:t>
            </w:r>
          </w:p>
        </w:tc>
        <w:tc>
          <w:tcPr>
            <w:tcW w:w="1274" w:type="dxa"/>
            <w:tcBorders>
              <w:top w:val="single" w:sz="6" w:space="0" w:color="auto"/>
              <w:left w:val="single" w:sz="6"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11,6</w:t>
            </w:r>
          </w:p>
        </w:tc>
        <w:tc>
          <w:tcPr>
            <w:tcW w:w="1558" w:type="dxa"/>
            <w:tcBorders>
              <w:top w:val="single" w:sz="6" w:space="0" w:color="auto"/>
              <w:left w:val="single" w:sz="6"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170,60 </w:t>
            </w:r>
            <w:proofErr w:type="spellStart"/>
            <w:r w:rsidRPr="00DC059F">
              <w:rPr>
                <w:rFonts w:cs="Arial"/>
                <w:color w:val="000000"/>
                <w:sz w:val="22"/>
                <w:szCs w:val="22"/>
                <w:lang w:val="en-US"/>
              </w:rPr>
              <w:t>Kč</w:t>
            </w:r>
            <w:proofErr w:type="spellEnd"/>
          </w:p>
        </w:tc>
        <w:tc>
          <w:tcPr>
            <w:tcW w:w="1557"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164,91 </w:t>
            </w:r>
            <w:proofErr w:type="spellStart"/>
            <w:r w:rsidRPr="00DC059F">
              <w:rPr>
                <w:rFonts w:cs="Arial"/>
                <w:color w:val="000000"/>
                <w:sz w:val="22"/>
                <w:szCs w:val="22"/>
                <w:lang w:val="en-US"/>
              </w:rPr>
              <w:t>Kč</w:t>
            </w:r>
            <w:proofErr w:type="spellEnd"/>
          </w:p>
        </w:tc>
        <w:tc>
          <w:tcPr>
            <w:tcW w:w="2706" w:type="dxa"/>
            <w:tcBorders>
              <w:top w:val="single" w:sz="6" w:space="0" w:color="auto"/>
              <w:left w:val="single" w:sz="6" w:space="0" w:color="auto"/>
              <w:bottom w:val="single" w:sz="6" w:space="0" w:color="auto"/>
              <w:right w:val="single" w:sz="18" w:space="0" w:color="auto"/>
            </w:tcBorders>
            <w:shd w:val="clear" w:color="auto" w:fill="FFFF00"/>
            <w:noWrap/>
            <w:vAlign w:val="bottom"/>
          </w:tcPr>
          <w:p w:rsidR="00AE0F25" w:rsidRPr="00DC059F" w:rsidRDefault="00AE0F25" w:rsidP="00CC2F74">
            <w:pPr>
              <w:jc w:val="left"/>
              <w:rPr>
                <w:rFonts w:ascii="Calibri" w:hAnsi="Calibri" w:cs="Calibri"/>
                <w:color w:val="000000"/>
                <w:sz w:val="22"/>
                <w:szCs w:val="22"/>
                <w:lang w:val="en-US"/>
              </w:rPr>
            </w:pPr>
            <w:r w:rsidRPr="00DC059F">
              <w:rPr>
                <w:rFonts w:ascii="Calibri" w:hAnsi="Calibri" w:cs="Calibri"/>
                <w:color w:val="000000"/>
                <w:sz w:val="22"/>
                <w:szCs w:val="22"/>
                <w:lang w:val="en-US"/>
              </w:rPr>
              <w:t> </w:t>
            </w:r>
          </w:p>
        </w:tc>
      </w:tr>
      <w:tr w:rsidR="00AE0F25" w:rsidRPr="00DC059F" w:rsidTr="00AE0F25">
        <w:trPr>
          <w:trHeight w:val="300"/>
        </w:trPr>
        <w:tc>
          <w:tcPr>
            <w:tcW w:w="1841" w:type="dxa"/>
            <w:tcBorders>
              <w:top w:val="single" w:sz="6" w:space="0" w:color="auto"/>
              <w:left w:val="single" w:sz="18"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bCs/>
                <w:color w:val="000000"/>
                <w:sz w:val="22"/>
                <w:szCs w:val="22"/>
                <w:lang w:val="en-US"/>
              </w:rPr>
            </w:pPr>
            <w:r w:rsidRPr="00DC059F">
              <w:rPr>
                <w:rFonts w:cs="Arial"/>
                <w:bCs/>
                <w:color w:val="000000"/>
                <w:sz w:val="22"/>
                <w:szCs w:val="22"/>
                <w:lang w:val="en-US"/>
              </w:rPr>
              <w:t>Hallway</w:t>
            </w:r>
          </w:p>
        </w:tc>
        <w:tc>
          <w:tcPr>
            <w:tcW w:w="1274"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62,4</w:t>
            </w:r>
          </w:p>
        </w:tc>
        <w:tc>
          <w:tcPr>
            <w:tcW w:w="1558" w:type="dxa"/>
            <w:tcBorders>
              <w:top w:val="single" w:sz="6" w:space="0" w:color="auto"/>
              <w:left w:val="single" w:sz="6" w:space="0" w:color="auto"/>
              <w:bottom w:val="single" w:sz="6" w:space="0" w:color="auto"/>
              <w:right w:val="single" w:sz="6" w:space="0" w:color="auto"/>
            </w:tcBorders>
            <w:shd w:val="clear" w:color="000000" w:fill="F2F2F2"/>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193,35 </w:t>
            </w:r>
            <w:proofErr w:type="spellStart"/>
            <w:r w:rsidRPr="00DC059F">
              <w:rPr>
                <w:rFonts w:cs="Arial"/>
                <w:color w:val="000000"/>
                <w:sz w:val="22"/>
                <w:szCs w:val="22"/>
                <w:lang w:val="en-US"/>
              </w:rPr>
              <w:t>Kč</w:t>
            </w:r>
            <w:proofErr w:type="spellEnd"/>
          </w:p>
        </w:tc>
        <w:tc>
          <w:tcPr>
            <w:tcW w:w="1557" w:type="dxa"/>
            <w:tcBorders>
              <w:top w:val="single" w:sz="6" w:space="0" w:color="auto"/>
              <w:left w:val="single" w:sz="6" w:space="0" w:color="auto"/>
              <w:bottom w:val="single" w:sz="6" w:space="0" w:color="auto"/>
              <w:right w:val="single" w:sz="6" w:space="0" w:color="auto"/>
            </w:tcBorders>
            <w:shd w:val="clear" w:color="000000" w:fill="D9D9D9"/>
            <w:noWrap/>
            <w:vAlign w:val="bottom"/>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xml:space="preserve">1 005,42 </w:t>
            </w:r>
            <w:proofErr w:type="spellStart"/>
            <w:r w:rsidRPr="00DC059F">
              <w:rPr>
                <w:rFonts w:cs="Arial"/>
                <w:color w:val="000000"/>
                <w:sz w:val="22"/>
                <w:szCs w:val="22"/>
                <w:lang w:val="en-US"/>
              </w:rPr>
              <w:t>Kč</w:t>
            </w:r>
            <w:proofErr w:type="spellEnd"/>
          </w:p>
        </w:tc>
        <w:tc>
          <w:tcPr>
            <w:tcW w:w="2706" w:type="dxa"/>
            <w:tcBorders>
              <w:top w:val="single" w:sz="6" w:space="0" w:color="auto"/>
              <w:left w:val="single" w:sz="6" w:space="0" w:color="auto"/>
              <w:bottom w:val="single" w:sz="6" w:space="0" w:color="auto"/>
              <w:right w:val="single" w:sz="18" w:space="0" w:color="auto"/>
            </w:tcBorders>
            <w:shd w:val="clear" w:color="auto" w:fill="FFFF00"/>
            <w:noWrap/>
            <w:vAlign w:val="bottom"/>
          </w:tcPr>
          <w:p w:rsidR="00AE0F25" w:rsidRPr="00DC059F" w:rsidRDefault="00AE0F25" w:rsidP="00CC2F74">
            <w:pPr>
              <w:jc w:val="left"/>
              <w:rPr>
                <w:rFonts w:ascii="Calibri" w:hAnsi="Calibri" w:cs="Calibri"/>
                <w:color w:val="000000"/>
                <w:sz w:val="22"/>
                <w:szCs w:val="22"/>
                <w:lang w:val="en-US"/>
              </w:rPr>
            </w:pPr>
            <w:r w:rsidRPr="00DC059F">
              <w:rPr>
                <w:rFonts w:ascii="Calibri" w:hAnsi="Calibri" w:cs="Calibri"/>
                <w:color w:val="000000"/>
                <w:sz w:val="22"/>
                <w:szCs w:val="22"/>
                <w:lang w:val="en-US"/>
              </w:rPr>
              <w:t> </w:t>
            </w:r>
          </w:p>
        </w:tc>
      </w:tr>
      <w:tr w:rsidR="00AE0F25" w:rsidRPr="00DC059F" w:rsidTr="00AE0F25">
        <w:trPr>
          <w:trHeight w:val="300"/>
        </w:trPr>
        <w:tc>
          <w:tcPr>
            <w:tcW w:w="1841" w:type="dxa"/>
            <w:tcBorders>
              <w:top w:val="single" w:sz="6" w:space="0" w:color="auto"/>
              <w:left w:val="single" w:sz="18" w:space="0" w:color="auto"/>
              <w:bottom w:val="single" w:sz="18" w:space="0" w:color="auto"/>
              <w:right w:val="single" w:sz="6" w:space="0" w:color="auto"/>
            </w:tcBorders>
            <w:shd w:val="clear" w:color="000000" w:fill="FCD5B4"/>
            <w:noWrap/>
            <w:vAlign w:val="bottom"/>
          </w:tcPr>
          <w:p w:rsidR="00AE0F25" w:rsidRPr="00DC059F" w:rsidRDefault="00AE0F25" w:rsidP="00CC2F74">
            <w:pPr>
              <w:rPr>
                <w:rFonts w:ascii="Calibri" w:hAnsi="Calibri" w:cs="Calibri"/>
                <w:b/>
                <w:bCs/>
                <w:color w:val="000000"/>
                <w:sz w:val="22"/>
                <w:szCs w:val="22"/>
                <w:lang w:val="en-US"/>
              </w:rPr>
            </w:pPr>
            <w:r w:rsidRPr="00DC059F">
              <w:rPr>
                <w:rFonts w:ascii="Calibri" w:hAnsi="Calibri" w:cs="Calibri"/>
                <w:b/>
                <w:bCs/>
                <w:color w:val="000000"/>
                <w:sz w:val="22"/>
                <w:szCs w:val="22"/>
                <w:lang w:val="en-US"/>
              </w:rPr>
              <w:t>Total</w:t>
            </w:r>
          </w:p>
        </w:tc>
        <w:tc>
          <w:tcPr>
            <w:tcW w:w="1274" w:type="dxa"/>
            <w:tcBorders>
              <w:top w:val="single" w:sz="6" w:space="0" w:color="auto"/>
              <w:left w:val="single" w:sz="6" w:space="0" w:color="auto"/>
              <w:bottom w:val="single" w:sz="18" w:space="0" w:color="auto"/>
              <w:right w:val="single" w:sz="6" w:space="0" w:color="auto"/>
            </w:tcBorders>
            <w:shd w:val="clear" w:color="000000" w:fill="FCD5B4"/>
            <w:noWrap/>
            <w:vAlign w:val="bottom"/>
          </w:tcPr>
          <w:p w:rsidR="00AE0F25" w:rsidRPr="00DC059F" w:rsidRDefault="00AE0F25" w:rsidP="00CC2F74">
            <w:pPr>
              <w:rPr>
                <w:rFonts w:ascii="Calibri" w:hAnsi="Calibri" w:cs="Calibri"/>
                <w:b/>
                <w:bCs/>
                <w:color w:val="000000"/>
                <w:sz w:val="22"/>
                <w:szCs w:val="22"/>
                <w:lang w:val="en-US"/>
              </w:rPr>
            </w:pPr>
            <w:r w:rsidRPr="00DC059F">
              <w:rPr>
                <w:rFonts w:ascii="Calibri" w:hAnsi="Calibri" w:cs="Calibri"/>
                <w:b/>
                <w:bCs/>
                <w:color w:val="000000"/>
                <w:sz w:val="22"/>
                <w:szCs w:val="22"/>
                <w:lang w:val="en-US"/>
              </w:rPr>
              <w:t>198,6</w:t>
            </w:r>
          </w:p>
        </w:tc>
        <w:tc>
          <w:tcPr>
            <w:tcW w:w="1558" w:type="dxa"/>
            <w:tcBorders>
              <w:top w:val="single" w:sz="6" w:space="0" w:color="auto"/>
              <w:left w:val="single" w:sz="6" w:space="0" w:color="auto"/>
              <w:bottom w:val="single" w:sz="18" w:space="0" w:color="auto"/>
              <w:right w:val="single" w:sz="6" w:space="0" w:color="auto"/>
            </w:tcBorders>
            <w:shd w:val="clear" w:color="000000" w:fill="FCD5B4"/>
            <w:noWrap/>
            <w:vAlign w:val="bottom"/>
          </w:tcPr>
          <w:p w:rsidR="00AE0F25" w:rsidRPr="00DC059F" w:rsidRDefault="00AE0F25" w:rsidP="00CC2F74">
            <w:pPr>
              <w:rPr>
                <w:rFonts w:ascii="Calibri" w:hAnsi="Calibri" w:cs="Calibri"/>
                <w:b/>
                <w:bCs/>
                <w:color w:val="000000"/>
                <w:sz w:val="22"/>
                <w:szCs w:val="22"/>
                <w:lang w:val="en-US"/>
              </w:rPr>
            </w:pPr>
            <w:r w:rsidRPr="00DC059F">
              <w:rPr>
                <w:rFonts w:ascii="Calibri" w:hAnsi="Calibri" w:cs="Calibri"/>
                <w:b/>
                <w:bCs/>
                <w:color w:val="000000"/>
                <w:sz w:val="22"/>
                <w:szCs w:val="22"/>
                <w:lang w:val="en-US"/>
              </w:rPr>
              <w:t> </w:t>
            </w:r>
          </w:p>
        </w:tc>
        <w:tc>
          <w:tcPr>
            <w:tcW w:w="1557" w:type="dxa"/>
            <w:tcBorders>
              <w:top w:val="single" w:sz="6" w:space="0" w:color="auto"/>
              <w:left w:val="single" w:sz="6" w:space="0" w:color="auto"/>
              <w:bottom w:val="single" w:sz="18" w:space="0" w:color="auto"/>
              <w:right w:val="single" w:sz="6" w:space="0" w:color="auto"/>
            </w:tcBorders>
            <w:shd w:val="clear" w:color="000000" w:fill="FCD5B4"/>
            <w:noWrap/>
            <w:vAlign w:val="bottom"/>
          </w:tcPr>
          <w:p w:rsidR="00AE0F25" w:rsidRPr="00DC059F" w:rsidRDefault="00AE0F25" w:rsidP="00CC2F74">
            <w:pPr>
              <w:rPr>
                <w:rFonts w:ascii="Calibri" w:hAnsi="Calibri" w:cs="Calibri"/>
                <w:b/>
                <w:bCs/>
                <w:color w:val="000000"/>
                <w:sz w:val="22"/>
                <w:szCs w:val="22"/>
                <w:lang w:val="en-US"/>
              </w:rPr>
            </w:pPr>
            <w:r w:rsidRPr="00DC059F">
              <w:rPr>
                <w:rFonts w:ascii="Calibri" w:hAnsi="Calibri" w:cs="Calibri"/>
                <w:b/>
                <w:bCs/>
                <w:color w:val="000000"/>
                <w:sz w:val="22"/>
                <w:szCs w:val="22"/>
                <w:lang w:val="en-US"/>
              </w:rPr>
              <w:t> </w:t>
            </w:r>
          </w:p>
        </w:tc>
        <w:tc>
          <w:tcPr>
            <w:tcW w:w="2706" w:type="dxa"/>
            <w:tcBorders>
              <w:top w:val="single" w:sz="6" w:space="0" w:color="auto"/>
              <w:left w:val="single" w:sz="6" w:space="0" w:color="auto"/>
              <w:bottom w:val="single" w:sz="18" w:space="0" w:color="auto"/>
              <w:right w:val="single" w:sz="18" w:space="0" w:color="auto"/>
            </w:tcBorders>
            <w:shd w:val="clear" w:color="000000" w:fill="FCD5B4"/>
            <w:noWrap/>
            <w:vAlign w:val="bottom"/>
          </w:tcPr>
          <w:p w:rsidR="00AE0F25" w:rsidRPr="00DC059F" w:rsidRDefault="00AE0F25" w:rsidP="00CC2F74">
            <w:pPr>
              <w:rPr>
                <w:rFonts w:ascii="Calibri" w:hAnsi="Calibri" w:cs="Calibri"/>
                <w:b/>
                <w:bCs/>
                <w:color w:val="000000"/>
                <w:sz w:val="22"/>
                <w:szCs w:val="22"/>
                <w:lang w:val="en-US"/>
              </w:rPr>
            </w:pPr>
            <w:r w:rsidRPr="00DC059F">
              <w:rPr>
                <w:rFonts w:ascii="Calibri" w:hAnsi="Calibri" w:cs="Calibri"/>
                <w:b/>
                <w:bCs/>
                <w:color w:val="000000"/>
                <w:sz w:val="22"/>
                <w:szCs w:val="22"/>
                <w:lang w:val="en-US"/>
              </w:rPr>
              <w:t> </w:t>
            </w:r>
          </w:p>
        </w:tc>
      </w:tr>
      <w:tr w:rsidR="00AE0F25" w:rsidRPr="00DC059F" w:rsidTr="00AE0F25">
        <w:trPr>
          <w:trHeight w:val="300"/>
        </w:trPr>
        <w:tc>
          <w:tcPr>
            <w:tcW w:w="1841" w:type="dxa"/>
            <w:tcBorders>
              <w:top w:val="single" w:sz="18" w:space="0" w:color="auto"/>
              <w:left w:val="nil"/>
              <w:bottom w:val="single" w:sz="18" w:space="0" w:color="auto"/>
              <w:right w:val="nil"/>
            </w:tcBorders>
            <w:shd w:val="clear" w:color="auto" w:fill="auto"/>
            <w:noWrap/>
            <w:vAlign w:val="bottom"/>
            <w:hideMark/>
          </w:tcPr>
          <w:p w:rsidR="00AE0F25" w:rsidRPr="00DC059F" w:rsidRDefault="00AE0F25" w:rsidP="00CC2F74">
            <w:pPr>
              <w:jc w:val="left"/>
              <w:rPr>
                <w:rFonts w:ascii="Calibri" w:hAnsi="Calibri" w:cs="Calibri"/>
                <w:color w:val="000000"/>
                <w:sz w:val="22"/>
                <w:szCs w:val="22"/>
                <w:lang w:val="en-US"/>
              </w:rPr>
            </w:pPr>
          </w:p>
        </w:tc>
        <w:tc>
          <w:tcPr>
            <w:tcW w:w="1274" w:type="dxa"/>
            <w:tcBorders>
              <w:top w:val="single" w:sz="18" w:space="0" w:color="auto"/>
              <w:left w:val="nil"/>
              <w:bottom w:val="single" w:sz="18" w:space="0" w:color="auto"/>
              <w:right w:val="nil"/>
            </w:tcBorders>
            <w:shd w:val="clear" w:color="auto" w:fill="auto"/>
            <w:noWrap/>
            <w:vAlign w:val="bottom"/>
            <w:hideMark/>
          </w:tcPr>
          <w:p w:rsidR="00AE0F25" w:rsidRPr="00DC059F" w:rsidRDefault="00AE0F25" w:rsidP="00CC2F74">
            <w:pPr>
              <w:jc w:val="left"/>
              <w:rPr>
                <w:rFonts w:ascii="Calibri" w:hAnsi="Calibri" w:cs="Calibri"/>
                <w:color w:val="000000"/>
                <w:sz w:val="22"/>
                <w:szCs w:val="22"/>
                <w:lang w:val="en-US"/>
              </w:rPr>
            </w:pPr>
          </w:p>
        </w:tc>
        <w:tc>
          <w:tcPr>
            <w:tcW w:w="1558" w:type="dxa"/>
            <w:tcBorders>
              <w:top w:val="single" w:sz="18" w:space="0" w:color="auto"/>
              <w:left w:val="nil"/>
              <w:bottom w:val="single" w:sz="18" w:space="0" w:color="auto"/>
              <w:right w:val="nil"/>
            </w:tcBorders>
            <w:shd w:val="clear" w:color="auto" w:fill="auto"/>
            <w:noWrap/>
            <w:vAlign w:val="bottom"/>
            <w:hideMark/>
          </w:tcPr>
          <w:p w:rsidR="00AE0F25" w:rsidRPr="00DC059F" w:rsidRDefault="00AE0F25" w:rsidP="00CC2F74">
            <w:pPr>
              <w:jc w:val="left"/>
              <w:rPr>
                <w:rFonts w:ascii="Calibri" w:hAnsi="Calibri" w:cs="Calibri"/>
                <w:color w:val="000000"/>
                <w:sz w:val="22"/>
                <w:szCs w:val="22"/>
                <w:lang w:val="en-US"/>
              </w:rPr>
            </w:pPr>
          </w:p>
        </w:tc>
        <w:tc>
          <w:tcPr>
            <w:tcW w:w="1557" w:type="dxa"/>
            <w:tcBorders>
              <w:top w:val="single" w:sz="18" w:space="0" w:color="auto"/>
              <w:left w:val="nil"/>
              <w:bottom w:val="single" w:sz="18" w:space="0" w:color="auto"/>
              <w:right w:val="nil"/>
            </w:tcBorders>
            <w:shd w:val="clear" w:color="auto" w:fill="auto"/>
            <w:noWrap/>
            <w:vAlign w:val="bottom"/>
            <w:hideMark/>
          </w:tcPr>
          <w:p w:rsidR="00AE0F25" w:rsidRPr="00DC059F" w:rsidRDefault="00AE0F25" w:rsidP="00CC2F74">
            <w:pPr>
              <w:jc w:val="left"/>
              <w:rPr>
                <w:rFonts w:ascii="Calibri" w:hAnsi="Calibri" w:cs="Calibri"/>
                <w:color w:val="000000"/>
                <w:sz w:val="22"/>
                <w:szCs w:val="22"/>
                <w:lang w:val="en-US"/>
              </w:rPr>
            </w:pPr>
          </w:p>
        </w:tc>
        <w:tc>
          <w:tcPr>
            <w:tcW w:w="2706" w:type="dxa"/>
            <w:tcBorders>
              <w:top w:val="single" w:sz="18" w:space="0" w:color="auto"/>
              <w:left w:val="nil"/>
              <w:bottom w:val="single" w:sz="18" w:space="0" w:color="auto"/>
              <w:right w:val="nil"/>
            </w:tcBorders>
            <w:shd w:val="clear" w:color="auto" w:fill="auto"/>
            <w:noWrap/>
            <w:vAlign w:val="bottom"/>
            <w:hideMark/>
          </w:tcPr>
          <w:p w:rsidR="00AE0F25" w:rsidRPr="00DC059F" w:rsidRDefault="00AE0F25" w:rsidP="00CC2F74">
            <w:pPr>
              <w:jc w:val="left"/>
              <w:rPr>
                <w:rFonts w:ascii="Calibri" w:hAnsi="Calibri" w:cs="Calibri"/>
                <w:color w:val="000000"/>
                <w:sz w:val="22"/>
                <w:szCs w:val="22"/>
                <w:lang w:val="en-US"/>
              </w:rPr>
            </w:pPr>
          </w:p>
        </w:tc>
      </w:tr>
      <w:tr w:rsidR="00AE0F25" w:rsidRPr="00DC059F" w:rsidTr="00AE0F25">
        <w:trPr>
          <w:trHeight w:val="312"/>
        </w:trPr>
        <w:tc>
          <w:tcPr>
            <w:tcW w:w="1841" w:type="dxa"/>
            <w:tcBorders>
              <w:top w:val="single" w:sz="18" w:space="0" w:color="auto"/>
              <w:left w:val="single" w:sz="18" w:space="0" w:color="auto"/>
              <w:bottom w:val="single" w:sz="6" w:space="0" w:color="auto"/>
              <w:right w:val="single" w:sz="6" w:space="0" w:color="auto"/>
            </w:tcBorders>
            <w:shd w:val="clear" w:color="000000" w:fill="F2F2F2"/>
            <w:vAlign w:val="bottom"/>
          </w:tcPr>
          <w:p w:rsidR="00AE0F25" w:rsidRPr="00DC059F" w:rsidRDefault="00AE0F25" w:rsidP="00CC2F74">
            <w:pPr>
              <w:rPr>
                <w:rFonts w:cs="Arial"/>
                <w:b/>
                <w:bCs/>
                <w:sz w:val="22"/>
                <w:szCs w:val="22"/>
                <w:lang w:val="en-US"/>
              </w:rPr>
            </w:pPr>
            <w:r w:rsidRPr="00DC059F">
              <w:rPr>
                <w:rFonts w:cs="Arial"/>
                <w:b/>
                <w:bCs/>
                <w:sz w:val="22"/>
                <w:szCs w:val="22"/>
                <w:lang w:val="en-US"/>
              </w:rPr>
              <w:t>Offices total</w:t>
            </w:r>
          </w:p>
        </w:tc>
        <w:tc>
          <w:tcPr>
            <w:tcW w:w="1274" w:type="dxa"/>
            <w:tcBorders>
              <w:top w:val="single" w:sz="18" w:space="0" w:color="auto"/>
              <w:left w:val="single" w:sz="6" w:space="0" w:color="auto"/>
              <w:bottom w:val="single" w:sz="6" w:space="0" w:color="auto"/>
              <w:right w:val="single" w:sz="6" w:space="0" w:color="auto"/>
            </w:tcBorders>
            <w:shd w:val="clear" w:color="auto" w:fill="FFFF00"/>
            <w:noWrap/>
            <w:vAlign w:val="bottom"/>
            <w:hideMark/>
          </w:tcPr>
          <w:p w:rsidR="00AE0F25" w:rsidRPr="00DC059F" w:rsidRDefault="00AE0F25" w:rsidP="00CC2F74">
            <w:pPr>
              <w:jc w:val="left"/>
              <w:rPr>
                <w:rFonts w:ascii="Times New Roman" w:hAnsi="Times New Roman"/>
                <w:color w:val="000000"/>
                <w:sz w:val="20"/>
                <w:lang w:val="en-US"/>
              </w:rPr>
            </w:pPr>
            <w:r w:rsidRPr="00DC059F">
              <w:rPr>
                <w:rFonts w:ascii="Times New Roman" w:hAnsi="Times New Roman"/>
                <w:color w:val="000000"/>
                <w:sz w:val="20"/>
                <w:lang w:val="en-US"/>
              </w:rPr>
              <w:t> </w:t>
            </w:r>
          </w:p>
        </w:tc>
        <w:tc>
          <w:tcPr>
            <w:tcW w:w="1558" w:type="dxa"/>
            <w:tcBorders>
              <w:top w:val="single" w:sz="18" w:space="0" w:color="auto"/>
              <w:left w:val="single" w:sz="6" w:space="0" w:color="auto"/>
              <w:bottom w:val="single" w:sz="6" w:space="0" w:color="auto"/>
              <w:right w:val="single" w:sz="6" w:space="0" w:color="auto"/>
            </w:tcBorders>
            <w:shd w:val="clear" w:color="auto" w:fill="FFFF00"/>
            <w:noWrap/>
            <w:vAlign w:val="center"/>
            <w:hideMark/>
          </w:tcPr>
          <w:p w:rsidR="00AE0F25" w:rsidRPr="00DC059F" w:rsidRDefault="00AE0F25" w:rsidP="00CC2F74">
            <w:pPr>
              <w:jc w:val="right"/>
              <w:rPr>
                <w:rFonts w:cs="Arial"/>
                <w:color w:val="000000"/>
                <w:sz w:val="22"/>
                <w:szCs w:val="22"/>
                <w:lang w:val="en-US"/>
              </w:rPr>
            </w:pPr>
            <w:r w:rsidRPr="00DC059F">
              <w:rPr>
                <w:rFonts w:cs="Arial"/>
                <w:color w:val="000000"/>
                <w:sz w:val="22"/>
                <w:szCs w:val="22"/>
                <w:lang w:val="en-US"/>
              </w:rPr>
              <w:t> </w:t>
            </w:r>
          </w:p>
        </w:tc>
        <w:tc>
          <w:tcPr>
            <w:tcW w:w="1557" w:type="dxa"/>
            <w:tcBorders>
              <w:top w:val="single" w:sz="18" w:space="0" w:color="auto"/>
              <w:left w:val="single" w:sz="6" w:space="0" w:color="auto"/>
              <w:bottom w:val="single" w:sz="6" w:space="0" w:color="auto"/>
              <w:right w:val="single" w:sz="6" w:space="0" w:color="auto"/>
            </w:tcBorders>
            <w:shd w:val="clear" w:color="auto" w:fill="FFFF00"/>
            <w:noWrap/>
            <w:vAlign w:val="center"/>
            <w:hideMark/>
          </w:tcPr>
          <w:p w:rsidR="00AE0F25" w:rsidRPr="00DC059F" w:rsidRDefault="00AE0F25" w:rsidP="00CC2F74">
            <w:pPr>
              <w:jc w:val="right"/>
              <w:rPr>
                <w:rFonts w:cs="Arial"/>
                <w:color w:val="000000"/>
                <w:sz w:val="22"/>
                <w:szCs w:val="22"/>
                <w:lang w:val="en-US"/>
              </w:rPr>
            </w:pPr>
            <w:r w:rsidRPr="00DC059F">
              <w:rPr>
                <w:rFonts w:cs="Arial"/>
                <w:color w:val="000000"/>
                <w:sz w:val="22"/>
                <w:szCs w:val="22"/>
                <w:lang w:val="en-US"/>
              </w:rPr>
              <w:t> </w:t>
            </w:r>
          </w:p>
        </w:tc>
        <w:tc>
          <w:tcPr>
            <w:tcW w:w="2706" w:type="dxa"/>
            <w:tcBorders>
              <w:top w:val="single" w:sz="18" w:space="0" w:color="auto"/>
              <w:left w:val="single" w:sz="6" w:space="0" w:color="auto"/>
              <w:bottom w:val="single" w:sz="6" w:space="0" w:color="auto"/>
              <w:right w:val="single" w:sz="18" w:space="0" w:color="auto"/>
            </w:tcBorders>
            <w:shd w:val="clear" w:color="auto" w:fill="FFFF00"/>
            <w:vAlign w:val="center"/>
            <w:hideMark/>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w:t>
            </w:r>
          </w:p>
        </w:tc>
      </w:tr>
      <w:tr w:rsidR="00AE0F25" w:rsidRPr="00DC059F" w:rsidTr="00AE0F25">
        <w:trPr>
          <w:trHeight w:val="300"/>
        </w:trPr>
        <w:tc>
          <w:tcPr>
            <w:tcW w:w="1841" w:type="dxa"/>
            <w:tcBorders>
              <w:top w:val="single" w:sz="6" w:space="0" w:color="auto"/>
              <w:left w:val="single" w:sz="18" w:space="0" w:color="auto"/>
              <w:bottom w:val="single" w:sz="6" w:space="0" w:color="auto"/>
              <w:right w:val="single" w:sz="6" w:space="0" w:color="auto"/>
            </w:tcBorders>
            <w:shd w:val="clear" w:color="000000" w:fill="F2F2F2"/>
            <w:vAlign w:val="bottom"/>
          </w:tcPr>
          <w:p w:rsidR="00AE0F25" w:rsidRPr="00DC059F" w:rsidRDefault="00AE0F25" w:rsidP="00CC2F74">
            <w:pPr>
              <w:rPr>
                <w:rFonts w:cs="Arial"/>
                <w:b/>
                <w:bCs/>
                <w:sz w:val="22"/>
                <w:szCs w:val="22"/>
                <w:lang w:val="en-US"/>
              </w:rPr>
            </w:pPr>
            <w:r w:rsidRPr="00DC059F">
              <w:rPr>
                <w:rFonts w:cs="Arial"/>
                <w:b/>
                <w:bCs/>
                <w:sz w:val="22"/>
                <w:szCs w:val="22"/>
                <w:lang w:val="en-US"/>
              </w:rPr>
              <w:t>Restrooms total</w:t>
            </w:r>
          </w:p>
        </w:tc>
        <w:tc>
          <w:tcPr>
            <w:tcW w:w="1274" w:type="dxa"/>
            <w:tcBorders>
              <w:top w:val="single" w:sz="6" w:space="0" w:color="auto"/>
              <w:left w:val="single" w:sz="6" w:space="0" w:color="auto"/>
              <w:bottom w:val="single" w:sz="6" w:space="0" w:color="auto"/>
              <w:right w:val="single" w:sz="6" w:space="0" w:color="auto"/>
            </w:tcBorders>
            <w:shd w:val="clear" w:color="auto" w:fill="FFFF00"/>
            <w:noWrap/>
            <w:vAlign w:val="bottom"/>
            <w:hideMark/>
          </w:tcPr>
          <w:p w:rsidR="00AE0F25" w:rsidRPr="00DC059F" w:rsidRDefault="00AE0F25" w:rsidP="00CC2F74">
            <w:pPr>
              <w:jc w:val="left"/>
              <w:rPr>
                <w:rFonts w:ascii="Times New Roman" w:hAnsi="Times New Roman"/>
                <w:color w:val="000000"/>
                <w:sz w:val="20"/>
                <w:lang w:val="en-US"/>
              </w:rPr>
            </w:pPr>
            <w:r w:rsidRPr="00DC059F">
              <w:rPr>
                <w:rFonts w:ascii="Times New Roman" w:hAnsi="Times New Roman"/>
                <w:color w:val="000000"/>
                <w:sz w:val="20"/>
                <w:lang w:val="en-US"/>
              </w:rPr>
              <w:t> </w:t>
            </w:r>
          </w:p>
        </w:tc>
        <w:tc>
          <w:tcPr>
            <w:tcW w:w="1558" w:type="dxa"/>
            <w:tcBorders>
              <w:top w:val="single" w:sz="6" w:space="0" w:color="auto"/>
              <w:left w:val="single" w:sz="6" w:space="0" w:color="auto"/>
              <w:bottom w:val="single" w:sz="6" w:space="0" w:color="auto"/>
              <w:right w:val="single" w:sz="6" w:space="0" w:color="auto"/>
            </w:tcBorders>
            <w:shd w:val="clear" w:color="auto" w:fill="FFFF00"/>
            <w:noWrap/>
            <w:vAlign w:val="center"/>
            <w:hideMark/>
          </w:tcPr>
          <w:p w:rsidR="00AE0F25" w:rsidRPr="00DC059F" w:rsidRDefault="00AE0F25" w:rsidP="00CC2F74">
            <w:pPr>
              <w:jc w:val="right"/>
              <w:rPr>
                <w:rFonts w:cs="Arial"/>
                <w:color w:val="000000"/>
                <w:sz w:val="22"/>
                <w:szCs w:val="22"/>
                <w:lang w:val="en-US"/>
              </w:rPr>
            </w:pPr>
            <w:r w:rsidRPr="00DC059F">
              <w:rPr>
                <w:rFonts w:cs="Arial"/>
                <w:color w:val="000000"/>
                <w:sz w:val="22"/>
                <w:szCs w:val="22"/>
                <w:lang w:val="en-US"/>
              </w:rPr>
              <w:t> </w:t>
            </w:r>
          </w:p>
        </w:tc>
        <w:tc>
          <w:tcPr>
            <w:tcW w:w="1557" w:type="dxa"/>
            <w:tcBorders>
              <w:top w:val="single" w:sz="6" w:space="0" w:color="auto"/>
              <w:left w:val="single" w:sz="6" w:space="0" w:color="auto"/>
              <w:bottom w:val="single" w:sz="6" w:space="0" w:color="auto"/>
              <w:right w:val="single" w:sz="6" w:space="0" w:color="auto"/>
            </w:tcBorders>
            <w:shd w:val="clear" w:color="auto" w:fill="FFFF00"/>
            <w:noWrap/>
            <w:vAlign w:val="center"/>
            <w:hideMark/>
          </w:tcPr>
          <w:p w:rsidR="00AE0F25" w:rsidRPr="00DC059F" w:rsidRDefault="00AE0F25" w:rsidP="00CC2F74">
            <w:pPr>
              <w:jc w:val="right"/>
              <w:rPr>
                <w:rFonts w:cs="Arial"/>
                <w:color w:val="000000"/>
                <w:sz w:val="22"/>
                <w:szCs w:val="22"/>
                <w:lang w:val="en-US"/>
              </w:rPr>
            </w:pPr>
            <w:r w:rsidRPr="00DC059F">
              <w:rPr>
                <w:rFonts w:cs="Arial"/>
                <w:color w:val="000000"/>
                <w:sz w:val="22"/>
                <w:szCs w:val="22"/>
                <w:lang w:val="en-US"/>
              </w:rPr>
              <w:t> </w:t>
            </w:r>
          </w:p>
        </w:tc>
        <w:tc>
          <w:tcPr>
            <w:tcW w:w="2706" w:type="dxa"/>
            <w:tcBorders>
              <w:top w:val="single" w:sz="6" w:space="0" w:color="auto"/>
              <w:left w:val="single" w:sz="6" w:space="0" w:color="auto"/>
              <w:bottom w:val="single" w:sz="6" w:space="0" w:color="auto"/>
              <w:right w:val="single" w:sz="18" w:space="0" w:color="auto"/>
            </w:tcBorders>
            <w:shd w:val="clear" w:color="auto" w:fill="FFFF00"/>
            <w:vAlign w:val="center"/>
            <w:hideMark/>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w:t>
            </w:r>
          </w:p>
        </w:tc>
      </w:tr>
      <w:tr w:rsidR="00AE0F25" w:rsidRPr="00DC059F" w:rsidTr="00AE0F25">
        <w:trPr>
          <w:trHeight w:val="300"/>
        </w:trPr>
        <w:tc>
          <w:tcPr>
            <w:tcW w:w="1841" w:type="dxa"/>
            <w:tcBorders>
              <w:top w:val="single" w:sz="6" w:space="0" w:color="auto"/>
              <w:left w:val="single" w:sz="18" w:space="0" w:color="auto"/>
              <w:bottom w:val="single" w:sz="6" w:space="0" w:color="auto"/>
              <w:right w:val="single" w:sz="6" w:space="0" w:color="auto"/>
            </w:tcBorders>
            <w:shd w:val="clear" w:color="000000" w:fill="F2F2F2"/>
            <w:vAlign w:val="bottom"/>
          </w:tcPr>
          <w:p w:rsidR="00AE0F25" w:rsidRPr="00DC059F" w:rsidRDefault="00AE0F25" w:rsidP="00CC2F74">
            <w:pPr>
              <w:rPr>
                <w:rFonts w:cs="Arial"/>
                <w:b/>
                <w:bCs/>
                <w:sz w:val="22"/>
                <w:szCs w:val="22"/>
                <w:lang w:val="en-US"/>
              </w:rPr>
            </w:pPr>
            <w:r w:rsidRPr="00DC059F">
              <w:rPr>
                <w:rFonts w:cs="Arial"/>
                <w:b/>
                <w:bCs/>
                <w:sz w:val="22"/>
                <w:szCs w:val="22"/>
                <w:lang w:val="en-US"/>
              </w:rPr>
              <w:t>Hallway</w:t>
            </w:r>
          </w:p>
        </w:tc>
        <w:tc>
          <w:tcPr>
            <w:tcW w:w="1274" w:type="dxa"/>
            <w:tcBorders>
              <w:top w:val="single" w:sz="6" w:space="0" w:color="auto"/>
              <w:left w:val="single" w:sz="6" w:space="0" w:color="auto"/>
              <w:bottom w:val="single" w:sz="6" w:space="0" w:color="auto"/>
              <w:right w:val="single" w:sz="6" w:space="0" w:color="auto"/>
            </w:tcBorders>
            <w:shd w:val="clear" w:color="auto" w:fill="FFFF00"/>
            <w:noWrap/>
            <w:vAlign w:val="bottom"/>
            <w:hideMark/>
          </w:tcPr>
          <w:p w:rsidR="00AE0F25" w:rsidRPr="00DC059F" w:rsidRDefault="00AE0F25" w:rsidP="00CC2F74">
            <w:pPr>
              <w:jc w:val="left"/>
              <w:rPr>
                <w:rFonts w:ascii="Times New Roman" w:hAnsi="Times New Roman"/>
                <w:color w:val="000000"/>
                <w:sz w:val="20"/>
                <w:lang w:val="en-US"/>
              </w:rPr>
            </w:pPr>
            <w:r w:rsidRPr="00DC059F">
              <w:rPr>
                <w:rFonts w:ascii="Times New Roman" w:hAnsi="Times New Roman"/>
                <w:color w:val="000000"/>
                <w:sz w:val="20"/>
                <w:lang w:val="en-US"/>
              </w:rPr>
              <w:t> </w:t>
            </w:r>
          </w:p>
        </w:tc>
        <w:tc>
          <w:tcPr>
            <w:tcW w:w="1558" w:type="dxa"/>
            <w:tcBorders>
              <w:top w:val="single" w:sz="6" w:space="0" w:color="auto"/>
              <w:left w:val="single" w:sz="6" w:space="0" w:color="auto"/>
              <w:bottom w:val="single" w:sz="6" w:space="0" w:color="auto"/>
              <w:right w:val="single" w:sz="6" w:space="0" w:color="auto"/>
            </w:tcBorders>
            <w:shd w:val="clear" w:color="auto" w:fill="FFFF00"/>
            <w:noWrap/>
            <w:vAlign w:val="center"/>
            <w:hideMark/>
          </w:tcPr>
          <w:p w:rsidR="00AE0F25" w:rsidRPr="00DC059F" w:rsidRDefault="00AE0F25" w:rsidP="00CC2F74">
            <w:pPr>
              <w:jc w:val="right"/>
              <w:rPr>
                <w:rFonts w:cs="Arial"/>
                <w:color w:val="000000"/>
                <w:sz w:val="22"/>
                <w:szCs w:val="22"/>
                <w:lang w:val="en-US"/>
              </w:rPr>
            </w:pPr>
            <w:r w:rsidRPr="00DC059F">
              <w:rPr>
                <w:rFonts w:cs="Arial"/>
                <w:color w:val="000000"/>
                <w:sz w:val="22"/>
                <w:szCs w:val="22"/>
                <w:lang w:val="en-US"/>
              </w:rPr>
              <w:t> </w:t>
            </w:r>
          </w:p>
        </w:tc>
        <w:tc>
          <w:tcPr>
            <w:tcW w:w="1557" w:type="dxa"/>
            <w:tcBorders>
              <w:top w:val="single" w:sz="6" w:space="0" w:color="auto"/>
              <w:left w:val="single" w:sz="6" w:space="0" w:color="auto"/>
              <w:bottom w:val="single" w:sz="6" w:space="0" w:color="auto"/>
              <w:right w:val="single" w:sz="6" w:space="0" w:color="auto"/>
            </w:tcBorders>
            <w:shd w:val="clear" w:color="auto" w:fill="FFFF00"/>
            <w:noWrap/>
            <w:vAlign w:val="center"/>
            <w:hideMark/>
          </w:tcPr>
          <w:p w:rsidR="00AE0F25" w:rsidRPr="00DC059F" w:rsidRDefault="00AE0F25" w:rsidP="00CC2F74">
            <w:pPr>
              <w:jc w:val="right"/>
              <w:rPr>
                <w:rFonts w:cs="Arial"/>
                <w:color w:val="000000"/>
                <w:sz w:val="22"/>
                <w:szCs w:val="22"/>
                <w:lang w:val="en-US"/>
              </w:rPr>
            </w:pPr>
            <w:r w:rsidRPr="00DC059F">
              <w:rPr>
                <w:rFonts w:cs="Arial"/>
                <w:color w:val="000000"/>
                <w:sz w:val="22"/>
                <w:szCs w:val="22"/>
                <w:lang w:val="en-US"/>
              </w:rPr>
              <w:t> </w:t>
            </w:r>
          </w:p>
        </w:tc>
        <w:tc>
          <w:tcPr>
            <w:tcW w:w="2706" w:type="dxa"/>
            <w:tcBorders>
              <w:top w:val="single" w:sz="6" w:space="0" w:color="auto"/>
              <w:left w:val="single" w:sz="6" w:space="0" w:color="auto"/>
              <w:bottom w:val="single" w:sz="6" w:space="0" w:color="auto"/>
              <w:right w:val="single" w:sz="18" w:space="0" w:color="auto"/>
            </w:tcBorders>
            <w:shd w:val="clear" w:color="auto" w:fill="FFFF00"/>
            <w:vAlign w:val="center"/>
            <w:hideMark/>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w:t>
            </w:r>
          </w:p>
        </w:tc>
      </w:tr>
      <w:tr w:rsidR="00AE0F25" w:rsidRPr="00DC059F" w:rsidTr="00AE0F25">
        <w:trPr>
          <w:trHeight w:val="300"/>
        </w:trPr>
        <w:tc>
          <w:tcPr>
            <w:tcW w:w="1841" w:type="dxa"/>
            <w:tcBorders>
              <w:top w:val="single" w:sz="6" w:space="0" w:color="auto"/>
              <w:left w:val="single" w:sz="18" w:space="0" w:color="auto"/>
              <w:bottom w:val="single" w:sz="18" w:space="0" w:color="auto"/>
              <w:right w:val="single" w:sz="6" w:space="0" w:color="auto"/>
            </w:tcBorders>
            <w:shd w:val="clear" w:color="000000" w:fill="FCD5B4"/>
            <w:vAlign w:val="bottom"/>
          </w:tcPr>
          <w:p w:rsidR="00AE0F25" w:rsidRPr="00DC059F" w:rsidRDefault="00AE0F25" w:rsidP="00CC2F74">
            <w:pPr>
              <w:rPr>
                <w:rFonts w:cs="Arial"/>
                <w:b/>
                <w:bCs/>
                <w:sz w:val="22"/>
                <w:szCs w:val="22"/>
                <w:lang w:val="en-US"/>
              </w:rPr>
            </w:pPr>
            <w:r w:rsidRPr="00DC059F">
              <w:rPr>
                <w:rFonts w:cs="Arial"/>
                <w:b/>
                <w:bCs/>
                <w:sz w:val="22"/>
                <w:szCs w:val="22"/>
                <w:lang w:val="en-US"/>
              </w:rPr>
              <w:t>Total rent</w:t>
            </w:r>
          </w:p>
        </w:tc>
        <w:tc>
          <w:tcPr>
            <w:tcW w:w="1274" w:type="dxa"/>
            <w:tcBorders>
              <w:top w:val="single" w:sz="6" w:space="0" w:color="auto"/>
              <w:left w:val="single" w:sz="6" w:space="0" w:color="auto"/>
              <w:bottom w:val="single" w:sz="18" w:space="0" w:color="auto"/>
              <w:right w:val="single" w:sz="6" w:space="0" w:color="auto"/>
            </w:tcBorders>
            <w:shd w:val="clear" w:color="auto" w:fill="FFFF00"/>
            <w:noWrap/>
            <w:vAlign w:val="bottom"/>
            <w:hideMark/>
          </w:tcPr>
          <w:p w:rsidR="00AE0F25" w:rsidRPr="00DC059F" w:rsidRDefault="00AE0F25" w:rsidP="00CC2F74">
            <w:pPr>
              <w:jc w:val="left"/>
              <w:rPr>
                <w:rFonts w:ascii="Times New Roman" w:hAnsi="Times New Roman"/>
                <w:color w:val="000000"/>
                <w:sz w:val="20"/>
                <w:lang w:val="en-US"/>
              </w:rPr>
            </w:pPr>
            <w:r w:rsidRPr="00DC059F">
              <w:rPr>
                <w:rFonts w:ascii="Times New Roman" w:hAnsi="Times New Roman"/>
                <w:color w:val="000000"/>
                <w:sz w:val="20"/>
                <w:lang w:val="en-US"/>
              </w:rPr>
              <w:t> </w:t>
            </w:r>
          </w:p>
        </w:tc>
        <w:tc>
          <w:tcPr>
            <w:tcW w:w="1558" w:type="dxa"/>
            <w:tcBorders>
              <w:top w:val="single" w:sz="6" w:space="0" w:color="auto"/>
              <w:left w:val="single" w:sz="6" w:space="0" w:color="auto"/>
              <w:bottom w:val="single" w:sz="18" w:space="0" w:color="auto"/>
              <w:right w:val="single" w:sz="6" w:space="0" w:color="auto"/>
            </w:tcBorders>
            <w:shd w:val="clear" w:color="auto" w:fill="FFFF00"/>
            <w:noWrap/>
            <w:vAlign w:val="center"/>
            <w:hideMark/>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w:t>
            </w:r>
          </w:p>
        </w:tc>
        <w:tc>
          <w:tcPr>
            <w:tcW w:w="1557" w:type="dxa"/>
            <w:tcBorders>
              <w:top w:val="single" w:sz="6" w:space="0" w:color="auto"/>
              <w:left w:val="single" w:sz="6" w:space="0" w:color="auto"/>
              <w:bottom w:val="single" w:sz="18" w:space="0" w:color="auto"/>
              <w:right w:val="single" w:sz="6" w:space="0" w:color="auto"/>
            </w:tcBorders>
            <w:shd w:val="clear" w:color="auto" w:fill="FFFF00"/>
            <w:noWrap/>
            <w:vAlign w:val="center"/>
            <w:hideMark/>
          </w:tcPr>
          <w:p w:rsidR="00AE0F25" w:rsidRPr="00DC059F" w:rsidRDefault="00AE0F25" w:rsidP="00CC2F74">
            <w:pPr>
              <w:jc w:val="right"/>
              <w:rPr>
                <w:rFonts w:cs="Arial"/>
                <w:b/>
                <w:bCs/>
                <w:color w:val="000000"/>
                <w:sz w:val="22"/>
                <w:szCs w:val="22"/>
                <w:lang w:val="en-US"/>
              </w:rPr>
            </w:pPr>
            <w:r w:rsidRPr="00DC059F">
              <w:rPr>
                <w:rFonts w:cs="Arial"/>
                <w:b/>
                <w:bCs/>
                <w:color w:val="000000"/>
                <w:sz w:val="22"/>
                <w:szCs w:val="22"/>
                <w:lang w:val="en-US"/>
              </w:rPr>
              <w:t> </w:t>
            </w:r>
          </w:p>
        </w:tc>
        <w:tc>
          <w:tcPr>
            <w:tcW w:w="2706" w:type="dxa"/>
            <w:tcBorders>
              <w:top w:val="single" w:sz="6" w:space="0" w:color="auto"/>
              <w:left w:val="single" w:sz="6" w:space="0" w:color="auto"/>
              <w:bottom w:val="single" w:sz="18" w:space="0" w:color="auto"/>
              <w:right w:val="single" w:sz="18" w:space="0" w:color="auto"/>
            </w:tcBorders>
            <w:shd w:val="clear" w:color="auto" w:fill="FFFF00"/>
            <w:vAlign w:val="center"/>
            <w:hideMark/>
          </w:tcPr>
          <w:p w:rsidR="00AE0F25" w:rsidRPr="00DC059F" w:rsidRDefault="00AE0F25" w:rsidP="00CC2F74">
            <w:pPr>
              <w:rPr>
                <w:rFonts w:cs="Arial"/>
                <w:color w:val="000000"/>
                <w:sz w:val="22"/>
                <w:szCs w:val="22"/>
                <w:lang w:val="en-US"/>
              </w:rPr>
            </w:pPr>
            <w:r w:rsidRPr="00DC059F">
              <w:rPr>
                <w:rFonts w:cs="Arial"/>
                <w:color w:val="000000"/>
                <w:sz w:val="22"/>
                <w:szCs w:val="22"/>
                <w:lang w:val="en-US"/>
              </w:rPr>
              <w:t> </w:t>
            </w:r>
          </w:p>
        </w:tc>
      </w:tr>
    </w:tbl>
    <w:p w:rsidR="00AE0F25" w:rsidRPr="00DC059F" w:rsidRDefault="00AE0F25">
      <w:pPr>
        <w:rPr>
          <w:lang w:val="en-US"/>
        </w:rPr>
      </w:pPr>
    </w:p>
    <w:tbl>
      <w:tblPr>
        <w:tblW w:w="14094" w:type="dxa"/>
        <w:tblInd w:w="55" w:type="dxa"/>
        <w:tblLayout w:type="fixed"/>
        <w:tblCellMar>
          <w:left w:w="70" w:type="dxa"/>
          <w:right w:w="70" w:type="dxa"/>
        </w:tblCellMar>
        <w:tblLook w:val="04A0" w:firstRow="1" w:lastRow="0" w:firstColumn="1" w:lastColumn="0" w:noHBand="0" w:noVBand="1"/>
      </w:tblPr>
      <w:tblGrid>
        <w:gridCol w:w="2498"/>
        <w:gridCol w:w="3464"/>
        <w:gridCol w:w="2210"/>
        <w:gridCol w:w="160"/>
        <w:gridCol w:w="2885"/>
        <w:gridCol w:w="959"/>
        <w:gridCol w:w="959"/>
        <w:gridCol w:w="959"/>
      </w:tblGrid>
      <w:tr w:rsidR="00AE0F25" w:rsidRPr="00DC059F" w:rsidTr="00AE0F25">
        <w:trPr>
          <w:trHeight w:val="288"/>
        </w:trPr>
        <w:tc>
          <w:tcPr>
            <w:tcW w:w="2498" w:type="dxa"/>
            <w:tcBorders>
              <w:top w:val="nil"/>
              <w:left w:val="nil"/>
              <w:bottom w:val="nil"/>
              <w:right w:val="nil"/>
            </w:tcBorders>
            <w:shd w:val="clear" w:color="auto" w:fill="auto"/>
            <w:hideMark/>
          </w:tcPr>
          <w:p w:rsidR="00AE0F25" w:rsidRPr="00DC059F" w:rsidRDefault="00AE0F25" w:rsidP="00CC2F74">
            <w:pPr>
              <w:rPr>
                <w:rFonts w:cs="Arial"/>
                <w:b/>
                <w:bCs/>
                <w:color w:val="000000"/>
                <w:sz w:val="22"/>
                <w:szCs w:val="22"/>
                <w:lang w:val="en-US"/>
              </w:rPr>
            </w:pPr>
            <w:r w:rsidRPr="00DC059F">
              <w:rPr>
                <w:rFonts w:cs="Arial"/>
                <w:b/>
                <w:bCs/>
                <w:color w:val="000000"/>
                <w:sz w:val="22"/>
                <w:szCs w:val="22"/>
                <w:lang w:val="en-US"/>
              </w:rPr>
              <w:lastRenderedPageBreak/>
              <w:t>Note 1:</w:t>
            </w:r>
          </w:p>
        </w:tc>
        <w:tc>
          <w:tcPr>
            <w:tcW w:w="5834" w:type="dxa"/>
            <w:gridSpan w:val="3"/>
            <w:tcBorders>
              <w:top w:val="nil"/>
              <w:left w:val="nil"/>
              <w:bottom w:val="nil"/>
              <w:right w:val="nil"/>
            </w:tcBorders>
            <w:shd w:val="clear" w:color="auto" w:fill="auto"/>
            <w:noWrap/>
            <w:vAlign w:val="bottom"/>
            <w:hideMark/>
          </w:tcPr>
          <w:p w:rsidR="00AE0F25" w:rsidRPr="00DC059F" w:rsidRDefault="001D08DF" w:rsidP="00CC2F74">
            <w:pPr>
              <w:jc w:val="left"/>
              <w:rPr>
                <w:rFonts w:cs="Arial"/>
                <w:color w:val="000000"/>
                <w:sz w:val="22"/>
                <w:szCs w:val="22"/>
                <w:lang w:val="en-US"/>
              </w:rPr>
            </w:pPr>
            <w:r w:rsidRPr="00DC059F">
              <w:rPr>
                <w:rFonts w:cs="Arial"/>
                <w:color w:val="000000"/>
                <w:sz w:val="22"/>
                <w:szCs w:val="22"/>
                <w:lang w:val="en-US"/>
              </w:rPr>
              <w:t>Restrooms shall be calculated according to the number of offices rented in the following manner</w:t>
            </w:r>
            <w:r w:rsidR="00AE0F25" w:rsidRPr="00DC059F">
              <w:rPr>
                <w:rFonts w:cs="Arial"/>
                <w:color w:val="000000"/>
                <w:sz w:val="22"/>
                <w:szCs w:val="22"/>
                <w:lang w:val="en-US"/>
              </w:rPr>
              <w:t xml:space="preserve">: </w:t>
            </w:r>
          </w:p>
        </w:tc>
        <w:tc>
          <w:tcPr>
            <w:tcW w:w="2885" w:type="dxa"/>
            <w:tcBorders>
              <w:top w:val="nil"/>
              <w:left w:val="nil"/>
              <w:bottom w:val="nil"/>
              <w:right w:val="nil"/>
            </w:tcBorders>
            <w:shd w:val="clear" w:color="auto" w:fill="auto"/>
            <w:noWrap/>
            <w:vAlign w:val="bottom"/>
            <w:hideMark/>
          </w:tcPr>
          <w:p w:rsidR="00AE0F25" w:rsidRPr="00DC059F" w:rsidRDefault="00AE0F25" w:rsidP="00CC2F74">
            <w:pPr>
              <w:jc w:val="left"/>
              <w:rPr>
                <w:rFonts w:cs="Arial"/>
                <w:color w:val="000000"/>
                <w:sz w:val="22"/>
                <w:szCs w:val="22"/>
                <w:lang w:val="en-US"/>
              </w:rPr>
            </w:pPr>
          </w:p>
        </w:tc>
        <w:tc>
          <w:tcPr>
            <w:tcW w:w="959" w:type="dxa"/>
            <w:tcBorders>
              <w:top w:val="nil"/>
              <w:left w:val="nil"/>
              <w:bottom w:val="nil"/>
              <w:right w:val="nil"/>
            </w:tcBorders>
            <w:shd w:val="clear" w:color="auto" w:fill="auto"/>
            <w:noWrap/>
            <w:vAlign w:val="bottom"/>
            <w:hideMark/>
          </w:tcPr>
          <w:p w:rsidR="00AE0F25" w:rsidRPr="00DC059F" w:rsidRDefault="00AE0F25" w:rsidP="00CC2F74">
            <w:pPr>
              <w:jc w:val="left"/>
              <w:rPr>
                <w:rFonts w:cs="Arial"/>
                <w:color w:val="000000"/>
                <w:sz w:val="22"/>
                <w:szCs w:val="22"/>
                <w:lang w:val="en-US"/>
              </w:rPr>
            </w:pPr>
          </w:p>
        </w:tc>
        <w:tc>
          <w:tcPr>
            <w:tcW w:w="959" w:type="dxa"/>
            <w:tcBorders>
              <w:top w:val="nil"/>
              <w:left w:val="nil"/>
              <w:bottom w:val="nil"/>
              <w:right w:val="nil"/>
            </w:tcBorders>
            <w:shd w:val="clear" w:color="auto" w:fill="auto"/>
            <w:noWrap/>
            <w:vAlign w:val="bottom"/>
            <w:hideMark/>
          </w:tcPr>
          <w:p w:rsidR="00AE0F25" w:rsidRPr="00DC059F" w:rsidRDefault="00AE0F25" w:rsidP="00CC2F74">
            <w:pPr>
              <w:jc w:val="left"/>
              <w:rPr>
                <w:rFonts w:ascii="Calibri" w:hAnsi="Calibri" w:cs="Calibri"/>
                <w:color w:val="000000"/>
                <w:sz w:val="22"/>
                <w:szCs w:val="22"/>
                <w:lang w:val="en-US"/>
              </w:rPr>
            </w:pPr>
          </w:p>
        </w:tc>
        <w:tc>
          <w:tcPr>
            <w:tcW w:w="959" w:type="dxa"/>
            <w:tcBorders>
              <w:top w:val="nil"/>
              <w:left w:val="nil"/>
              <w:bottom w:val="nil"/>
              <w:right w:val="nil"/>
            </w:tcBorders>
            <w:shd w:val="clear" w:color="auto" w:fill="auto"/>
            <w:noWrap/>
            <w:vAlign w:val="bottom"/>
            <w:hideMark/>
          </w:tcPr>
          <w:p w:rsidR="00AE0F25" w:rsidRPr="00DC059F" w:rsidRDefault="00AE0F25" w:rsidP="00CC2F74">
            <w:pPr>
              <w:jc w:val="left"/>
              <w:rPr>
                <w:rFonts w:ascii="Calibri" w:hAnsi="Calibri" w:cs="Calibri"/>
                <w:color w:val="000000"/>
                <w:sz w:val="22"/>
                <w:szCs w:val="22"/>
                <w:lang w:val="en-US"/>
              </w:rPr>
            </w:pPr>
          </w:p>
        </w:tc>
      </w:tr>
      <w:tr w:rsidR="00AE0F25" w:rsidRPr="00DC059F" w:rsidTr="00AE0F25">
        <w:trPr>
          <w:trHeight w:val="288"/>
        </w:trPr>
        <w:tc>
          <w:tcPr>
            <w:tcW w:w="2498" w:type="dxa"/>
            <w:tcBorders>
              <w:top w:val="nil"/>
              <w:left w:val="nil"/>
              <w:bottom w:val="nil"/>
              <w:right w:val="nil"/>
            </w:tcBorders>
            <w:shd w:val="clear" w:color="auto" w:fill="auto"/>
            <w:noWrap/>
            <w:vAlign w:val="bottom"/>
            <w:hideMark/>
          </w:tcPr>
          <w:p w:rsidR="00AE0F25" w:rsidRPr="00DC059F" w:rsidRDefault="00AE0F25" w:rsidP="00CC2F74">
            <w:pPr>
              <w:jc w:val="left"/>
              <w:rPr>
                <w:rFonts w:cs="Arial"/>
                <w:color w:val="000000"/>
                <w:sz w:val="22"/>
                <w:szCs w:val="22"/>
                <w:lang w:val="en-US"/>
              </w:rPr>
            </w:pPr>
          </w:p>
        </w:tc>
        <w:tc>
          <w:tcPr>
            <w:tcW w:w="3464" w:type="dxa"/>
            <w:tcBorders>
              <w:top w:val="nil"/>
              <w:left w:val="nil"/>
              <w:bottom w:val="nil"/>
              <w:right w:val="nil"/>
            </w:tcBorders>
            <w:shd w:val="clear" w:color="auto" w:fill="auto"/>
            <w:noWrap/>
            <w:vAlign w:val="bottom"/>
            <w:hideMark/>
          </w:tcPr>
          <w:p w:rsidR="00AE0F25" w:rsidRPr="00DC059F" w:rsidRDefault="00AE0F25" w:rsidP="001D08DF">
            <w:pPr>
              <w:jc w:val="left"/>
              <w:rPr>
                <w:rFonts w:cs="Arial"/>
                <w:color w:val="000000"/>
                <w:sz w:val="22"/>
                <w:szCs w:val="22"/>
                <w:lang w:val="en-US"/>
              </w:rPr>
            </w:pPr>
            <w:r w:rsidRPr="00DC059F">
              <w:rPr>
                <w:rFonts w:cs="Arial"/>
                <w:color w:val="000000"/>
                <w:sz w:val="22"/>
                <w:szCs w:val="22"/>
                <w:lang w:val="en-US"/>
              </w:rPr>
              <w:t xml:space="preserve">1 - 3 </w:t>
            </w:r>
            <w:r w:rsidR="001D08DF" w:rsidRPr="00DC059F">
              <w:rPr>
                <w:rFonts w:cs="Arial"/>
                <w:color w:val="000000"/>
                <w:sz w:val="22"/>
                <w:szCs w:val="22"/>
                <w:lang w:val="en-US"/>
              </w:rPr>
              <w:t>offices</w:t>
            </w:r>
            <w:r w:rsidRPr="00DC059F">
              <w:rPr>
                <w:rFonts w:cs="Arial"/>
                <w:color w:val="000000"/>
                <w:sz w:val="22"/>
                <w:szCs w:val="22"/>
                <w:lang w:val="en-US"/>
              </w:rPr>
              <w:t xml:space="preserve"> </w:t>
            </w:r>
          </w:p>
        </w:tc>
        <w:tc>
          <w:tcPr>
            <w:tcW w:w="2210" w:type="dxa"/>
            <w:tcBorders>
              <w:top w:val="nil"/>
              <w:left w:val="nil"/>
              <w:bottom w:val="nil"/>
              <w:right w:val="nil"/>
            </w:tcBorders>
            <w:shd w:val="clear" w:color="auto" w:fill="auto"/>
            <w:noWrap/>
            <w:vAlign w:val="bottom"/>
            <w:hideMark/>
          </w:tcPr>
          <w:p w:rsidR="00AE0F25" w:rsidRPr="00DC059F" w:rsidRDefault="001D08DF" w:rsidP="001D08DF">
            <w:pPr>
              <w:jc w:val="left"/>
              <w:rPr>
                <w:rFonts w:cs="Arial"/>
                <w:color w:val="000000"/>
                <w:sz w:val="22"/>
                <w:szCs w:val="22"/>
                <w:lang w:val="en-US"/>
              </w:rPr>
            </w:pPr>
            <w:r w:rsidRPr="00DC059F">
              <w:rPr>
                <w:rFonts w:cs="Arial"/>
                <w:color w:val="000000"/>
                <w:sz w:val="22"/>
                <w:szCs w:val="22"/>
                <w:lang w:val="en-US"/>
              </w:rPr>
              <w:t>at least</w:t>
            </w:r>
            <w:r w:rsidR="00AE0F25" w:rsidRPr="00DC059F">
              <w:rPr>
                <w:rFonts w:cs="Arial"/>
                <w:color w:val="000000"/>
                <w:sz w:val="22"/>
                <w:szCs w:val="22"/>
                <w:lang w:val="en-US"/>
              </w:rPr>
              <w:t xml:space="preserve"> 1x </w:t>
            </w:r>
            <w:r w:rsidRPr="00DC059F">
              <w:rPr>
                <w:rFonts w:cs="Arial"/>
                <w:color w:val="000000"/>
                <w:sz w:val="22"/>
                <w:szCs w:val="22"/>
                <w:lang w:val="en-US"/>
              </w:rPr>
              <w:t>restroom</w:t>
            </w:r>
          </w:p>
        </w:tc>
        <w:tc>
          <w:tcPr>
            <w:tcW w:w="160" w:type="dxa"/>
            <w:tcBorders>
              <w:top w:val="nil"/>
              <w:left w:val="nil"/>
              <w:bottom w:val="nil"/>
              <w:right w:val="nil"/>
            </w:tcBorders>
            <w:shd w:val="clear" w:color="auto" w:fill="auto"/>
            <w:noWrap/>
            <w:vAlign w:val="bottom"/>
            <w:hideMark/>
          </w:tcPr>
          <w:p w:rsidR="00AE0F25" w:rsidRPr="00DC059F" w:rsidRDefault="00AE0F25" w:rsidP="00CC2F74">
            <w:pPr>
              <w:jc w:val="left"/>
              <w:rPr>
                <w:rFonts w:cs="Arial"/>
                <w:color w:val="000000"/>
                <w:sz w:val="22"/>
                <w:szCs w:val="22"/>
                <w:lang w:val="en-US"/>
              </w:rPr>
            </w:pPr>
          </w:p>
        </w:tc>
        <w:tc>
          <w:tcPr>
            <w:tcW w:w="2885" w:type="dxa"/>
            <w:tcBorders>
              <w:top w:val="nil"/>
              <w:left w:val="nil"/>
              <w:bottom w:val="nil"/>
              <w:right w:val="nil"/>
            </w:tcBorders>
            <w:shd w:val="clear" w:color="auto" w:fill="auto"/>
            <w:noWrap/>
            <w:vAlign w:val="bottom"/>
            <w:hideMark/>
          </w:tcPr>
          <w:p w:rsidR="00AE0F25" w:rsidRPr="00DC059F" w:rsidRDefault="00AE0F25" w:rsidP="00CC2F74">
            <w:pPr>
              <w:jc w:val="left"/>
              <w:rPr>
                <w:rFonts w:cs="Arial"/>
                <w:color w:val="000000"/>
                <w:sz w:val="22"/>
                <w:szCs w:val="22"/>
                <w:lang w:val="en-US"/>
              </w:rPr>
            </w:pPr>
          </w:p>
        </w:tc>
        <w:tc>
          <w:tcPr>
            <w:tcW w:w="959" w:type="dxa"/>
            <w:tcBorders>
              <w:top w:val="nil"/>
              <w:left w:val="nil"/>
              <w:bottom w:val="nil"/>
              <w:right w:val="nil"/>
            </w:tcBorders>
            <w:shd w:val="clear" w:color="auto" w:fill="auto"/>
            <w:noWrap/>
            <w:vAlign w:val="bottom"/>
            <w:hideMark/>
          </w:tcPr>
          <w:p w:rsidR="00AE0F25" w:rsidRPr="00DC059F" w:rsidRDefault="00AE0F25" w:rsidP="00CC2F74">
            <w:pPr>
              <w:jc w:val="left"/>
              <w:rPr>
                <w:rFonts w:cs="Arial"/>
                <w:color w:val="000000"/>
                <w:sz w:val="22"/>
                <w:szCs w:val="22"/>
                <w:lang w:val="en-US"/>
              </w:rPr>
            </w:pPr>
          </w:p>
        </w:tc>
        <w:tc>
          <w:tcPr>
            <w:tcW w:w="959" w:type="dxa"/>
            <w:tcBorders>
              <w:top w:val="nil"/>
              <w:left w:val="nil"/>
              <w:bottom w:val="nil"/>
              <w:right w:val="nil"/>
            </w:tcBorders>
            <w:shd w:val="clear" w:color="auto" w:fill="auto"/>
            <w:noWrap/>
            <w:vAlign w:val="bottom"/>
            <w:hideMark/>
          </w:tcPr>
          <w:p w:rsidR="00AE0F25" w:rsidRPr="00DC059F" w:rsidRDefault="00AE0F25" w:rsidP="00CC2F74">
            <w:pPr>
              <w:jc w:val="left"/>
              <w:rPr>
                <w:rFonts w:ascii="Calibri" w:hAnsi="Calibri" w:cs="Calibri"/>
                <w:color w:val="000000"/>
                <w:sz w:val="22"/>
                <w:szCs w:val="22"/>
                <w:lang w:val="en-US"/>
              </w:rPr>
            </w:pPr>
          </w:p>
        </w:tc>
        <w:tc>
          <w:tcPr>
            <w:tcW w:w="959" w:type="dxa"/>
            <w:tcBorders>
              <w:top w:val="nil"/>
              <w:left w:val="nil"/>
              <w:bottom w:val="nil"/>
              <w:right w:val="nil"/>
            </w:tcBorders>
            <w:shd w:val="clear" w:color="auto" w:fill="auto"/>
            <w:noWrap/>
            <w:vAlign w:val="bottom"/>
            <w:hideMark/>
          </w:tcPr>
          <w:p w:rsidR="00AE0F25" w:rsidRPr="00DC059F" w:rsidRDefault="00AE0F25" w:rsidP="00CC2F74">
            <w:pPr>
              <w:jc w:val="left"/>
              <w:rPr>
                <w:rFonts w:ascii="Calibri" w:hAnsi="Calibri" w:cs="Calibri"/>
                <w:color w:val="000000"/>
                <w:sz w:val="22"/>
                <w:szCs w:val="22"/>
                <w:lang w:val="en-US"/>
              </w:rPr>
            </w:pPr>
          </w:p>
        </w:tc>
      </w:tr>
      <w:tr w:rsidR="00AE0F25" w:rsidRPr="00DC059F" w:rsidTr="00AE0F25">
        <w:trPr>
          <w:trHeight w:val="288"/>
        </w:trPr>
        <w:tc>
          <w:tcPr>
            <w:tcW w:w="2498" w:type="dxa"/>
            <w:tcBorders>
              <w:top w:val="nil"/>
              <w:left w:val="nil"/>
              <w:bottom w:val="nil"/>
              <w:right w:val="nil"/>
            </w:tcBorders>
            <w:shd w:val="clear" w:color="auto" w:fill="auto"/>
            <w:noWrap/>
            <w:vAlign w:val="bottom"/>
            <w:hideMark/>
          </w:tcPr>
          <w:p w:rsidR="00AE0F25" w:rsidRPr="00DC059F" w:rsidRDefault="00AE0F25" w:rsidP="00CC2F74">
            <w:pPr>
              <w:jc w:val="left"/>
              <w:rPr>
                <w:rFonts w:cs="Arial"/>
                <w:color w:val="000000"/>
                <w:sz w:val="22"/>
                <w:szCs w:val="22"/>
                <w:lang w:val="en-US"/>
              </w:rPr>
            </w:pPr>
          </w:p>
        </w:tc>
        <w:tc>
          <w:tcPr>
            <w:tcW w:w="3464" w:type="dxa"/>
            <w:tcBorders>
              <w:top w:val="nil"/>
              <w:left w:val="nil"/>
              <w:bottom w:val="nil"/>
              <w:right w:val="nil"/>
            </w:tcBorders>
            <w:shd w:val="clear" w:color="auto" w:fill="auto"/>
            <w:noWrap/>
            <w:vAlign w:val="bottom"/>
            <w:hideMark/>
          </w:tcPr>
          <w:p w:rsidR="00AE0F25" w:rsidRPr="00DC059F" w:rsidRDefault="00AE0F25" w:rsidP="001D08DF">
            <w:pPr>
              <w:jc w:val="left"/>
              <w:rPr>
                <w:rFonts w:cs="Arial"/>
                <w:color w:val="000000"/>
                <w:sz w:val="22"/>
                <w:szCs w:val="22"/>
                <w:lang w:val="en-US"/>
              </w:rPr>
            </w:pPr>
            <w:r w:rsidRPr="00DC059F">
              <w:rPr>
                <w:rFonts w:cs="Arial"/>
                <w:color w:val="000000"/>
                <w:sz w:val="22"/>
                <w:szCs w:val="22"/>
                <w:lang w:val="en-US"/>
              </w:rPr>
              <w:t xml:space="preserve">4 - 6 </w:t>
            </w:r>
            <w:r w:rsidR="001D08DF" w:rsidRPr="00DC059F">
              <w:rPr>
                <w:rFonts w:cs="Arial"/>
                <w:color w:val="000000"/>
                <w:sz w:val="22"/>
                <w:szCs w:val="22"/>
                <w:lang w:val="en-US"/>
              </w:rPr>
              <w:t>offices</w:t>
            </w:r>
          </w:p>
        </w:tc>
        <w:tc>
          <w:tcPr>
            <w:tcW w:w="2210" w:type="dxa"/>
            <w:tcBorders>
              <w:top w:val="nil"/>
              <w:left w:val="nil"/>
              <w:bottom w:val="nil"/>
              <w:right w:val="nil"/>
            </w:tcBorders>
            <w:shd w:val="clear" w:color="auto" w:fill="auto"/>
            <w:noWrap/>
            <w:vAlign w:val="bottom"/>
            <w:hideMark/>
          </w:tcPr>
          <w:p w:rsidR="00AE0F25" w:rsidRPr="00DC059F" w:rsidRDefault="001D08DF" w:rsidP="001D08DF">
            <w:pPr>
              <w:jc w:val="left"/>
              <w:rPr>
                <w:rFonts w:cs="Arial"/>
                <w:color w:val="000000"/>
                <w:sz w:val="22"/>
                <w:szCs w:val="22"/>
                <w:lang w:val="en-US"/>
              </w:rPr>
            </w:pPr>
            <w:r w:rsidRPr="00DC059F">
              <w:rPr>
                <w:rFonts w:cs="Arial"/>
                <w:color w:val="000000"/>
                <w:sz w:val="22"/>
                <w:szCs w:val="22"/>
                <w:lang w:val="en-US"/>
              </w:rPr>
              <w:t>at least</w:t>
            </w:r>
            <w:r w:rsidR="00AE0F25" w:rsidRPr="00DC059F">
              <w:rPr>
                <w:rFonts w:cs="Arial"/>
                <w:color w:val="000000"/>
                <w:sz w:val="22"/>
                <w:szCs w:val="22"/>
                <w:lang w:val="en-US"/>
              </w:rPr>
              <w:t xml:space="preserve"> 2x </w:t>
            </w:r>
            <w:r w:rsidRPr="00DC059F">
              <w:rPr>
                <w:rFonts w:cs="Arial"/>
                <w:color w:val="000000"/>
                <w:sz w:val="22"/>
                <w:szCs w:val="22"/>
                <w:lang w:val="en-US"/>
              </w:rPr>
              <w:t>restrooms</w:t>
            </w:r>
          </w:p>
        </w:tc>
        <w:tc>
          <w:tcPr>
            <w:tcW w:w="160" w:type="dxa"/>
            <w:tcBorders>
              <w:top w:val="nil"/>
              <w:left w:val="nil"/>
              <w:bottom w:val="nil"/>
              <w:right w:val="nil"/>
            </w:tcBorders>
            <w:shd w:val="clear" w:color="auto" w:fill="auto"/>
            <w:noWrap/>
            <w:vAlign w:val="bottom"/>
            <w:hideMark/>
          </w:tcPr>
          <w:p w:rsidR="00AE0F25" w:rsidRPr="00DC059F" w:rsidRDefault="00AE0F25" w:rsidP="00CC2F74">
            <w:pPr>
              <w:jc w:val="left"/>
              <w:rPr>
                <w:rFonts w:cs="Arial"/>
                <w:color w:val="000000"/>
                <w:sz w:val="22"/>
                <w:szCs w:val="22"/>
                <w:lang w:val="en-US"/>
              </w:rPr>
            </w:pPr>
          </w:p>
        </w:tc>
        <w:tc>
          <w:tcPr>
            <w:tcW w:w="2885" w:type="dxa"/>
            <w:tcBorders>
              <w:top w:val="nil"/>
              <w:left w:val="nil"/>
              <w:bottom w:val="nil"/>
              <w:right w:val="nil"/>
            </w:tcBorders>
            <w:shd w:val="clear" w:color="auto" w:fill="auto"/>
            <w:noWrap/>
            <w:vAlign w:val="bottom"/>
            <w:hideMark/>
          </w:tcPr>
          <w:p w:rsidR="00AE0F25" w:rsidRPr="00DC059F" w:rsidRDefault="00AE0F25" w:rsidP="00CC2F74">
            <w:pPr>
              <w:jc w:val="left"/>
              <w:rPr>
                <w:rFonts w:cs="Arial"/>
                <w:color w:val="000000"/>
                <w:sz w:val="22"/>
                <w:szCs w:val="22"/>
                <w:lang w:val="en-US"/>
              </w:rPr>
            </w:pPr>
          </w:p>
        </w:tc>
        <w:tc>
          <w:tcPr>
            <w:tcW w:w="959" w:type="dxa"/>
            <w:tcBorders>
              <w:top w:val="nil"/>
              <w:left w:val="nil"/>
              <w:bottom w:val="nil"/>
              <w:right w:val="nil"/>
            </w:tcBorders>
            <w:shd w:val="clear" w:color="auto" w:fill="auto"/>
            <w:noWrap/>
            <w:vAlign w:val="bottom"/>
            <w:hideMark/>
          </w:tcPr>
          <w:p w:rsidR="00AE0F25" w:rsidRPr="00DC059F" w:rsidRDefault="00AE0F25" w:rsidP="00CC2F74">
            <w:pPr>
              <w:jc w:val="left"/>
              <w:rPr>
                <w:rFonts w:cs="Arial"/>
                <w:color w:val="000000"/>
                <w:sz w:val="22"/>
                <w:szCs w:val="22"/>
                <w:lang w:val="en-US"/>
              </w:rPr>
            </w:pPr>
          </w:p>
        </w:tc>
        <w:tc>
          <w:tcPr>
            <w:tcW w:w="959" w:type="dxa"/>
            <w:tcBorders>
              <w:top w:val="nil"/>
              <w:left w:val="nil"/>
              <w:bottom w:val="nil"/>
              <w:right w:val="nil"/>
            </w:tcBorders>
            <w:shd w:val="clear" w:color="auto" w:fill="auto"/>
            <w:noWrap/>
            <w:vAlign w:val="bottom"/>
            <w:hideMark/>
          </w:tcPr>
          <w:p w:rsidR="00AE0F25" w:rsidRPr="00DC059F" w:rsidRDefault="00AE0F25" w:rsidP="00CC2F74">
            <w:pPr>
              <w:jc w:val="left"/>
              <w:rPr>
                <w:rFonts w:ascii="Calibri" w:hAnsi="Calibri" w:cs="Calibri"/>
                <w:color w:val="000000"/>
                <w:sz w:val="22"/>
                <w:szCs w:val="22"/>
                <w:lang w:val="en-US"/>
              </w:rPr>
            </w:pPr>
          </w:p>
        </w:tc>
        <w:tc>
          <w:tcPr>
            <w:tcW w:w="959" w:type="dxa"/>
            <w:tcBorders>
              <w:top w:val="nil"/>
              <w:left w:val="nil"/>
              <w:bottom w:val="nil"/>
              <w:right w:val="nil"/>
            </w:tcBorders>
            <w:shd w:val="clear" w:color="auto" w:fill="auto"/>
            <w:noWrap/>
            <w:vAlign w:val="bottom"/>
            <w:hideMark/>
          </w:tcPr>
          <w:p w:rsidR="00AE0F25" w:rsidRPr="00DC059F" w:rsidRDefault="00AE0F25" w:rsidP="00CC2F74">
            <w:pPr>
              <w:jc w:val="left"/>
              <w:rPr>
                <w:rFonts w:ascii="Calibri" w:hAnsi="Calibri" w:cs="Calibri"/>
                <w:color w:val="000000"/>
                <w:sz w:val="22"/>
                <w:szCs w:val="22"/>
                <w:lang w:val="en-US"/>
              </w:rPr>
            </w:pPr>
          </w:p>
        </w:tc>
      </w:tr>
      <w:tr w:rsidR="00AE0F25" w:rsidRPr="00DC059F" w:rsidTr="00AE0F25">
        <w:trPr>
          <w:trHeight w:val="288"/>
        </w:trPr>
        <w:tc>
          <w:tcPr>
            <w:tcW w:w="2498" w:type="dxa"/>
            <w:tcBorders>
              <w:top w:val="nil"/>
              <w:left w:val="nil"/>
              <w:bottom w:val="nil"/>
              <w:right w:val="nil"/>
            </w:tcBorders>
            <w:shd w:val="clear" w:color="auto" w:fill="auto"/>
            <w:noWrap/>
            <w:vAlign w:val="bottom"/>
            <w:hideMark/>
          </w:tcPr>
          <w:p w:rsidR="00AE0F25" w:rsidRPr="00DC059F" w:rsidRDefault="00AE0F25" w:rsidP="00CC2F74">
            <w:pPr>
              <w:jc w:val="left"/>
              <w:rPr>
                <w:rFonts w:cs="Arial"/>
                <w:color w:val="000000"/>
                <w:sz w:val="22"/>
                <w:szCs w:val="22"/>
                <w:lang w:val="en-US"/>
              </w:rPr>
            </w:pPr>
          </w:p>
        </w:tc>
        <w:tc>
          <w:tcPr>
            <w:tcW w:w="3464" w:type="dxa"/>
            <w:tcBorders>
              <w:top w:val="nil"/>
              <w:left w:val="nil"/>
              <w:bottom w:val="nil"/>
              <w:right w:val="nil"/>
            </w:tcBorders>
            <w:shd w:val="clear" w:color="auto" w:fill="auto"/>
            <w:noWrap/>
            <w:vAlign w:val="bottom"/>
            <w:hideMark/>
          </w:tcPr>
          <w:p w:rsidR="00AE0F25" w:rsidRPr="00DC059F" w:rsidRDefault="00AE0F25" w:rsidP="001D08DF">
            <w:pPr>
              <w:jc w:val="left"/>
              <w:rPr>
                <w:rFonts w:cs="Arial"/>
                <w:color w:val="000000"/>
                <w:sz w:val="22"/>
                <w:szCs w:val="22"/>
                <w:lang w:val="en-US"/>
              </w:rPr>
            </w:pPr>
            <w:r w:rsidRPr="00DC059F">
              <w:rPr>
                <w:rFonts w:cs="Arial"/>
                <w:color w:val="000000"/>
                <w:sz w:val="22"/>
                <w:szCs w:val="22"/>
                <w:lang w:val="en-US"/>
              </w:rPr>
              <w:t xml:space="preserve">7 </w:t>
            </w:r>
            <w:r w:rsidR="001D08DF" w:rsidRPr="00DC059F">
              <w:rPr>
                <w:rFonts w:cs="Arial"/>
                <w:color w:val="000000"/>
                <w:sz w:val="22"/>
                <w:szCs w:val="22"/>
                <w:lang w:val="en-US"/>
              </w:rPr>
              <w:t>or more offices</w:t>
            </w:r>
          </w:p>
        </w:tc>
        <w:tc>
          <w:tcPr>
            <w:tcW w:w="2210" w:type="dxa"/>
            <w:tcBorders>
              <w:top w:val="nil"/>
              <w:left w:val="nil"/>
              <w:bottom w:val="nil"/>
              <w:right w:val="nil"/>
            </w:tcBorders>
            <w:shd w:val="clear" w:color="auto" w:fill="auto"/>
            <w:noWrap/>
            <w:vAlign w:val="bottom"/>
            <w:hideMark/>
          </w:tcPr>
          <w:p w:rsidR="00AE0F25" w:rsidRPr="00DC059F" w:rsidRDefault="00AE0F25" w:rsidP="001D08DF">
            <w:pPr>
              <w:jc w:val="left"/>
              <w:rPr>
                <w:rFonts w:cs="Arial"/>
                <w:color w:val="000000"/>
                <w:sz w:val="22"/>
                <w:szCs w:val="22"/>
                <w:lang w:val="en-US"/>
              </w:rPr>
            </w:pPr>
            <w:r w:rsidRPr="00DC059F">
              <w:rPr>
                <w:rFonts w:cs="Arial"/>
                <w:color w:val="000000"/>
                <w:sz w:val="22"/>
                <w:szCs w:val="22"/>
                <w:lang w:val="en-US"/>
              </w:rPr>
              <w:t xml:space="preserve">3 x </w:t>
            </w:r>
            <w:r w:rsidR="001D08DF" w:rsidRPr="00DC059F">
              <w:rPr>
                <w:rFonts w:cs="Arial"/>
                <w:color w:val="000000"/>
                <w:sz w:val="22"/>
                <w:szCs w:val="22"/>
                <w:lang w:val="en-US"/>
              </w:rPr>
              <w:t>restrooms</w:t>
            </w:r>
          </w:p>
        </w:tc>
        <w:tc>
          <w:tcPr>
            <w:tcW w:w="160" w:type="dxa"/>
            <w:tcBorders>
              <w:top w:val="nil"/>
              <w:left w:val="nil"/>
              <w:bottom w:val="nil"/>
              <w:right w:val="nil"/>
            </w:tcBorders>
            <w:shd w:val="clear" w:color="auto" w:fill="auto"/>
            <w:noWrap/>
            <w:vAlign w:val="bottom"/>
            <w:hideMark/>
          </w:tcPr>
          <w:p w:rsidR="00AE0F25" w:rsidRPr="00DC059F" w:rsidRDefault="00AE0F25" w:rsidP="00CC2F74">
            <w:pPr>
              <w:jc w:val="left"/>
              <w:rPr>
                <w:rFonts w:cs="Arial"/>
                <w:color w:val="000000"/>
                <w:sz w:val="22"/>
                <w:szCs w:val="22"/>
                <w:lang w:val="en-US"/>
              </w:rPr>
            </w:pPr>
          </w:p>
        </w:tc>
        <w:tc>
          <w:tcPr>
            <w:tcW w:w="2885" w:type="dxa"/>
            <w:tcBorders>
              <w:top w:val="nil"/>
              <w:left w:val="nil"/>
              <w:bottom w:val="nil"/>
              <w:right w:val="nil"/>
            </w:tcBorders>
            <w:shd w:val="clear" w:color="auto" w:fill="auto"/>
            <w:noWrap/>
            <w:vAlign w:val="bottom"/>
            <w:hideMark/>
          </w:tcPr>
          <w:p w:rsidR="00AE0F25" w:rsidRPr="00DC059F" w:rsidRDefault="00AE0F25" w:rsidP="00CC2F74">
            <w:pPr>
              <w:jc w:val="left"/>
              <w:rPr>
                <w:rFonts w:cs="Arial"/>
                <w:color w:val="000000"/>
                <w:sz w:val="22"/>
                <w:szCs w:val="22"/>
                <w:lang w:val="en-US"/>
              </w:rPr>
            </w:pPr>
          </w:p>
        </w:tc>
        <w:tc>
          <w:tcPr>
            <w:tcW w:w="959" w:type="dxa"/>
            <w:tcBorders>
              <w:top w:val="nil"/>
              <w:left w:val="nil"/>
              <w:bottom w:val="nil"/>
              <w:right w:val="nil"/>
            </w:tcBorders>
            <w:shd w:val="clear" w:color="auto" w:fill="auto"/>
            <w:noWrap/>
            <w:vAlign w:val="bottom"/>
            <w:hideMark/>
          </w:tcPr>
          <w:p w:rsidR="00AE0F25" w:rsidRPr="00DC059F" w:rsidRDefault="00AE0F25" w:rsidP="00CC2F74">
            <w:pPr>
              <w:jc w:val="left"/>
              <w:rPr>
                <w:rFonts w:cs="Arial"/>
                <w:color w:val="000000"/>
                <w:sz w:val="22"/>
                <w:szCs w:val="22"/>
                <w:lang w:val="en-US"/>
              </w:rPr>
            </w:pPr>
          </w:p>
        </w:tc>
        <w:tc>
          <w:tcPr>
            <w:tcW w:w="959" w:type="dxa"/>
            <w:tcBorders>
              <w:top w:val="nil"/>
              <w:left w:val="nil"/>
              <w:bottom w:val="nil"/>
              <w:right w:val="nil"/>
            </w:tcBorders>
            <w:shd w:val="clear" w:color="auto" w:fill="auto"/>
            <w:noWrap/>
            <w:vAlign w:val="bottom"/>
            <w:hideMark/>
          </w:tcPr>
          <w:p w:rsidR="00AE0F25" w:rsidRPr="00DC059F" w:rsidRDefault="00AE0F25" w:rsidP="00CC2F74">
            <w:pPr>
              <w:jc w:val="left"/>
              <w:rPr>
                <w:rFonts w:ascii="Calibri" w:hAnsi="Calibri" w:cs="Calibri"/>
                <w:color w:val="000000"/>
                <w:sz w:val="22"/>
                <w:szCs w:val="22"/>
                <w:lang w:val="en-US"/>
              </w:rPr>
            </w:pPr>
          </w:p>
        </w:tc>
        <w:tc>
          <w:tcPr>
            <w:tcW w:w="959" w:type="dxa"/>
            <w:tcBorders>
              <w:top w:val="nil"/>
              <w:left w:val="nil"/>
              <w:bottom w:val="nil"/>
              <w:right w:val="nil"/>
            </w:tcBorders>
            <w:shd w:val="clear" w:color="auto" w:fill="auto"/>
            <w:noWrap/>
            <w:vAlign w:val="bottom"/>
            <w:hideMark/>
          </w:tcPr>
          <w:p w:rsidR="00AE0F25" w:rsidRPr="00DC059F" w:rsidRDefault="00AE0F25" w:rsidP="00CC2F74">
            <w:pPr>
              <w:jc w:val="left"/>
              <w:rPr>
                <w:rFonts w:ascii="Calibri" w:hAnsi="Calibri" w:cs="Calibri"/>
                <w:color w:val="000000"/>
                <w:sz w:val="22"/>
                <w:szCs w:val="22"/>
                <w:lang w:val="en-US"/>
              </w:rPr>
            </w:pPr>
          </w:p>
        </w:tc>
      </w:tr>
      <w:tr w:rsidR="00AE0F25" w:rsidRPr="00DC059F" w:rsidTr="00AE0F25">
        <w:trPr>
          <w:trHeight w:val="576"/>
        </w:trPr>
        <w:tc>
          <w:tcPr>
            <w:tcW w:w="2498" w:type="dxa"/>
            <w:tcBorders>
              <w:top w:val="nil"/>
              <w:left w:val="nil"/>
              <w:bottom w:val="nil"/>
              <w:right w:val="nil"/>
            </w:tcBorders>
            <w:shd w:val="clear" w:color="auto" w:fill="auto"/>
            <w:noWrap/>
            <w:vAlign w:val="bottom"/>
            <w:hideMark/>
          </w:tcPr>
          <w:p w:rsidR="00AE0F25" w:rsidRPr="00DC059F" w:rsidRDefault="00AE0F25" w:rsidP="00CC2F74">
            <w:pPr>
              <w:jc w:val="left"/>
              <w:rPr>
                <w:rFonts w:cs="Arial"/>
                <w:color w:val="000000"/>
                <w:sz w:val="22"/>
                <w:szCs w:val="22"/>
                <w:lang w:val="en-US"/>
              </w:rPr>
            </w:pPr>
          </w:p>
        </w:tc>
        <w:tc>
          <w:tcPr>
            <w:tcW w:w="11596" w:type="dxa"/>
            <w:gridSpan w:val="7"/>
            <w:tcBorders>
              <w:top w:val="nil"/>
              <w:left w:val="nil"/>
              <w:bottom w:val="nil"/>
              <w:right w:val="nil"/>
            </w:tcBorders>
            <w:shd w:val="clear" w:color="auto" w:fill="auto"/>
            <w:vAlign w:val="bottom"/>
            <w:hideMark/>
          </w:tcPr>
          <w:p w:rsidR="00AE0F25" w:rsidRPr="00DC059F" w:rsidRDefault="001D08DF" w:rsidP="008E0859">
            <w:pPr>
              <w:jc w:val="left"/>
              <w:rPr>
                <w:rFonts w:cs="Arial"/>
                <w:color w:val="000000"/>
                <w:sz w:val="22"/>
                <w:szCs w:val="22"/>
                <w:lang w:val="en-US"/>
              </w:rPr>
            </w:pPr>
            <w:r w:rsidRPr="00DC059F">
              <w:rPr>
                <w:rFonts w:cs="Arial"/>
                <w:color w:val="000000"/>
                <w:sz w:val="22"/>
                <w:szCs w:val="22"/>
                <w:lang w:val="en-US"/>
              </w:rPr>
              <w:t xml:space="preserve">Spaces in the building 13 can be used as locker </w:t>
            </w:r>
            <w:proofErr w:type="gramStart"/>
            <w:r w:rsidRPr="00DC059F">
              <w:rPr>
                <w:rFonts w:cs="Arial"/>
                <w:color w:val="000000"/>
                <w:sz w:val="22"/>
                <w:szCs w:val="22"/>
                <w:lang w:val="en-US"/>
              </w:rPr>
              <w:t>rooms,</w:t>
            </w:r>
            <w:proofErr w:type="gramEnd"/>
            <w:r w:rsidRPr="00DC059F">
              <w:rPr>
                <w:rFonts w:cs="Arial"/>
                <w:color w:val="000000"/>
                <w:sz w:val="22"/>
                <w:szCs w:val="22"/>
                <w:lang w:val="en-US"/>
              </w:rPr>
              <w:t xml:space="preserve"> </w:t>
            </w:r>
            <w:r w:rsidR="008E0859" w:rsidRPr="00DC059F">
              <w:rPr>
                <w:rFonts w:cs="Arial"/>
                <w:color w:val="000000"/>
                <w:sz w:val="22"/>
                <w:szCs w:val="22"/>
                <w:lang w:val="en-US"/>
              </w:rPr>
              <w:t xml:space="preserve">the locker rooms shall be fitted with lockers by </w:t>
            </w:r>
            <w:r w:rsidRPr="00DC059F">
              <w:rPr>
                <w:rFonts w:cs="Arial"/>
                <w:color w:val="000000"/>
                <w:sz w:val="22"/>
                <w:szCs w:val="22"/>
                <w:lang w:val="en-US"/>
              </w:rPr>
              <w:t xml:space="preserve">the </w:t>
            </w:r>
            <w:r w:rsidRPr="00DC059F">
              <w:rPr>
                <w:rFonts w:cs="Arial"/>
                <w:smallCaps/>
                <w:color w:val="000000"/>
                <w:sz w:val="22"/>
                <w:szCs w:val="22"/>
                <w:lang w:val="en-US"/>
              </w:rPr>
              <w:t>contractor</w:t>
            </w:r>
            <w:r w:rsidR="00AE0F25" w:rsidRPr="00DC059F">
              <w:rPr>
                <w:rFonts w:cs="Arial"/>
                <w:color w:val="000000"/>
                <w:sz w:val="22"/>
                <w:szCs w:val="22"/>
                <w:lang w:val="en-US"/>
              </w:rPr>
              <w:t xml:space="preserve">. </w:t>
            </w:r>
          </w:p>
        </w:tc>
      </w:tr>
      <w:tr w:rsidR="00AE0F25" w:rsidRPr="00DC059F" w:rsidTr="00AE0F25">
        <w:trPr>
          <w:trHeight w:val="288"/>
        </w:trPr>
        <w:tc>
          <w:tcPr>
            <w:tcW w:w="2498" w:type="dxa"/>
            <w:tcBorders>
              <w:top w:val="nil"/>
              <w:left w:val="nil"/>
              <w:bottom w:val="nil"/>
              <w:right w:val="nil"/>
            </w:tcBorders>
            <w:shd w:val="clear" w:color="auto" w:fill="auto"/>
            <w:noWrap/>
            <w:vAlign w:val="bottom"/>
            <w:hideMark/>
          </w:tcPr>
          <w:p w:rsidR="00AE0F25" w:rsidRPr="00DC059F" w:rsidRDefault="00AE0F25" w:rsidP="00CC2F74">
            <w:pPr>
              <w:jc w:val="left"/>
              <w:rPr>
                <w:rFonts w:cs="Arial"/>
                <w:color w:val="000000"/>
                <w:sz w:val="22"/>
                <w:szCs w:val="22"/>
                <w:lang w:val="en-US"/>
              </w:rPr>
            </w:pPr>
          </w:p>
        </w:tc>
        <w:tc>
          <w:tcPr>
            <w:tcW w:w="11596" w:type="dxa"/>
            <w:gridSpan w:val="7"/>
            <w:tcBorders>
              <w:top w:val="nil"/>
              <w:left w:val="nil"/>
              <w:bottom w:val="nil"/>
              <w:right w:val="nil"/>
            </w:tcBorders>
            <w:shd w:val="clear" w:color="auto" w:fill="auto"/>
            <w:noWrap/>
            <w:vAlign w:val="bottom"/>
            <w:hideMark/>
          </w:tcPr>
          <w:p w:rsidR="00AE0F25" w:rsidRPr="00DC059F" w:rsidRDefault="008E0859" w:rsidP="00C14013">
            <w:pPr>
              <w:jc w:val="left"/>
              <w:rPr>
                <w:rFonts w:cs="Arial"/>
                <w:color w:val="000000"/>
                <w:sz w:val="22"/>
                <w:szCs w:val="22"/>
                <w:lang w:val="en-US"/>
              </w:rPr>
            </w:pPr>
            <w:r w:rsidRPr="00DC059F">
              <w:rPr>
                <w:rFonts w:cs="Arial"/>
                <w:color w:val="000000"/>
                <w:sz w:val="22"/>
                <w:szCs w:val="22"/>
                <w:lang w:val="en-US"/>
              </w:rPr>
              <w:t>If the</w:t>
            </w:r>
            <w:r w:rsidR="00C14013" w:rsidRPr="00DC059F">
              <w:rPr>
                <w:rFonts w:cs="Arial"/>
                <w:color w:val="000000"/>
                <w:sz w:val="22"/>
                <w:szCs w:val="22"/>
                <w:lang w:val="en-US"/>
              </w:rPr>
              <w:t xml:space="preserve"> spaces are used as</w:t>
            </w:r>
            <w:r w:rsidRPr="00DC059F">
              <w:rPr>
                <w:rFonts w:cs="Arial"/>
                <w:color w:val="000000"/>
                <w:sz w:val="22"/>
                <w:szCs w:val="22"/>
                <w:lang w:val="en-US"/>
              </w:rPr>
              <w:t xml:space="preserve"> locker rooms</w:t>
            </w:r>
            <w:r w:rsidR="00C14013" w:rsidRPr="00DC059F">
              <w:rPr>
                <w:rFonts w:cs="Arial"/>
                <w:color w:val="000000"/>
                <w:sz w:val="22"/>
                <w:szCs w:val="22"/>
                <w:lang w:val="en-US"/>
              </w:rPr>
              <w:t>, the rent shall include the shower room</w:t>
            </w:r>
            <w:r w:rsidR="00AE0F25" w:rsidRPr="00DC059F">
              <w:rPr>
                <w:rFonts w:cs="Arial"/>
                <w:color w:val="000000"/>
                <w:sz w:val="22"/>
                <w:szCs w:val="22"/>
                <w:lang w:val="en-US"/>
              </w:rPr>
              <w:t>.</w:t>
            </w:r>
          </w:p>
        </w:tc>
      </w:tr>
      <w:tr w:rsidR="00AE0F25" w:rsidRPr="00DC059F" w:rsidTr="00AE0F25">
        <w:trPr>
          <w:trHeight w:val="288"/>
        </w:trPr>
        <w:tc>
          <w:tcPr>
            <w:tcW w:w="2498" w:type="dxa"/>
            <w:tcBorders>
              <w:top w:val="nil"/>
              <w:left w:val="nil"/>
              <w:bottom w:val="nil"/>
              <w:right w:val="nil"/>
            </w:tcBorders>
            <w:shd w:val="clear" w:color="auto" w:fill="auto"/>
            <w:noWrap/>
            <w:vAlign w:val="bottom"/>
            <w:hideMark/>
          </w:tcPr>
          <w:p w:rsidR="00AE0F25" w:rsidRPr="00DC059F" w:rsidRDefault="00AE0F25" w:rsidP="00CC2F74">
            <w:pPr>
              <w:jc w:val="left"/>
              <w:rPr>
                <w:rFonts w:cs="Arial"/>
                <w:color w:val="000000"/>
                <w:sz w:val="22"/>
                <w:szCs w:val="22"/>
                <w:lang w:val="en-US"/>
              </w:rPr>
            </w:pPr>
          </w:p>
        </w:tc>
        <w:tc>
          <w:tcPr>
            <w:tcW w:w="3464" w:type="dxa"/>
            <w:tcBorders>
              <w:top w:val="nil"/>
              <w:left w:val="nil"/>
              <w:bottom w:val="nil"/>
              <w:right w:val="nil"/>
            </w:tcBorders>
            <w:shd w:val="clear" w:color="auto" w:fill="auto"/>
            <w:noWrap/>
            <w:vAlign w:val="bottom"/>
            <w:hideMark/>
          </w:tcPr>
          <w:p w:rsidR="00AE0F25" w:rsidRPr="00DC059F" w:rsidRDefault="00AE0F25" w:rsidP="00CC2F74">
            <w:pPr>
              <w:jc w:val="left"/>
              <w:rPr>
                <w:rFonts w:cs="Arial"/>
                <w:color w:val="000000"/>
                <w:sz w:val="22"/>
                <w:szCs w:val="22"/>
                <w:lang w:val="en-US"/>
              </w:rPr>
            </w:pPr>
          </w:p>
        </w:tc>
        <w:tc>
          <w:tcPr>
            <w:tcW w:w="2210" w:type="dxa"/>
            <w:tcBorders>
              <w:top w:val="nil"/>
              <w:left w:val="nil"/>
              <w:bottom w:val="nil"/>
              <w:right w:val="nil"/>
            </w:tcBorders>
            <w:shd w:val="clear" w:color="auto" w:fill="auto"/>
            <w:noWrap/>
            <w:vAlign w:val="bottom"/>
            <w:hideMark/>
          </w:tcPr>
          <w:p w:rsidR="00AE0F25" w:rsidRPr="00DC059F" w:rsidRDefault="00AE0F25" w:rsidP="00CC2F74">
            <w:pPr>
              <w:jc w:val="left"/>
              <w:rPr>
                <w:rFonts w:cs="Arial"/>
                <w:color w:val="000000"/>
                <w:sz w:val="22"/>
                <w:szCs w:val="22"/>
                <w:lang w:val="en-US"/>
              </w:rPr>
            </w:pPr>
          </w:p>
        </w:tc>
        <w:tc>
          <w:tcPr>
            <w:tcW w:w="160" w:type="dxa"/>
            <w:tcBorders>
              <w:top w:val="nil"/>
              <w:left w:val="nil"/>
              <w:bottom w:val="nil"/>
              <w:right w:val="nil"/>
            </w:tcBorders>
            <w:shd w:val="clear" w:color="auto" w:fill="auto"/>
            <w:noWrap/>
            <w:vAlign w:val="bottom"/>
            <w:hideMark/>
          </w:tcPr>
          <w:p w:rsidR="00AE0F25" w:rsidRPr="00DC059F" w:rsidRDefault="00AE0F25" w:rsidP="00CC2F74">
            <w:pPr>
              <w:jc w:val="left"/>
              <w:rPr>
                <w:rFonts w:cs="Arial"/>
                <w:color w:val="000000"/>
                <w:sz w:val="22"/>
                <w:szCs w:val="22"/>
                <w:lang w:val="en-US"/>
              </w:rPr>
            </w:pPr>
          </w:p>
        </w:tc>
        <w:tc>
          <w:tcPr>
            <w:tcW w:w="2885" w:type="dxa"/>
            <w:tcBorders>
              <w:top w:val="nil"/>
              <w:left w:val="nil"/>
              <w:bottom w:val="nil"/>
              <w:right w:val="nil"/>
            </w:tcBorders>
            <w:shd w:val="clear" w:color="auto" w:fill="auto"/>
            <w:noWrap/>
            <w:vAlign w:val="bottom"/>
            <w:hideMark/>
          </w:tcPr>
          <w:p w:rsidR="00AE0F25" w:rsidRPr="00DC059F" w:rsidRDefault="00AE0F25" w:rsidP="00CC2F74">
            <w:pPr>
              <w:jc w:val="left"/>
              <w:rPr>
                <w:rFonts w:cs="Arial"/>
                <w:color w:val="000000"/>
                <w:sz w:val="22"/>
                <w:szCs w:val="22"/>
                <w:lang w:val="en-US"/>
              </w:rPr>
            </w:pPr>
          </w:p>
        </w:tc>
        <w:tc>
          <w:tcPr>
            <w:tcW w:w="959" w:type="dxa"/>
            <w:tcBorders>
              <w:top w:val="nil"/>
              <w:left w:val="nil"/>
              <w:bottom w:val="nil"/>
              <w:right w:val="nil"/>
            </w:tcBorders>
            <w:shd w:val="clear" w:color="auto" w:fill="auto"/>
            <w:noWrap/>
            <w:vAlign w:val="bottom"/>
            <w:hideMark/>
          </w:tcPr>
          <w:p w:rsidR="00AE0F25" w:rsidRPr="00DC059F" w:rsidRDefault="00AE0F25" w:rsidP="00CC2F74">
            <w:pPr>
              <w:jc w:val="left"/>
              <w:rPr>
                <w:rFonts w:cs="Arial"/>
                <w:color w:val="000000"/>
                <w:sz w:val="22"/>
                <w:szCs w:val="22"/>
                <w:lang w:val="en-US"/>
              </w:rPr>
            </w:pPr>
          </w:p>
        </w:tc>
        <w:tc>
          <w:tcPr>
            <w:tcW w:w="959" w:type="dxa"/>
            <w:tcBorders>
              <w:top w:val="nil"/>
              <w:left w:val="nil"/>
              <w:bottom w:val="nil"/>
              <w:right w:val="nil"/>
            </w:tcBorders>
            <w:shd w:val="clear" w:color="auto" w:fill="auto"/>
            <w:noWrap/>
            <w:vAlign w:val="bottom"/>
            <w:hideMark/>
          </w:tcPr>
          <w:p w:rsidR="00AE0F25" w:rsidRPr="00DC059F" w:rsidRDefault="00AE0F25" w:rsidP="00CC2F74">
            <w:pPr>
              <w:jc w:val="left"/>
              <w:rPr>
                <w:rFonts w:ascii="Calibri" w:hAnsi="Calibri" w:cs="Calibri"/>
                <w:color w:val="000000"/>
                <w:sz w:val="22"/>
                <w:szCs w:val="22"/>
                <w:lang w:val="en-US"/>
              </w:rPr>
            </w:pPr>
          </w:p>
        </w:tc>
        <w:tc>
          <w:tcPr>
            <w:tcW w:w="959" w:type="dxa"/>
            <w:tcBorders>
              <w:top w:val="nil"/>
              <w:left w:val="nil"/>
              <w:bottom w:val="nil"/>
              <w:right w:val="nil"/>
            </w:tcBorders>
            <w:shd w:val="clear" w:color="auto" w:fill="auto"/>
            <w:noWrap/>
            <w:vAlign w:val="bottom"/>
            <w:hideMark/>
          </w:tcPr>
          <w:p w:rsidR="00AE0F25" w:rsidRPr="00DC059F" w:rsidRDefault="00AE0F25" w:rsidP="00CC2F74">
            <w:pPr>
              <w:jc w:val="left"/>
              <w:rPr>
                <w:rFonts w:ascii="Calibri" w:hAnsi="Calibri" w:cs="Calibri"/>
                <w:color w:val="000000"/>
                <w:sz w:val="22"/>
                <w:szCs w:val="22"/>
                <w:lang w:val="en-US"/>
              </w:rPr>
            </w:pPr>
          </w:p>
        </w:tc>
      </w:tr>
      <w:tr w:rsidR="00C14013" w:rsidRPr="00DC059F" w:rsidTr="00AA19CA">
        <w:trPr>
          <w:trHeight w:val="288"/>
        </w:trPr>
        <w:tc>
          <w:tcPr>
            <w:tcW w:w="2498" w:type="dxa"/>
            <w:tcBorders>
              <w:top w:val="nil"/>
              <w:left w:val="nil"/>
              <w:bottom w:val="nil"/>
              <w:right w:val="nil"/>
            </w:tcBorders>
            <w:shd w:val="clear" w:color="auto" w:fill="auto"/>
            <w:vAlign w:val="center"/>
            <w:hideMark/>
          </w:tcPr>
          <w:p w:rsidR="00C14013" w:rsidRPr="00DC059F" w:rsidRDefault="00C14013" w:rsidP="00CC2F74">
            <w:pPr>
              <w:rPr>
                <w:rFonts w:cs="Arial"/>
                <w:b/>
                <w:bCs/>
                <w:color w:val="000000"/>
                <w:sz w:val="22"/>
                <w:szCs w:val="22"/>
                <w:lang w:val="en-US"/>
              </w:rPr>
            </w:pPr>
            <w:r w:rsidRPr="00DC059F">
              <w:rPr>
                <w:rFonts w:cs="Arial"/>
                <w:b/>
                <w:bCs/>
                <w:color w:val="000000"/>
                <w:sz w:val="22"/>
                <w:szCs w:val="22"/>
                <w:lang w:val="en-US"/>
              </w:rPr>
              <w:t xml:space="preserve">Note 2: </w:t>
            </w:r>
          </w:p>
        </w:tc>
        <w:tc>
          <w:tcPr>
            <w:tcW w:w="11596" w:type="dxa"/>
            <w:gridSpan w:val="7"/>
            <w:tcBorders>
              <w:top w:val="nil"/>
              <w:left w:val="nil"/>
              <w:bottom w:val="nil"/>
              <w:right w:val="nil"/>
            </w:tcBorders>
            <w:shd w:val="clear" w:color="auto" w:fill="auto"/>
            <w:noWrap/>
            <w:vAlign w:val="bottom"/>
            <w:hideMark/>
          </w:tcPr>
          <w:p w:rsidR="00C14013" w:rsidRPr="00DC059F" w:rsidRDefault="00C14013" w:rsidP="00CC2F74">
            <w:pPr>
              <w:jc w:val="left"/>
              <w:rPr>
                <w:rFonts w:ascii="Calibri" w:hAnsi="Calibri" w:cs="Calibri"/>
                <w:color w:val="000000"/>
                <w:sz w:val="22"/>
                <w:szCs w:val="22"/>
                <w:lang w:val="en-US"/>
              </w:rPr>
            </w:pPr>
            <w:r w:rsidRPr="00DC059F">
              <w:rPr>
                <w:sz w:val="22"/>
                <w:szCs w:val="22"/>
                <w:lang w:val="en-US"/>
              </w:rPr>
              <w:t>Yellow fields are for Participants to fill in when preparing their Indicative Tenders / Tenders.</w:t>
            </w:r>
          </w:p>
        </w:tc>
      </w:tr>
    </w:tbl>
    <w:p w:rsidR="00AE0F25" w:rsidRPr="00DC059F" w:rsidRDefault="00AE0F25" w:rsidP="007D7406">
      <w:pPr>
        <w:spacing w:before="120" w:after="120"/>
        <w:ind w:left="567"/>
        <w:jc w:val="left"/>
        <w:rPr>
          <w:sz w:val="22"/>
          <w:szCs w:val="22"/>
          <w:lang w:val="en-US"/>
        </w:rPr>
      </w:pPr>
    </w:p>
    <w:p w:rsidR="00244E55" w:rsidRPr="00DC059F" w:rsidRDefault="00D433EC" w:rsidP="007D7406">
      <w:pPr>
        <w:pStyle w:val="Odstavecseseznamem"/>
        <w:keepNext/>
        <w:numPr>
          <w:ilvl w:val="0"/>
          <w:numId w:val="10"/>
        </w:numPr>
        <w:tabs>
          <w:tab w:val="clear" w:pos="644"/>
        </w:tabs>
        <w:spacing w:before="120" w:after="120"/>
        <w:ind w:left="567" w:hanging="567"/>
        <w:contextualSpacing w:val="0"/>
        <w:jc w:val="left"/>
        <w:rPr>
          <w:b/>
          <w:sz w:val="22"/>
          <w:szCs w:val="22"/>
          <w:u w:val="single"/>
          <w:lang w:val="en-US"/>
        </w:rPr>
      </w:pPr>
      <w:r w:rsidRPr="00DC059F">
        <w:rPr>
          <w:b/>
          <w:sz w:val="22"/>
          <w:szCs w:val="22"/>
          <w:u w:val="single"/>
          <w:lang w:val="en-US"/>
        </w:rPr>
        <w:t>Spaces rented under Item 1</w:t>
      </w:r>
      <w:r w:rsidR="00AE0F25" w:rsidRPr="00DC059F">
        <w:rPr>
          <w:b/>
          <w:sz w:val="22"/>
          <w:szCs w:val="22"/>
          <w:u w:val="single"/>
          <w:lang w:val="en-US"/>
        </w:rPr>
        <w:t xml:space="preserve"> in building</w:t>
      </w:r>
      <w:r w:rsidRPr="00DC059F">
        <w:rPr>
          <w:b/>
          <w:sz w:val="22"/>
          <w:szCs w:val="22"/>
          <w:u w:val="single"/>
          <w:lang w:val="en-US"/>
        </w:rPr>
        <w:t xml:space="preserve"> </w:t>
      </w:r>
      <w:r w:rsidR="00AE0F25" w:rsidRPr="00DC059F">
        <w:rPr>
          <w:b/>
          <w:sz w:val="22"/>
          <w:szCs w:val="22"/>
          <w:u w:val="single"/>
          <w:lang w:val="en-US"/>
        </w:rPr>
        <w:t xml:space="preserve">13 </w:t>
      </w:r>
      <w:r w:rsidRPr="00DC059F">
        <w:rPr>
          <w:b/>
          <w:sz w:val="22"/>
          <w:szCs w:val="22"/>
          <w:u w:val="single"/>
          <w:lang w:val="en-US"/>
        </w:rPr>
        <w:t>above shall further be subject to charges for</w:t>
      </w:r>
      <w:r w:rsidR="00244E55" w:rsidRPr="00DC059F">
        <w:rPr>
          <w:b/>
          <w:sz w:val="22"/>
          <w:szCs w:val="22"/>
          <w:u w:val="single"/>
          <w:lang w:val="en-US"/>
        </w:rPr>
        <w:t>:</w:t>
      </w:r>
    </w:p>
    <w:tbl>
      <w:tblPr>
        <w:tblW w:w="14034"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4A0" w:firstRow="1" w:lastRow="0" w:firstColumn="1" w:lastColumn="0" w:noHBand="0" w:noVBand="1"/>
      </w:tblPr>
      <w:tblGrid>
        <w:gridCol w:w="1503"/>
        <w:gridCol w:w="12531"/>
      </w:tblGrid>
      <w:tr w:rsidR="00244E55" w:rsidRPr="00DC059F" w:rsidTr="007D7406">
        <w:trPr>
          <w:trHeight w:val="300"/>
        </w:trPr>
        <w:tc>
          <w:tcPr>
            <w:tcW w:w="1503" w:type="dxa"/>
            <w:shd w:val="clear" w:color="auto" w:fill="F2F2F2" w:themeFill="background1" w:themeFillShade="F2"/>
            <w:noWrap/>
            <w:vAlign w:val="bottom"/>
            <w:hideMark/>
          </w:tcPr>
          <w:p w:rsidR="00244E55" w:rsidRPr="00DC059F" w:rsidRDefault="00D433EC" w:rsidP="00875444">
            <w:pPr>
              <w:keepNext/>
              <w:spacing w:before="60" w:after="60"/>
              <w:jc w:val="left"/>
              <w:rPr>
                <w:b/>
                <w:bCs/>
                <w:sz w:val="22"/>
                <w:szCs w:val="22"/>
                <w:lang w:val="en-US"/>
              </w:rPr>
            </w:pPr>
            <w:r w:rsidRPr="00DC059F">
              <w:rPr>
                <w:b/>
                <w:bCs/>
                <w:sz w:val="22"/>
                <w:szCs w:val="22"/>
                <w:lang w:val="en-US"/>
              </w:rPr>
              <w:t>Heating</w:t>
            </w:r>
          </w:p>
        </w:tc>
        <w:tc>
          <w:tcPr>
            <w:tcW w:w="12531" w:type="dxa"/>
            <w:shd w:val="clear" w:color="auto" w:fill="F2F2F2" w:themeFill="background1" w:themeFillShade="F2"/>
            <w:noWrap/>
            <w:vAlign w:val="bottom"/>
            <w:hideMark/>
          </w:tcPr>
          <w:p w:rsidR="00244E55" w:rsidRPr="00DC059F" w:rsidRDefault="00D433EC" w:rsidP="00D433EC">
            <w:pPr>
              <w:keepNext/>
              <w:spacing w:before="60" w:after="60"/>
              <w:jc w:val="left"/>
              <w:rPr>
                <w:sz w:val="22"/>
                <w:szCs w:val="22"/>
                <w:lang w:val="en-US"/>
              </w:rPr>
            </w:pPr>
            <w:r w:rsidRPr="00DC059F">
              <w:rPr>
                <w:sz w:val="22"/>
                <w:szCs w:val="22"/>
                <w:lang w:val="en-US"/>
              </w:rPr>
              <w:t>Monthly charge calculated as</w:t>
            </w:r>
            <w:r w:rsidR="0039101B" w:rsidRPr="00DC059F">
              <w:rPr>
                <w:sz w:val="22"/>
                <w:szCs w:val="22"/>
                <w:lang w:val="en-US"/>
              </w:rPr>
              <w:t xml:space="preserve">: </w:t>
            </w:r>
            <w:r w:rsidR="00244E55" w:rsidRPr="00DC059F">
              <w:rPr>
                <w:sz w:val="22"/>
                <w:szCs w:val="22"/>
                <w:lang w:val="en-US"/>
              </w:rPr>
              <w:t>m2*367</w:t>
            </w:r>
            <w:r w:rsidR="0089317D" w:rsidRPr="00DC059F">
              <w:rPr>
                <w:sz w:val="22"/>
                <w:szCs w:val="22"/>
                <w:lang w:val="en-US"/>
              </w:rPr>
              <w:t>.</w:t>
            </w:r>
            <w:r w:rsidR="00244E55" w:rsidRPr="00DC059F">
              <w:rPr>
                <w:sz w:val="22"/>
                <w:szCs w:val="22"/>
                <w:lang w:val="en-US"/>
              </w:rPr>
              <w:t>34 * 0</w:t>
            </w:r>
            <w:r w:rsidR="0089317D" w:rsidRPr="00DC059F">
              <w:rPr>
                <w:sz w:val="22"/>
                <w:szCs w:val="22"/>
                <w:lang w:val="en-US"/>
              </w:rPr>
              <w:t>.</w:t>
            </w:r>
            <w:r w:rsidR="00244E55" w:rsidRPr="00DC059F">
              <w:rPr>
                <w:sz w:val="22"/>
                <w:szCs w:val="22"/>
                <w:lang w:val="en-US"/>
              </w:rPr>
              <w:t xml:space="preserve">8/12 (m2 x </w:t>
            </w:r>
            <w:r w:rsidRPr="00DC059F">
              <w:rPr>
                <w:sz w:val="22"/>
                <w:szCs w:val="22"/>
                <w:lang w:val="en-US"/>
              </w:rPr>
              <w:t xml:space="preserve">price per </w:t>
            </w:r>
            <w:r w:rsidR="00244E55" w:rsidRPr="00DC059F">
              <w:rPr>
                <w:sz w:val="22"/>
                <w:szCs w:val="22"/>
                <w:lang w:val="en-US"/>
              </w:rPr>
              <w:t xml:space="preserve">GJ x </w:t>
            </w:r>
            <w:r w:rsidRPr="00DC059F">
              <w:rPr>
                <w:sz w:val="22"/>
                <w:szCs w:val="22"/>
                <w:lang w:val="en-US"/>
              </w:rPr>
              <w:t xml:space="preserve">coefficient </w:t>
            </w:r>
            <w:r w:rsidR="00244E55" w:rsidRPr="00DC059F">
              <w:rPr>
                <w:sz w:val="22"/>
                <w:szCs w:val="22"/>
                <w:lang w:val="en-US"/>
              </w:rPr>
              <w:t xml:space="preserve">/ </w:t>
            </w:r>
            <w:r w:rsidRPr="00DC059F">
              <w:rPr>
                <w:sz w:val="22"/>
                <w:szCs w:val="22"/>
                <w:lang w:val="en-US"/>
              </w:rPr>
              <w:t>year</w:t>
            </w:r>
            <w:r w:rsidR="00244E55" w:rsidRPr="00DC059F">
              <w:rPr>
                <w:sz w:val="22"/>
                <w:szCs w:val="22"/>
                <w:lang w:val="en-US"/>
              </w:rPr>
              <w:t>)</w:t>
            </w:r>
          </w:p>
        </w:tc>
      </w:tr>
    </w:tbl>
    <w:p w:rsidR="00E4146B" w:rsidRPr="00DC059F" w:rsidRDefault="00E4146B">
      <w:pPr>
        <w:rPr>
          <w:sz w:val="16"/>
          <w:szCs w:val="16"/>
          <w:lang w:val="en-US"/>
        </w:rPr>
      </w:pPr>
    </w:p>
    <w:tbl>
      <w:tblPr>
        <w:tblW w:w="14034" w:type="dxa"/>
        <w:tblInd w:w="637" w:type="dxa"/>
        <w:tblCellMar>
          <w:left w:w="70" w:type="dxa"/>
          <w:right w:w="70" w:type="dxa"/>
        </w:tblCellMar>
        <w:tblLook w:val="04A0" w:firstRow="1" w:lastRow="0" w:firstColumn="1" w:lastColumn="0" w:noHBand="0" w:noVBand="1"/>
      </w:tblPr>
      <w:tblGrid>
        <w:gridCol w:w="1503"/>
        <w:gridCol w:w="12531"/>
      </w:tblGrid>
      <w:tr w:rsidR="00244E55" w:rsidRPr="00DC059F" w:rsidTr="007D7406">
        <w:trPr>
          <w:trHeight w:val="372"/>
        </w:trPr>
        <w:tc>
          <w:tcPr>
            <w:tcW w:w="150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rsidR="00244E55" w:rsidRPr="00DC059F" w:rsidRDefault="00D433EC" w:rsidP="00875444">
            <w:pPr>
              <w:keepNext/>
              <w:spacing w:before="60" w:after="60"/>
              <w:jc w:val="left"/>
              <w:rPr>
                <w:b/>
                <w:bCs/>
                <w:sz w:val="22"/>
                <w:szCs w:val="22"/>
                <w:lang w:val="en-US"/>
              </w:rPr>
            </w:pPr>
            <w:r w:rsidRPr="00DC059F">
              <w:rPr>
                <w:b/>
                <w:bCs/>
                <w:sz w:val="22"/>
                <w:szCs w:val="22"/>
                <w:lang w:val="en-US"/>
              </w:rPr>
              <w:t>Potable water</w:t>
            </w:r>
          </w:p>
        </w:tc>
        <w:tc>
          <w:tcPr>
            <w:tcW w:w="1253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rsidR="00244E55" w:rsidRPr="00DC059F" w:rsidRDefault="00D433EC" w:rsidP="00D433EC">
            <w:pPr>
              <w:keepNext/>
              <w:spacing w:before="60" w:after="60"/>
              <w:jc w:val="left"/>
              <w:rPr>
                <w:bCs/>
                <w:sz w:val="22"/>
                <w:szCs w:val="22"/>
                <w:lang w:val="en-US"/>
              </w:rPr>
            </w:pPr>
            <w:r w:rsidRPr="00DC059F">
              <w:rPr>
                <w:bCs/>
                <w:sz w:val="22"/>
                <w:szCs w:val="22"/>
                <w:lang w:val="en-US"/>
              </w:rPr>
              <w:t xml:space="preserve">Flat fee per person (CZK </w:t>
            </w:r>
            <w:r w:rsidR="00244E55" w:rsidRPr="00DC059F">
              <w:rPr>
                <w:bCs/>
                <w:sz w:val="22"/>
                <w:szCs w:val="22"/>
                <w:lang w:val="en-US"/>
              </w:rPr>
              <w:t>100</w:t>
            </w:r>
            <w:r w:rsidRPr="00DC059F">
              <w:rPr>
                <w:bCs/>
                <w:sz w:val="22"/>
                <w:szCs w:val="22"/>
                <w:lang w:val="en-US"/>
              </w:rPr>
              <w:t xml:space="preserve"> </w:t>
            </w:r>
            <w:r w:rsidR="00244E55" w:rsidRPr="00DC059F">
              <w:rPr>
                <w:bCs/>
                <w:sz w:val="22"/>
                <w:szCs w:val="22"/>
                <w:lang w:val="en-US"/>
              </w:rPr>
              <w:t>/</w:t>
            </w:r>
            <w:r w:rsidRPr="00DC059F">
              <w:rPr>
                <w:bCs/>
                <w:sz w:val="22"/>
                <w:szCs w:val="22"/>
                <w:lang w:val="en-US"/>
              </w:rPr>
              <w:t xml:space="preserve"> person / month</w:t>
            </w:r>
            <w:r w:rsidR="00244E55" w:rsidRPr="00DC059F">
              <w:rPr>
                <w:bCs/>
                <w:sz w:val="22"/>
                <w:szCs w:val="22"/>
                <w:lang w:val="en-US"/>
              </w:rPr>
              <w:t>)</w:t>
            </w:r>
            <w:r w:rsidR="004A1280" w:rsidRPr="00DC059F">
              <w:rPr>
                <w:bCs/>
                <w:sz w:val="22"/>
                <w:szCs w:val="22"/>
                <w:lang w:val="en-US"/>
              </w:rPr>
              <w:t>.</w:t>
            </w:r>
          </w:p>
        </w:tc>
      </w:tr>
    </w:tbl>
    <w:p w:rsidR="007D7406" w:rsidRPr="00DC059F" w:rsidRDefault="007D7406">
      <w:pPr>
        <w:rPr>
          <w:sz w:val="16"/>
          <w:szCs w:val="16"/>
          <w:lang w:val="en-US"/>
        </w:rPr>
      </w:pPr>
    </w:p>
    <w:tbl>
      <w:tblPr>
        <w:tblW w:w="14034" w:type="dxa"/>
        <w:tblInd w:w="637" w:type="dxa"/>
        <w:tblCellMar>
          <w:left w:w="70" w:type="dxa"/>
          <w:right w:w="70" w:type="dxa"/>
        </w:tblCellMar>
        <w:tblLook w:val="04A0" w:firstRow="1" w:lastRow="0" w:firstColumn="1" w:lastColumn="0" w:noHBand="0" w:noVBand="1"/>
      </w:tblPr>
      <w:tblGrid>
        <w:gridCol w:w="1503"/>
        <w:gridCol w:w="2261"/>
        <w:gridCol w:w="3040"/>
        <w:gridCol w:w="7230"/>
      </w:tblGrid>
      <w:tr w:rsidR="00493825" w:rsidRPr="00DC059F" w:rsidTr="007D7406">
        <w:trPr>
          <w:trHeight w:val="300"/>
        </w:trPr>
        <w:tc>
          <w:tcPr>
            <w:tcW w:w="150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93825" w:rsidRPr="00DC059F" w:rsidRDefault="00D433EC" w:rsidP="00493825">
            <w:pPr>
              <w:jc w:val="left"/>
              <w:rPr>
                <w:b/>
                <w:bCs/>
                <w:sz w:val="22"/>
                <w:szCs w:val="22"/>
                <w:lang w:val="en-US"/>
              </w:rPr>
            </w:pPr>
            <w:r w:rsidRPr="00DC059F">
              <w:rPr>
                <w:b/>
                <w:bCs/>
                <w:sz w:val="22"/>
                <w:szCs w:val="22"/>
                <w:lang w:val="en-US"/>
              </w:rPr>
              <w:t>Electricity</w:t>
            </w:r>
          </w:p>
        </w:tc>
        <w:tc>
          <w:tcPr>
            <w:tcW w:w="226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93825" w:rsidRPr="00DC059F" w:rsidRDefault="00D433EC" w:rsidP="00493825">
            <w:pPr>
              <w:rPr>
                <w:sz w:val="22"/>
                <w:szCs w:val="22"/>
                <w:lang w:val="en-US"/>
              </w:rPr>
            </w:pPr>
            <w:r w:rsidRPr="00DC059F">
              <w:rPr>
                <w:sz w:val="22"/>
                <w:szCs w:val="22"/>
                <w:lang w:val="en-US"/>
              </w:rPr>
              <w:t>as consumed</w:t>
            </w:r>
          </w:p>
        </w:tc>
        <w:tc>
          <w:tcPr>
            <w:tcW w:w="304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93825" w:rsidRPr="00DC059F" w:rsidRDefault="00D433EC" w:rsidP="00D433EC">
            <w:pPr>
              <w:rPr>
                <w:sz w:val="22"/>
                <w:szCs w:val="22"/>
                <w:lang w:val="en-US"/>
              </w:rPr>
            </w:pPr>
            <w:r w:rsidRPr="00DC059F">
              <w:rPr>
                <w:sz w:val="22"/>
                <w:szCs w:val="22"/>
                <w:lang w:val="en-US"/>
              </w:rPr>
              <w:t xml:space="preserve">price per kWh: CZK </w:t>
            </w:r>
            <w:r w:rsidR="00493825" w:rsidRPr="00DC059F">
              <w:rPr>
                <w:sz w:val="22"/>
                <w:szCs w:val="22"/>
                <w:lang w:val="en-US"/>
              </w:rPr>
              <w:t>4</w:t>
            </w:r>
            <w:r w:rsidR="0089317D" w:rsidRPr="00DC059F">
              <w:rPr>
                <w:sz w:val="22"/>
                <w:szCs w:val="22"/>
                <w:lang w:val="en-US"/>
              </w:rPr>
              <w:t>.</w:t>
            </w:r>
            <w:r w:rsidRPr="00DC059F">
              <w:rPr>
                <w:sz w:val="22"/>
                <w:szCs w:val="22"/>
                <w:lang w:val="en-US"/>
              </w:rPr>
              <w:t>22</w:t>
            </w:r>
            <w:r w:rsidR="00493825" w:rsidRPr="00DC059F">
              <w:rPr>
                <w:sz w:val="22"/>
                <w:szCs w:val="22"/>
                <w:lang w:val="en-US"/>
              </w:rPr>
              <w:br/>
              <w:t>(2018</w:t>
            </w:r>
            <w:r w:rsidRPr="00DC059F">
              <w:rPr>
                <w:sz w:val="22"/>
                <w:szCs w:val="22"/>
                <w:lang w:val="en-US"/>
              </w:rPr>
              <w:t xml:space="preserve"> prices</w:t>
            </w:r>
            <w:r w:rsidR="00493825" w:rsidRPr="00DC059F">
              <w:rPr>
                <w:sz w:val="22"/>
                <w:szCs w:val="22"/>
                <w:lang w:val="en-US"/>
              </w:rPr>
              <w:t>)</w:t>
            </w:r>
          </w:p>
        </w:tc>
        <w:tc>
          <w:tcPr>
            <w:tcW w:w="723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93825" w:rsidRPr="00DC059F" w:rsidRDefault="00D433EC" w:rsidP="00D433EC">
            <w:pPr>
              <w:jc w:val="left"/>
              <w:rPr>
                <w:sz w:val="22"/>
                <w:szCs w:val="22"/>
                <w:lang w:val="en-US"/>
              </w:rPr>
            </w:pPr>
            <w:r w:rsidRPr="00DC059F">
              <w:rPr>
                <w:sz w:val="22"/>
                <w:szCs w:val="22"/>
                <w:lang w:val="en-US"/>
              </w:rPr>
              <w:t>Will be charged at prices current in year of consumption</w:t>
            </w:r>
          </w:p>
        </w:tc>
      </w:tr>
    </w:tbl>
    <w:p w:rsidR="00844FEC" w:rsidRPr="00DC059F" w:rsidRDefault="00844FEC" w:rsidP="00844FEC">
      <w:pPr>
        <w:rPr>
          <w:sz w:val="16"/>
          <w:szCs w:val="16"/>
          <w:lang w:val="en-US"/>
        </w:rPr>
      </w:pPr>
    </w:p>
    <w:tbl>
      <w:tblPr>
        <w:tblW w:w="11482" w:type="dxa"/>
        <w:tblInd w:w="637" w:type="dxa"/>
        <w:shd w:val="clear" w:color="auto" w:fill="F2F2F2" w:themeFill="background1" w:themeFillShade="F2"/>
        <w:tblLayout w:type="fixed"/>
        <w:tblCellMar>
          <w:left w:w="70" w:type="dxa"/>
          <w:right w:w="70" w:type="dxa"/>
        </w:tblCellMar>
        <w:tblLook w:val="04A0" w:firstRow="1" w:lastRow="0" w:firstColumn="1" w:lastColumn="0" w:noHBand="0" w:noVBand="1"/>
      </w:tblPr>
      <w:tblGrid>
        <w:gridCol w:w="2410"/>
        <w:gridCol w:w="1703"/>
        <w:gridCol w:w="1727"/>
        <w:gridCol w:w="1880"/>
        <w:gridCol w:w="1881"/>
        <w:gridCol w:w="1881"/>
      </w:tblGrid>
      <w:tr w:rsidR="00844FEC" w:rsidRPr="00DC059F" w:rsidTr="007D7406">
        <w:trPr>
          <w:trHeight w:val="330"/>
        </w:trPr>
        <w:tc>
          <w:tcPr>
            <w:tcW w:w="11482" w:type="dxa"/>
            <w:gridSpan w:val="6"/>
            <w:tcBorders>
              <w:top w:val="single" w:sz="8" w:space="0" w:color="auto"/>
              <w:left w:val="single" w:sz="8" w:space="0" w:color="auto"/>
              <w:bottom w:val="nil"/>
              <w:right w:val="single" w:sz="8" w:space="0" w:color="auto"/>
            </w:tcBorders>
            <w:shd w:val="clear" w:color="auto" w:fill="F2F2F2" w:themeFill="background1" w:themeFillShade="F2"/>
            <w:noWrap/>
            <w:vAlign w:val="bottom"/>
            <w:hideMark/>
          </w:tcPr>
          <w:p w:rsidR="00844FEC" w:rsidRPr="00DC059F" w:rsidRDefault="00D433EC" w:rsidP="00D433EC">
            <w:pPr>
              <w:rPr>
                <w:b/>
                <w:sz w:val="22"/>
                <w:szCs w:val="22"/>
                <w:lang w:val="en-US"/>
              </w:rPr>
            </w:pPr>
            <w:r w:rsidRPr="00DC059F">
              <w:rPr>
                <w:b/>
                <w:sz w:val="22"/>
                <w:szCs w:val="22"/>
                <w:lang w:val="en-US"/>
              </w:rPr>
              <w:t>Czech Energy Regulation Authority’s electricity price list for 2018, per ERU 7-8/2017</w:t>
            </w:r>
          </w:p>
        </w:tc>
      </w:tr>
      <w:tr w:rsidR="00844FEC" w:rsidRPr="00DC059F" w:rsidTr="00D433EC">
        <w:trPr>
          <w:trHeight w:val="330"/>
        </w:trPr>
        <w:tc>
          <w:tcPr>
            <w:tcW w:w="2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bottom"/>
            <w:hideMark/>
          </w:tcPr>
          <w:p w:rsidR="00844FEC" w:rsidRPr="00DC059F" w:rsidRDefault="00D433EC" w:rsidP="00D433EC">
            <w:pPr>
              <w:jc w:val="left"/>
              <w:rPr>
                <w:sz w:val="22"/>
                <w:szCs w:val="22"/>
                <w:lang w:val="en-US"/>
              </w:rPr>
            </w:pPr>
            <w:r w:rsidRPr="00DC059F">
              <w:rPr>
                <w:sz w:val="22"/>
                <w:szCs w:val="22"/>
                <w:lang w:val="en-US"/>
              </w:rPr>
              <w:t xml:space="preserve">Rate: </w:t>
            </w:r>
            <w:r w:rsidR="00844FEC" w:rsidRPr="00DC059F">
              <w:rPr>
                <w:sz w:val="22"/>
                <w:szCs w:val="22"/>
                <w:lang w:val="en-US"/>
              </w:rPr>
              <w:t>C02d</w:t>
            </w:r>
          </w:p>
        </w:tc>
        <w:tc>
          <w:tcPr>
            <w:tcW w:w="1703" w:type="dxa"/>
            <w:tcBorders>
              <w:top w:val="single" w:sz="8" w:space="0" w:color="auto"/>
              <w:left w:val="single" w:sz="4" w:space="0" w:color="auto"/>
              <w:bottom w:val="single" w:sz="8" w:space="0" w:color="auto"/>
              <w:right w:val="single" w:sz="4" w:space="0" w:color="auto"/>
            </w:tcBorders>
            <w:shd w:val="clear" w:color="auto" w:fill="F2F2F2" w:themeFill="background1" w:themeFillShade="F2"/>
            <w:noWrap/>
            <w:vAlign w:val="bottom"/>
            <w:hideMark/>
          </w:tcPr>
          <w:p w:rsidR="00844FEC" w:rsidRPr="00DC059F" w:rsidRDefault="00844FEC" w:rsidP="00D433EC">
            <w:pPr>
              <w:rPr>
                <w:sz w:val="22"/>
                <w:szCs w:val="22"/>
                <w:lang w:val="en-US"/>
              </w:rPr>
            </w:pPr>
            <w:r w:rsidRPr="00DC059F">
              <w:rPr>
                <w:sz w:val="22"/>
                <w:szCs w:val="22"/>
                <w:lang w:val="en-US"/>
              </w:rPr>
              <w:t>3x170A</w:t>
            </w:r>
            <w:r w:rsidR="00D433EC" w:rsidRPr="00DC059F">
              <w:rPr>
                <w:sz w:val="22"/>
                <w:szCs w:val="22"/>
                <w:lang w:val="en-US"/>
              </w:rPr>
              <w:t xml:space="preserve"> breaker</w:t>
            </w:r>
          </w:p>
        </w:tc>
        <w:tc>
          <w:tcPr>
            <w:tcW w:w="1727" w:type="dxa"/>
            <w:tcBorders>
              <w:top w:val="single" w:sz="8" w:space="0" w:color="auto"/>
              <w:left w:val="nil"/>
              <w:bottom w:val="single" w:sz="8" w:space="0" w:color="auto"/>
              <w:right w:val="single" w:sz="4" w:space="0" w:color="auto"/>
            </w:tcBorders>
            <w:shd w:val="clear" w:color="auto" w:fill="F2F2F2" w:themeFill="background1" w:themeFillShade="F2"/>
            <w:noWrap/>
            <w:vAlign w:val="bottom"/>
            <w:hideMark/>
          </w:tcPr>
          <w:p w:rsidR="00844FEC" w:rsidRPr="00DC059F" w:rsidRDefault="00844FEC" w:rsidP="000B60FF">
            <w:pPr>
              <w:rPr>
                <w:sz w:val="22"/>
                <w:szCs w:val="22"/>
                <w:lang w:val="en-US"/>
              </w:rPr>
            </w:pPr>
            <w:r w:rsidRPr="00DC059F">
              <w:rPr>
                <w:sz w:val="22"/>
                <w:szCs w:val="22"/>
                <w:lang w:val="en-US"/>
              </w:rPr>
              <w:t>3x150A</w:t>
            </w:r>
            <w:r w:rsidR="00D433EC" w:rsidRPr="00DC059F">
              <w:rPr>
                <w:sz w:val="22"/>
                <w:szCs w:val="22"/>
                <w:lang w:val="en-US"/>
              </w:rPr>
              <w:t xml:space="preserve"> breaker</w:t>
            </w:r>
          </w:p>
        </w:tc>
        <w:tc>
          <w:tcPr>
            <w:tcW w:w="1880" w:type="dxa"/>
            <w:tcBorders>
              <w:top w:val="single" w:sz="8" w:space="0" w:color="auto"/>
              <w:left w:val="nil"/>
              <w:bottom w:val="single" w:sz="8" w:space="0" w:color="auto"/>
              <w:right w:val="single" w:sz="4" w:space="0" w:color="auto"/>
            </w:tcBorders>
            <w:shd w:val="clear" w:color="auto" w:fill="F2F2F2" w:themeFill="background1" w:themeFillShade="F2"/>
            <w:noWrap/>
            <w:vAlign w:val="bottom"/>
            <w:hideMark/>
          </w:tcPr>
          <w:p w:rsidR="00844FEC" w:rsidRPr="00DC059F" w:rsidRDefault="00844FEC" w:rsidP="000B60FF">
            <w:pPr>
              <w:rPr>
                <w:sz w:val="22"/>
                <w:szCs w:val="22"/>
                <w:lang w:val="en-US"/>
              </w:rPr>
            </w:pPr>
            <w:r w:rsidRPr="00DC059F">
              <w:rPr>
                <w:sz w:val="22"/>
                <w:szCs w:val="22"/>
                <w:lang w:val="en-US"/>
              </w:rPr>
              <w:t>3x80A</w:t>
            </w:r>
            <w:r w:rsidR="00D433EC" w:rsidRPr="00DC059F">
              <w:rPr>
                <w:sz w:val="22"/>
                <w:szCs w:val="22"/>
                <w:lang w:val="en-US"/>
              </w:rPr>
              <w:t xml:space="preserve"> breaker</w:t>
            </w:r>
          </w:p>
        </w:tc>
        <w:tc>
          <w:tcPr>
            <w:tcW w:w="1881" w:type="dxa"/>
            <w:tcBorders>
              <w:top w:val="single" w:sz="8" w:space="0" w:color="auto"/>
              <w:left w:val="nil"/>
              <w:bottom w:val="single" w:sz="8" w:space="0" w:color="auto"/>
              <w:right w:val="single" w:sz="4" w:space="0" w:color="auto"/>
            </w:tcBorders>
            <w:shd w:val="clear" w:color="auto" w:fill="F2F2F2" w:themeFill="background1" w:themeFillShade="F2"/>
            <w:noWrap/>
            <w:vAlign w:val="bottom"/>
            <w:hideMark/>
          </w:tcPr>
          <w:p w:rsidR="00844FEC" w:rsidRPr="00DC059F" w:rsidRDefault="00844FEC" w:rsidP="000B60FF">
            <w:pPr>
              <w:rPr>
                <w:sz w:val="22"/>
                <w:szCs w:val="22"/>
                <w:lang w:val="en-US"/>
              </w:rPr>
            </w:pPr>
            <w:r w:rsidRPr="00DC059F">
              <w:rPr>
                <w:sz w:val="22"/>
                <w:szCs w:val="22"/>
                <w:lang w:val="en-US"/>
              </w:rPr>
              <w:t>3x25A</w:t>
            </w:r>
            <w:r w:rsidR="00D433EC" w:rsidRPr="00DC059F">
              <w:rPr>
                <w:sz w:val="22"/>
                <w:szCs w:val="22"/>
                <w:lang w:val="en-US"/>
              </w:rPr>
              <w:t xml:space="preserve"> breaker</w:t>
            </w:r>
          </w:p>
        </w:tc>
        <w:tc>
          <w:tcPr>
            <w:tcW w:w="1881" w:type="dxa"/>
            <w:tcBorders>
              <w:top w:val="single" w:sz="8" w:space="0" w:color="auto"/>
              <w:left w:val="nil"/>
              <w:bottom w:val="single" w:sz="8" w:space="0" w:color="auto"/>
              <w:right w:val="single" w:sz="8" w:space="0" w:color="auto"/>
            </w:tcBorders>
            <w:shd w:val="clear" w:color="auto" w:fill="F2F2F2" w:themeFill="background1" w:themeFillShade="F2"/>
            <w:noWrap/>
            <w:vAlign w:val="bottom"/>
            <w:hideMark/>
          </w:tcPr>
          <w:p w:rsidR="00844FEC" w:rsidRPr="00DC059F" w:rsidRDefault="00844FEC" w:rsidP="000B60FF">
            <w:pPr>
              <w:rPr>
                <w:sz w:val="22"/>
                <w:szCs w:val="22"/>
                <w:lang w:val="en-US"/>
              </w:rPr>
            </w:pPr>
            <w:r w:rsidRPr="00DC059F">
              <w:rPr>
                <w:sz w:val="22"/>
                <w:szCs w:val="22"/>
                <w:lang w:val="en-US"/>
              </w:rPr>
              <w:t>1x16A</w:t>
            </w:r>
            <w:r w:rsidR="00D433EC" w:rsidRPr="00DC059F">
              <w:rPr>
                <w:sz w:val="22"/>
                <w:szCs w:val="22"/>
                <w:lang w:val="en-US"/>
              </w:rPr>
              <w:t xml:space="preserve"> breaker</w:t>
            </w:r>
          </w:p>
        </w:tc>
      </w:tr>
      <w:tr w:rsidR="00844FEC" w:rsidRPr="00DC059F" w:rsidTr="00D433EC">
        <w:trPr>
          <w:trHeight w:val="315"/>
        </w:trPr>
        <w:tc>
          <w:tcPr>
            <w:tcW w:w="2410" w:type="dxa"/>
            <w:tcBorders>
              <w:top w:val="nil"/>
              <w:left w:val="single" w:sz="8" w:space="0" w:color="auto"/>
              <w:bottom w:val="single" w:sz="4" w:space="0" w:color="auto"/>
              <w:right w:val="single" w:sz="8" w:space="0" w:color="auto"/>
            </w:tcBorders>
            <w:shd w:val="clear" w:color="auto" w:fill="F2F2F2" w:themeFill="background1" w:themeFillShade="F2"/>
            <w:noWrap/>
            <w:vAlign w:val="bottom"/>
            <w:hideMark/>
          </w:tcPr>
          <w:p w:rsidR="00844FEC" w:rsidRPr="00DC059F" w:rsidRDefault="00D433EC" w:rsidP="007D7406">
            <w:pPr>
              <w:jc w:val="left"/>
              <w:rPr>
                <w:sz w:val="22"/>
                <w:szCs w:val="22"/>
                <w:lang w:val="en-US"/>
              </w:rPr>
            </w:pPr>
            <w:r w:rsidRPr="00DC059F">
              <w:rPr>
                <w:sz w:val="22"/>
                <w:szCs w:val="22"/>
                <w:lang w:val="en-US"/>
              </w:rPr>
              <w:t xml:space="preserve">consumption charge (CZK </w:t>
            </w:r>
            <w:r w:rsidR="00844FEC" w:rsidRPr="00DC059F">
              <w:rPr>
                <w:sz w:val="22"/>
                <w:szCs w:val="22"/>
                <w:lang w:val="en-US"/>
              </w:rPr>
              <w:t>/</w:t>
            </w:r>
            <w:r w:rsidRPr="00DC059F">
              <w:rPr>
                <w:sz w:val="22"/>
                <w:szCs w:val="22"/>
                <w:lang w:val="en-US"/>
              </w:rPr>
              <w:t xml:space="preserve"> </w:t>
            </w:r>
            <w:r w:rsidR="00844FEC" w:rsidRPr="00DC059F">
              <w:rPr>
                <w:sz w:val="22"/>
                <w:szCs w:val="22"/>
                <w:lang w:val="en-US"/>
              </w:rPr>
              <w:t>kWh)</w:t>
            </w:r>
          </w:p>
        </w:tc>
        <w:tc>
          <w:tcPr>
            <w:tcW w:w="1703"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rsidR="00844FEC" w:rsidRPr="00DC059F" w:rsidRDefault="00844FEC" w:rsidP="000B60FF">
            <w:pPr>
              <w:jc w:val="right"/>
              <w:rPr>
                <w:sz w:val="22"/>
                <w:szCs w:val="22"/>
                <w:lang w:val="en-US"/>
              </w:rPr>
            </w:pPr>
            <w:r w:rsidRPr="00DC059F">
              <w:rPr>
                <w:sz w:val="22"/>
                <w:szCs w:val="22"/>
                <w:lang w:val="en-US"/>
              </w:rPr>
              <w:t>4</w:t>
            </w:r>
            <w:r w:rsidR="0089317D" w:rsidRPr="00DC059F">
              <w:rPr>
                <w:sz w:val="22"/>
                <w:szCs w:val="22"/>
                <w:lang w:val="en-US"/>
              </w:rPr>
              <w:t>.</w:t>
            </w:r>
            <w:r w:rsidRPr="00DC059F">
              <w:rPr>
                <w:sz w:val="22"/>
                <w:szCs w:val="22"/>
                <w:lang w:val="en-US"/>
              </w:rPr>
              <w:t>22</w:t>
            </w:r>
          </w:p>
        </w:tc>
        <w:tc>
          <w:tcPr>
            <w:tcW w:w="1727" w:type="dxa"/>
            <w:tcBorders>
              <w:top w:val="nil"/>
              <w:left w:val="nil"/>
              <w:bottom w:val="single" w:sz="4" w:space="0" w:color="auto"/>
              <w:right w:val="single" w:sz="4" w:space="0" w:color="auto"/>
            </w:tcBorders>
            <w:shd w:val="clear" w:color="auto" w:fill="F2F2F2" w:themeFill="background1" w:themeFillShade="F2"/>
            <w:noWrap/>
            <w:vAlign w:val="bottom"/>
            <w:hideMark/>
          </w:tcPr>
          <w:p w:rsidR="00844FEC" w:rsidRPr="00DC059F" w:rsidRDefault="00844FEC" w:rsidP="000B60FF">
            <w:pPr>
              <w:jc w:val="right"/>
              <w:rPr>
                <w:sz w:val="22"/>
                <w:szCs w:val="22"/>
                <w:lang w:val="en-US"/>
              </w:rPr>
            </w:pPr>
            <w:r w:rsidRPr="00DC059F">
              <w:rPr>
                <w:sz w:val="22"/>
                <w:szCs w:val="22"/>
                <w:lang w:val="en-US"/>
              </w:rPr>
              <w:t>4</w:t>
            </w:r>
            <w:r w:rsidR="0089317D" w:rsidRPr="00DC059F">
              <w:rPr>
                <w:sz w:val="22"/>
                <w:szCs w:val="22"/>
                <w:lang w:val="en-US"/>
              </w:rPr>
              <w:t>.</w:t>
            </w:r>
            <w:r w:rsidRPr="00DC059F">
              <w:rPr>
                <w:sz w:val="22"/>
                <w:szCs w:val="22"/>
                <w:lang w:val="en-US"/>
              </w:rPr>
              <w:t>22</w:t>
            </w:r>
          </w:p>
        </w:tc>
        <w:tc>
          <w:tcPr>
            <w:tcW w:w="1880" w:type="dxa"/>
            <w:tcBorders>
              <w:top w:val="nil"/>
              <w:left w:val="nil"/>
              <w:bottom w:val="single" w:sz="4" w:space="0" w:color="auto"/>
              <w:right w:val="single" w:sz="4" w:space="0" w:color="auto"/>
            </w:tcBorders>
            <w:shd w:val="clear" w:color="auto" w:fill="F2F2F2" w:themeFill="background1" w:themeFillShade="F2"/>
            <w:noWrap/>
            <w:vAlign w:val="bottom"/>
            <w:hideMark/>
          </w:tcPr>
          <w:p w:rsidR="00844FEC" w:rsidRPr="00DC059F" w:rsidRDefault="00844FEC" w:rsidP="000B60FF">
            <w:pPr>
              <w:jc w:val="right"/>
              <w:rPr>
                <w:sz w:val="22"/>
                <w:szCs w:val="22"/>
                <w:lang w:val="en-US"/>
              </w:rPr>
            </w:pPr>
            <w:r w:rsidRPr="00DC059F">
              <w:rPr>
                <w:sz w:val="22"/>
                <w:szCs w:val="22"/>
                <w:lang w:val="en-US"/>
              </w:rPr>
              <w:t>4</w:t>
            </w:r>
            <w:r w:rsidR="0089317D" w:rsidRPr="00DC059F">
              <w:rPr>
                <w:sz w:val="22"/>
                <w:szCs w:val="22"/>
                <w:lang w:val="en-US"/>
              </w:rPr>
              <w:t>.</w:t>
            </w:r>
            <w:r w:rsidRPr="00DC059F">
              <w:rPr>
                <w:sz w:val="22"/>
                <w:szCs w:val="22"/>
                <w:lang w:val="en-US"/>
              </w:rPr>
              <w:t>22</w:t>
            </w:r>
          </w:p>
        </w:tc>
        <w:tc>
          <w:tcPr>
            <w:tcW w:w="1881" w:type="dxa"/>
            <w:tcBorders>
              <w:top w:val="nil"/>
              <w:left w:val="nil"/>
              <w:bottom w:val="single" w:sz="4" w:space="0" w:color="auto"/>
              <w:right w:val="single" w:sz="4" w:space="0" w:color="auto"/>
            </w:tcBorders>
            <w:shd w:val="clear" w:color="auto" w:fill="F2F2F2" w:themeFill="background1" w:themeFillShade="F2"/>
            <w:noWrap/>
            <w:vAlign w:val="bottom"/>
            <w:hideMark/>
          </w:tcPr>
          <w:p w:rsidR="00844FEC" w:rsidRPr="00DC059F" w:rsidRDefault="00844FEC" w:rsidP="000B60FF">
            <w:pPr>
              <w:jc w:val="right"/>
              <w:rPr>
                <w:sz w:val="22"/>
                <w:szCs w:val="22"/>
                <w:lang w:val="en-US"/>
              </w:rPr>
            </w:pPr>
            <w:r w:rsidRPr="00DC059F">
              <w:rPr>
                <w:sz w:val="22"/>
                <w:szCs w:val="22"/>
                <w:lang w:val="en-US"/>
              </w:rPr>
              <w:t>4</w:t>
            </w:r>
            <w:r w:rsidR="0089317D" w:rsidRPr="00DC059F">
              <w:rPr>
                <w:sz w:val="22"/>
                <w:szCs w:val="22"/>
                <w:lang w:val="en-US"/>
              </w:rPr>
              <w:t>.</w:t>
            </w:r>
            <w:r w:rsidRPr="00DC059F">
              <w:rPr>
                <w:sz w:val="22"/>
                <w:szCs w:val="22"/>
                <w:lang w:val="en-US"/>
              </w:rPr>
              <w:t>22</w:t>
            </w:r>
          </w:p>
        </w:tc>
        <w:tc>
          <w:tcPr>
            <w:tcW w:w="1881" w:type="dxa"/>
            <w:tcBorders>
              <w:top w:val="nil"/>
              <w:left w:val="nil"/>
              <w:bottom w:val="single" w:sz="4" w:space="0" w:color="auto"/>
              <w:right w:val="single" w:sz="8" w:space="0" w:color="auto"/>
            </w:tcBorders>
            <w:shd w:val="clear" w:color="auto" w:fill="F2F2F2" w:themeFill="background1" w:themeFillShade="F2"/>
            <w:noWrap/>
            <w:vAlign w:val="bottom"/>
            <w:hideMark/>
          </w:tcPr>
          <w:p w:rsidR="00844FEC" w:rsidRPr="00DC059F" w:rsidRDefault="00844FEC" w:rsidP="000B60FF">
            <w:pPr>
              <w:jc w:val="right"/>
              <w:rPr>
                <w:sz w:val="22"/>
                <w:szCs w:val="22"/>
                <w:lang w:val="en-US"/>
              </w:rPr>
            </w:pPr>
            <w:r w:rsidRPr="00DC059F">
              <w:rPr>
                <w:sz w:val="22"/>
                <w:szCs w:val="22"/>
                <w:lang w:val="en-US"/>
              </w:rPr>
              <w:t>4</w:t>
            </w:r>
            <w:r w:rsidR="0089317D" w:rsidRPr="00DC059F">
              <w:rPr>
                <w:sz w:val="22"/>
                <w:szCs w:val="22"/>
                <w:lang w:val="en-US"/>
              </w:rPr>
              <w:t>.</w:t>
            </w:r>
            <w:r w:rsidRPr="00DC059F">
              <w:rPr>
                <w:sz w:val="22"/>
                <w:szCs w:val="22"/>
                <w:lang w:val="en-US"/>
              </w:rPr>
              <w:t>75</w:t>
            </w:r>
          </w:p>
        </w:tc>
      </w:tr>
      <w:tr w:rsidR="00844FEC" w:rsidRPr="00DC059F" w:rsidTr="00D433EC">
        <w:trPr>
          <w:trHeight w:val="330"/>
        </w:trPr>
        <w:tc>
          <w:tcPr>
            <w:tcW w:w="2410" w:type="dxa"/>
            <w:tcBorders>
              <w:top w:val="nil"/>
              <w:left w:val="single" w:sz="8" w:space="0" w:color="auto"/>
              <w:bottom w:val="single" w:sz="8" w:space="0" w:color="auto"/>
              <w:right w:val="single" w:sz="8" w:space="0" w:color="auto"/>
            </w:tcBorders>
            <w:shd w:val="clear" w:color="auto" w:fill="F2F2F2" w:themeFill="background1" w:themeFillShade="F2"/>
            <w:noWrap/>
            <w:vAlign w:val="bottom"/>
            <w:hideMark/>
          </w:tcPr>
          <w:p w:rsidR="00844FEC" w:rsidRPr="00DC059F" w:rsidRDefault="00D433EC" w:rsidP="007D7406">
            <w:pPr>
              <w:jc w:val="left"/>
              <w:rPr>
                <w:sz w:val="22"/>
                <w:szCs w:val="22"/>
                <w:lang w:val="en-US"/>
              </w:rPr>
            </w:pPr>
            <w:r w:rsidRPr="00DC059F">
              <w:rPr>
                <w:sz w:val="22"/>
                <w:szCs w:val="22"/>
                <w:lang w:val="en-US"/>
              </w:rPr>
              <w:t>infrastructure charge (CZK)</w:t>
            </w:r>
          </w:p>
        </w:tc>
        <w:tc>
          <w:tcPr>
            <w:tcW w:w="1703" w:type="dxa"/>
            <w:tcBorders>
              <w:top w:val="nil"/>
              <w:left w:val="single" w:sz="4" w:space="0" w:color="auto"/>
              <w:bottom w:val="single" w:sz="8" w:space="0" w:color="auto"/>
              <w:right w:val="single" w:sz="4" w:space="0" w:color="auto"/>
            </w:tcBorders>
            <w:shd w:val="clear" w:color="auto" w:fill="F2F2F2" w:themeFill="background1" w:themeFillShade="F2"/>
            <w:noWrap/>
            <w:vAlign w:val="bottom"/>
            <w:hideMark/>
          </w:tcPr>
          <w:p w:rsidR="00844FEC" w:rsidRPr="00DC059F" w:rsidRDefault="00844FEC" w:rsidP="000B60FF">
            <w:pPr>
              <w:jc w:val="right"/>
              <w:rPr>
                <w:sz w:val="22"/>
                <w:szCs w:val="22"/>
                <w:lang w:val="en-US"/>
              </w:rPr>
            </w:pPr>
            <w:r w:rsidRPr="00DC059F">
              <w:rPr>
                <w:sz w:val="22"/>
                <w:szCs w:val="22"/>
                <w:lang w:val="en-US"/>
              </w:rPr>
              <w:t>778</w:t>
            </w:r>
          </w:p>
        </w:tc>
        <w:tc>
          <w:tcPr>
            <w:tcW w:w="1727" w:type="dxa"/>
            <w:tcBorders>
              <w:top w:val="nil"/>
              <w:left w:val="nil"/>
              <w:bottom w:val="single" w:sz="8" w:space="0" w:color="auto"/>
              <w:right w:val="single" w:sz="4" w:space="0" w:color="auto"/>
            </w:tcBorders>
            <w:shd w:val="clear" w:color="auto" w:fill="F2F2F2" w:themeFill="background1" w:themeFillShade="F2"/>
            <w:noWrap/>
            <w:vAlign w:val="bottom"/>
            <w:hideMark/>
          </w:tcPr>
          <w:p w:rsidR="00844FEC" w:rsidRPr="00DC059F" w:rsidRDefault="00844FEC" w:rsidP="000B60FF">
            <w:pPr>
              <w:jc w:val="right"/>
              <w:rPr>
                <w:sz w:val="22"/>
                <w:szCs w:val="22"/>
                <w:lang w:val="en-US"/>
              </w:rPr>
            </w:pPr>
            <w:r w:rsidRPr="00DC059F">
              <w:rPr>
                <w:sz w:val="22"/>
                <w:szCs w:val="22"/>
                <w:lang w:val="en-US"/>
              </w:rPr>
              <w:t>735</w:t>
            </w:r>
          </w:p>
        </w:tc>
        <w:tc>
          <w:tcPr>
            <w:tcW w:w="1880" w:type="dxa"/>
            <w:tcBorders>
              <w:top w:val="nil"/>
              <w:left w:val="nil"/>
              <w:bottom w:val="single" w:sz="8" w:space="0" w:color="auto"/>
              <w:right w:val="single" w:sz="4" w:space="0" w:color="auto"/>
            </w:tcBorders>
            <w:shd w:val="clear" w:color="auto" w:fill="F2F2F2" w:themeFill="background1" w:themeFillShade="F2"/>
            <w:noWrap/>
            <w:vAlign w:val="bottom"/>
            <w:hideMark/>
          </w:tcPr>
          <w:p w:rsidR="00844FEC" w:rsidRPr="00DC059F" w:rsidRDefault="00844FEC" w:rsidP="000B60FF">
            <w:pPr>
              <w:jc w:val="right"/>
              <w:rPr>
                <w:sz w:val="22"/>
                <w:szCs w:val="22"/>
                <w:lang w:val="en-US"/>
              </w:rPr>
            </w:pPr>
            <w:r w:rsidRPr="00DC059F">
              <w:rPr>
                <w:sz w:val="22"/>
                <w:szCs w:val="22"/>
                <w:lang w:val="en-US"/>
              </w:rPr>
              <w:t>370</w:t>
            </w:r>
          </w:p>
        </w:tc>
        <w:tc>
          <w:tcPr>
            <w:tcW w:w="1881" w:type="dxa"/>
            <w:tcBorders>
              <w:top w:val="nil"/>
              <w:left w:val="nil"/>
              <w:bottom w:val="single" w:sz="8" w:space="0" w:color="auto"/>
              <w:right w:val="single" w:sz="4" w:space="0" w:color="auto"/>
            </w:tcBorders>
            <w:shd w:val="clear" w:color="auto" w:fill="F2F2F2" w:themeFill="background1" w:themeFillShade="F2"/>
            <w:noWrap/>
            <w:vAlign w:val="bottom"/>
            <w:hideMark/>
          </w:tcPr>
          <w:p w:rsidR="00844FEC" w:rsidRPr="00DC059F" w:rsidRDefault="00844FEC" w:rsidP="000B60FF">
            <w:pPr>
              <w:jc w:val="right"/>
              <w:rPr>
                <w:sz w:val="22"/>
                <w:szCs w:val="22"/>
                <w:lang w:val="en-US"/>
              </w:rPr>
            </w:pPr>
            <w:r w:rsidRPr="00DC059F">
              <w:rPr>
                <w:sz w:val="22"/>
                <w:szCs w:val="22"/>
                <w:lang w:val="en-US"/>
              </w:rPr>
              <w:t>117</w:t>
            </w:r>
          </w:p>
        </w:tc>
        <w:tc>
          <w:tcPr>
            <w:tcW w:w="1881" w:type="dxa"/>
            <w:tcBorders>
              <w:top w:val="nil"/>
              <w:left w:val="nil"/>
              <w:bottom w:val="single" w:sz="8" w:space="0" w:color="auto"/>
              <w:right w:val="single" w:sz="8" w:space="0" w:color="auto"/>
            </w:tcBorders>
            <w:shd w:val="clear" w:color="auto" w:fill="F2F2F2" w:themeFill="background1" w:themeFillShade="F2"/>
            <w:noWrap/>
            <w:vAlign w:val="bottom"/>
            <w:hideMark/>
          </w:tcPr>
          <w:p w:rsidR="00844FEC" w:rsidRPr="00DC059F" w:rsidRDefault="00844FEC" w:rsidP="000B60FF">
            <w:pPr>
              <w:jc w:val="right"/>
              <w:rPr>
                <w:sz w:val="22"/>
                <w:szCs w:val="22"/>
                <w:lang w:val="en-US"/>
              </w:rPr>
            </w:pPr>
            <w:r w:rsidRPr="00DC059F">
              <w:rPr>
                <w:sz w:val="22"/>
                <w:szCs w:val="22"/>
                <w:lang w:val="en-US"/>
              </w:rPr>
              <w:t>15</w:t>
            </w:r>
          </w:p>
        </w:tc>
      </w:tr>
    </w:tbl>
    <w:p w:rsidR="00844FEC" w:rsidRPr="00DC059F" w:rsidRDefault="00844FEC" w:rsidP="00844FEC">
      <w:pPr>
        <w:rPr>
          <w:lang w:val="en-US"/>
        </w:rPr>
      </w:pPr>
    </w:p>
    <w:p w:rsidR="00AE0F25" w:rsidRPr="00DC059F" w:rsidRDefault="00AE0F25">
      <w:pPr>
        <w:jc w:val="left"/>
        <w:rPr>
          <w:rFonts w:cs="Arial"/>
          <w:b/>
          <w:sz w:val="22"/>
          <w:szCs w:val="22"/>
          <w:u w:val="single"/>
          <w:lang w:val="en-US"/>
        </w:rPr>
      </w:pPr>
      <w:r w:rsidRPr="00DC059F">
        <w:rPr>
          <w:rFonts w:cs="Arial"/>
          <w:b/>
          <w:sz w:val="22"/>
          <w:szCs w:val="22"/>
          <w:u w:val="single"/>
          <w:lang w:val="en-US"/>
        </w:rPr>
        <w:br w:type="page"/>
      </w:r>
    </w:p>
    <w:p w:rsidR="004A1280" w:rsidRPr="00DC059F" w:rsidRDefault="00D433EC" w:rsidP="004A1280">
      <w:pPr>
        <w:pStyle w:val="Odstavecseseznamem"/>
        <w:numPr>
          <w:ilvl w:val="0"/>
          <w:numId w:val="10"/>
        </w:numPr>
        <w:tabs>
          <w:tab w:val="clear" w:pos="644"/>
        </w:tabs>
        <w:spacing w:before="120" w:after="120"/>
        <w:ind w:left="567" w:hanging="567"/>
        <w:contextualSpacing w:val="0"/>
        <w:jc w:val="left"/>
        <w:rPr>
          <w:rFonts w:cs="Arial"/>
          <w:b/>
          <w:sz w:val="22"/>
          <w:szCs w:val="22"/>
          <w:u w:val="single"/>
          <w:lang w:val="en-US"/>
        </w:rPr>
      </w:pPr>
      <w:r w:rsidRPr="00DC059F">
        <w:rPr>
          <w:rFonts w:cs="Arial"/>
          <w:b/>
          <w:sz w:val="22"/>
          <w:szCs w:val="22"/>
          <w:u w:val="single"/>
          <w:lang w:val="en-US"/>
        </w:rPr>
        <w:lastRenderedPageBreak/>
        <w:t>Other spaces for rent</w:t>
      </w:r>
      <w:r w:rsidR="004A1280" w:rsidRPr="00DC059F">
        <w:rPr>
          <w:rFonts w:cs="Arial"/>
          <w:b/>
          <w:sz w:val="22"/>
          <w:szCs w:val="22"/>
          <w:u w:val="single"/>
          <w:lang w:val="en-US"/>
        </w:rPr>
        <w:t>:</w:t>
      </w:r>
    </w:p>
    <w:p w:rsidR="0039101B" w:rsidRPr="00DC059F" w:rsidRDefault="0039101B" w:rsidP="007D7406">
      <w:pPr>
        <w:ind w:left="567"/>
        <w:jc w:val="left"/>
        <w:rPr>
          <w:rFonts w:cs="Arial"/>
          <w:b/>
          <w:sz w:val="22"/>
          <w:szCs w:val="22"/>
          <w:lang w:val="en-US"/>
        </w:rPr>
      </w:pPr>
      <w:r w:rsidRPr="00DC059F">
        <w:rPr>
          <w:rFonts w:cs="Arial"/>
          <w:b/>
          <w:sz w:val="22"/>
          <w:szCs w:val="22"/>
          <w:lang w:val="en-US"/>
        </w:rPr>
        <w:t>TKY</w:t>
      </w:r>
      <w:r w:rsidR="00D433EC" w:rsidRPr="00DC059F">
        <w:rPr>
          <w:rFonts w:cs="Arial"/>
          <w:b/>
          <w:sz w:val="22"/>
          <w:szCs w:val="22"/>
          <w:lang w:val="en-US"/>
        </w:rPr>
        <w:t xml:space="preserve"> Facility</w:t>
      </w:r>
    </w:p>
    <w:tbl>
      <w:tblPr>
        <w:tblW w:w="8647"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61"/>
        <w:gridCol w:w="2162"/>
        <w:gridCol w:w="2162"/>
        <w:gridCol w:w="2162"/>
      </w:tblGrid>
      <w:tr w:rsidR="00493825" w:rsidRPr="00DC059F" w:rsidTr="007D7406">
        <w:trPr>
          <w:trHeight w:val="315"/>
        </w:trPr>
        <w:tc>
          <w:tcPr>
            <w:tcW w:w="2161" w:type="dxa"/>
            <w:shd w:val="clear" w:color="000000" w:fill="FCD5B4"/>
            <w:noWrap/>
            <w:vAlign w:val="bottom"/>
            <w:hideMark/>
          </w:tcPr>
          <w:p w:rsidR="00493825" w:rsidRPr="00DC059F" w:rsidRDefault="00493825" w:rsidP="002F68ED">
            <w:pPr>
              <w:rPr>
                <w:rFonts w:cs="Arial"/>
                <w:b/>
                <w:bCs/>
                <w:sz w:val="22"/>
                <w:szCs w:val="22"/>
                <w:lang w:val="en-US"/>
              </w:rPr>
            </w:pPr>
          </w:p>
        </w:tc>
        <w:tc>
          <w:tcPr>
            <w:tcW w:w="2162" w:type="dxa"/>
            <w:shd w:val="clear" w:color="000000" w:fill="FCD5B4"/>
            <w:noWrap/>
            <w:vAlign w:val="bottom"/>
            <w:hideMark/>
          </w:tcPr>
          <w:p w:rsidR="00493825" w:rsidRPr="00DC059F" w:rsidRDefault="00493825" w:rsidP="002F68ED">
            <w:pPr>
              <w:rPr>
                <w:rFonts w:cs="Arial"/>
                <w:b/>
                <w:bCs/>
                <w:sz w:val="22"/>
                <w:szCs w:val="22"/>
                <w:lang w:val="en-US"/>
              </w:rPr>
            </w:pPr>
            <w:r w:rsidRPr="00DC059F">
              <w:rPr>
                <w:rFonts w:cs="Arial"/>
                <w:b/>
                <w:bCs/>
                <w:sz w:val="22"/>
                <w:szCs w:val="22"/>
                <w:lang w:val="en-US"/>
              </w:rPr>
              <w:t>m2</w:t>
            </w:r>
          </w:p>
        </w:tc>
        <w:tc>
          <w:tcPr>
            <w:tcW w:w="2162" w:type="dxa"/>
            <w:shd w:val="clear" w:color="000000" w:fill="FCD5B4"/>
            <w:noWrap/>
            <w:vAlign w:val="bottom"/>
            <w:hideMark/>
          </w:tcPr>
          <w:p w:rsidR="00493825" w:rsidRPr="00DC059F" w:rsidRDefault="00D433EC" w:rsidP="00D433EC">
            <w:pPr>
              <w:rPr>
                <w:rFonts w:cs="Arial"/>
                <w:b/>
                <w:bCs/>
                <w:sz w:val="22"/>
                <w:szCs w:val="22"/>
                <w:lang w:val="en-US"/>
              </w:rPr>
            </w:pPr>
            <w:r w:rsidRPr="00DC059F">
              <w:rPr>
                <w:rFonts w:cs="Arial"/>
                <w:b/>
                <w:bCs/>
                <w:sz w:val="22"/>
                <w:szCs w:val="22"/>
                <w:lang w:val="en-US"/>
              </w:rPr>
              <w:t>CZK</w:t>
            </w:r>
            <w:r w:rsidR="00493825" w:rsidRPr="00DC059F">
              <w:rPr>
                <w:rFonts w:cs="Arial"/>
                <w:b/>
                <w:bCs/>
                <w:sz w:val="22"/>
                <w:szCs w:val="22"/>
                <w:lang w:val="en-US"/>
              </w:rPr>
              <w:t>/m2/</w:t>
            </w:r>
            <w:r w:rsidRPr="00DC059F">
              <w:rPr>
                <w:rFonts w:cs="Arial"/>
                <w:b/>
                <w:bCs/>
                <w:sz w:val="22"/>
                <w:szCs w:val="22"/>
                <w:lang w:val="en-US"/>
              </w:rPr>
              <w:t>year</w:t>
            </w:r>
          </w:p>
        </w:tc>
        <w:tc>
          <w:tcPr>
            <w:tcW w:w="2162" w:type="dxa"/>
            <w:shd w:val="clear" w:color="auto" w:fill="FFFF00"/>
          </w:tcPr>
          <w:p w:rsidR="00493825" w:rsidRPr="00DC059F" w:rsidRDefault="00D433EC" w:rsidP="002F68ED">
            <w:pPr>
              <w:rPr>
                <w:rFonts w:cs="Arial"/>
                <w:b/>
                <w:bCs/>
                <w:sz w:val="22"/>
                <w:szCs w:val="22"/>
                <w:lang w:val="en-US"/>
              </w:rPr>
            </w:pPr>
            <w:r w:rsidRPr="00DC059F">
              <w:rPr>
                <w:rFonts w:cs="Arial"/>
                <w:b/>
                <w:bCs/>
                <w:sz w:val="22"/>
                <w:szCs w:val="22"/>
                <w:lang w:val="en-US"/>
              </w:rPr>
              <w:t xml:space="preserve">Required by Contractor </w:t>
            </w:r>
            <w:r w:rsidR="00875444" w:rsidRPr="00DC059F">
              <w:rPr>
                <w:rFonts w:cs="Arial"/>
                <w:b/>
                <w:bCs/>
                <w:sz w:val="22"/>
                <w:szCs w:val="22"/>
                <w:lang w:val="en-US"/>
              </w:rPr>
              <w:t>1)</w:t>
            </w:r>
          </w:p>
        </w:tc>
      </w:tr>
      <w:tr w:rsidR="00493825" w:rsidRPr="00DC059F" w:rsidTr="007D7406">
        <w:trPr>
          <w:trHeight w:val="300"/>
        </w:trPr>
        <w:tc>
          <w:tcPr>
            <w:tcW w:w="2161" w:type="dxa"/>
            <w:shd w:val="clear" w:color="000000" w:fill="F2F2F2"/>
            <w:noWrap/>
            <w:vAlign w:val="bottom"/>
          </w:tcPr>
          <w:p w:rsidR="00493825" w:rsidRPr="00DC059F" w:rsidRDefault="00D433EC" w:rsidP="002F68ED">
            <w:pPr>
              <w:rPr>
                <w:rFonts w:cs="Arial"/>
                <w:sz w:val="22"/>
                <w:szCs w:val="22"/>
                <w:lang w:val="en-US"/>
              </w:rPr>
            </w:pPr>
            <w:r w:rsidRPr="00DC059F">
              <w:rPr>
                <w:rFonts w:cs="Arial"/>
                <w:sz w:val="22"/>
                <w:szCs w:val="22"/>
                <w:lang w:val="en-US"/>
              </w:rPr>
              <w:t xml:space="preserve">Exterior </w:t>
            </w:r>
            <w:r w:rsidR="00875444" w:rsidRPr="00DC059F">
              <w:rPr>
                <w:rFonts w:cs="Arial"/>
                <w:sz w:val="22"/>
                <w:szCs w:val="22"/>
                <w:lang w:val="en-US"/>
              </w:rPr>
              <w:t>2)</w:t>
            </w:r>
          </w:p>
        </w:tc>
        <w:tc>
          <w:tcPr>
            <w:tcW w:w="2162" w:type="dxa"/>
            <w:shd w:val="clear" w:color="000000" w:fill="F2F2F2"/>
            <w:noWrap/>
            <w:vAlign w:val="bottom"/>
          </w:tcPr>
          <w:p w:rsidR="00493825" w:rsidRPr="00DC059F" w:rsidRDefault="00875444" w:rsidP="00875444">
            <w:pPr>
              <w:rPr>
                <w:rFonts w:cs="Arial"/>
                <w:sz w:val="22"/>
                <w:szCs w:val="22"/>
                <w:lang w:val="en-US"/>
              </w:rPr>
            </w:pPr>
            <w:r w:rsidRPr="00DC059F">
              <w:rPr>
                <w:rFonts w:cs="Arial"/>
                <w:sz w:val="22"/>
                <w:szCs w:val="22"/>
                <w:lang w:val="en-US"/>
              </w:rPr>
              <w:t>4</w:t>
            </w:r>
            <w:r w:rsidR="00D433EC" w:rsidRPr="00DC059F">
              <w:rPr>
                <w:rFonts w:cs="Arial"/>
                <w:sz w:val="22"/>
                <w:szCs w:val="22"/>
                <w:lang w:val="en-US"/>
              </w:rPr>
              <w:t>,</w:t>
            </w:r>
            <w:r w:rsidRPr="00DC059F">
              <w:rPr>
                <w:rFonts w:cs="Arial"/>
                <w:sz w:val="22"/>
                <w:szCs w:val="22"/>
                <w:lang w:val="en-US"/>
              </w:rPr>
              <w:t>000 m</w:t>
            </w:r>
            <w:r w:rsidRPr="00DC059F">
              <w:rPr>
                <w:rFonts w:cs="Arial"/>
                <w:sz w:val="22"/>
                <w:szCs w:val="22"/>
                <w:vertAlign w:val="superscript"/>
                <w:lang w:val="en-US"/>
              </w:rPr>
              <w:t>2</w:t>
            </w:r>
          </w:p>
        </w:tc>
        <w:tc>
          <w:tcPr>
            <w:tcW w:w="2162" w:type="dxa"/>
            <w:shd w:val="clear" w:color="000000" w:fill="F2F2F2"/>
            <w:noWrap/>
            <w:vAlign w:val="bottom"/>
          </w:tcPr>
          <w:p w:rsidR="00493825" w:rsidRPr="00DC059F" w:rsidRDefault="00493825" w:rsidP="0039101B">
            <w:pPr>
              <w:rPr>
                <w:rFonts w:cs="Arial"/>
                <w:sz w:val="22"/>
                <w:szCs w:val="22"/>
                <w:lang w:val="en-US"/>
              </w:rPr>
            </w:pPr>
            <w:r w:rsidRPr="00DC059F">
              <w:rPr>
                <w:rFonts w:cs="Arial"/>
                <w:sz w:val="22"/>
                <w:szCs w:val="22"/>
                <w:lang w:val="en-US"/>
              </w:rPr>
              <w:t>55</w:t>
            </w:r>
            <w:r w:rsidR="0089317D" w:rsidRPr="00DC059F">
              <w:rPr>
                <w:rFonts w:cs="Arial"/>
                <w:sz w:val="22"/>
                <w:szCs w:val="22"/>
                <w:lang w:val="en-US"/>
              </w:rPr>
              <w:t>.</w:t>
            </w:r>
            <w:r w:rsidRPr="00DC059F">
              <w:rPr>
                <w:rFonts w:cs="Arial"/>
                <w:sz w:val="22"/>
                <w:szCs w:val="22"/>
                <w:lang w:val="en-US"/>
              </w:rPr>
              <w:t>85</w:t>
            </w:r>
          </w:p>
        </w:tc>
        <w:tc>
          <w:tcPr>
            <w:tcW w:w="2162" w:type="dxa"/>
            <w:shd w:val="clear" w:color="auto" w:fill="FFFF00"/>
          </w:tcPr>
          <w:p w:rsidR="00493825" w:rsidRPr="00DC059F" w:rsidRDefault="00493825" w:rsidP="002F68ED">
            <w:pPr>
              <w:rPr>
                <w:rFonts w:cs="Arial"/>
                <w:sz w:val="22"/>
                <w:szCs w:val="22"/>
                <w:lang w:val="en-US"/>
              </w:rPr>
            </w:pPr>
          </w:p>
        </w:tc>
      </w:tr>
    </w:tbl>
    <w:p w:rsidR="00875444" w:rsidRPr="00DC059F" w:rsidRDefault="00D433EC" w:rsidP="00875444">
      <w:pPr>
        <w:spacing w:before="120" w:after="120"/>
        <w:ind w:left="1276" w:hanging="709"/>
        <w:jc w:val="left"/>
        <w:rPr>
          <w:sz w:val="22"/>
          <w:szCs w:val="22"/>
          <w:lang w:val="en-US"/>
        </w:rPr>
      </w:pPr>
      <w:r w:rsidRPr="00DC059F">
        <w:rPr>
          <w:sz w:val="22"/>
          <w:szCs w:val="22"/>
          <w:lang w:val="en-US"/>
        </w:rPr>
        <w:t>Notes</w:t>
      </w:r>
      <w:r w:rsidR="000C0621" w:rsidRPr="00DC059F">
        <w:rPr>
          <w:sz w:val="22"/>
          <w:szCs w:val="22"/>
          <w:lang w:val="en-US"/>
        </w:rPr>
        <w:t xml:space="preserve">: </w:t>
      </w:r>
    </w:p>
    <w:p w:rsidR="00D433EC" w:rsidRPr="00DC059F" w:rsidRDefault="00875444" w:rsidP="00016CB6">
      <w:pPr>
        <w:spacing w:after="60"/>
        <w:ind w:left="851" w:hanging="284"/>
        <w:jc w:val="left"/>
        <w:rPr>
          <w:sz w:val="22"/>
          <w:szCs w:val="22"/>
          <w:lang w:val="en-US"/>
        </w:rPr>
      </w:pPr>
      <w:r w:rsidRPr="00DC059F">
        <w:rPr>
          <w:sz w:val="22"/>
          <w:szCs w:val="22"/>
          <w:lang w:val="en-US"/>
        </w:rPr>
        <w:t xml:space="preserve">1) </w:t>
      </w:r>
      <w:r w:rsidR="00D433EC" w:rsidRPr="00DC059F">
        <w:rPr>
          <w:sz w:val="22"/>
          <w:szCs w:val="22"/>
          <w:lang w:val="en-US"/>
        </w:rPr>
        <w:t>Yellow fields are for Participants to fill in when preparing their Indicative Tenders / Tenders.</w:t>
      </w:r>
    </w:p>
    <w:p w:rsidR="00D433EC" w:rsidRPr="00DC059F" w:rsidRDefault="00875444" w:rsidP="00016CB6">
      <w:pPr>
        <w:spacing w:after="60"/>
        <w:ind w:left="851" w:hanging="284"/>
        <w:jc w:val="left"/>
        <w:rPr>
          <w:sz w:val="22"/>
          <w:szCs w:val="22"/>
          <w:lang w:val="en-US"/>
        </w:rPr>
      </w:pPr>
      <w:r w:rsidRPr="00DC059F">
        <w:rPr>
          <w:sz w:val="22"/>
          <w:szCs w:val="22"/>
          <w:lang w:val="en-US"/>
        </w:rPr>
        <w:t>2)</w:t>
      </w:r>
      <w:r w:rsidR="00016CB6" w:rsidRPr="00DC059F">
        <w:rPr>
          <w:sz w:val="22"/>
          <w:szCs w:val="22"/>
          <w:lang w:val="en-US"/>
        </w:rPr>
        <w:t xml:space="preserve"> </w:t>
      </w:r>
      <w:r w:rsidR="004110CF" w:rsidRPr="00DC059F">
        <w:rPr>
          <w:sz w:val="22"/>
          <w:szCs w:val="22"/>
          <w:lang w:val="en-US"/>
        </w:rPr>
        <w:t>Exterior area of 4,000 m</w:t>
      </w:r>
      <w:r w:rsidR="004110CF" w:rsidRPr="00DC059F">
        <w:rPr>
          <w:sz w:val="22"/>
          <w:szCs w:val="22"/>
          <w:vertAlign w:val="superscript"/>
          <w:lang w:val="en-US"/>
        </w:rPr>
        <w:t>2</w:t>
      </w:r>
      <w:r w:rsidR="004110CF" w:rsidRPr="00DC059F">
        <w:rPr>
          <w:sz w:val="22"/>
          <w:szCs w:val="22"/>
          <w:lang w:val="en-US"/>
        </w:rPr>
        <w:t xml:space="preserve"> located in Unit 94/19 of the </w:t>
      </w:r>
      <w:proofErr w:type="spellStart"/>
      <w:r w:rsidR="004110CF" w:rsidRPr="00DC059F">
        <w:rPr>
          <w:sz w:val="22"/>
          <w:szCs w:val="22"/>
          <w:lang w:val="en-US"/>
        </w:rPr>
        <w:t>Komořany</w:t>
      </w:r>
      <w:proofErr w:type="spellEnd"/>
      <w:r w:rsidR="004110CF" w:rsidRPr="00DC059F">
        <w:rPr>
          <w:sz w:val="22"/>
          <w:szCs w:val="22"/>
          <w:lang w:val="en-US"/>
        </w:rPr>
        <w:t xml:space="preserve"> Land Register – see schematic below. Currently, the surface is unpaved. In the event of use for materials storage, reinforcement will be required (concrete panels, ground stone, etc.). If such use of the land is required, reinforcement costs shall be borne, and works performed, by the Contractor.</w:t>
      </w:r>
    </w:p>
    <w:p w:rsidR="000C0621" w:rsidRPr="00DC059F" w:rsidRDefault="000C0621" w:rsidP="00016CB6">
      <w:pPr>
        <w:spacing w:after="60"/>
        <w:ind w:left="851" w:hanging="284"/>
        <w:jc w:val="left"/>
        <w:rPr>
          <w:iCs/>
          <w:sz w:val="22"/>
          <w:szCs w:val="22"/>
          <w:lang w:val="en-US"/>
        </w:rPr>
      </w:pPr>
    </w:p>
    <w:p w:rsidR="00875444" w:rsidRPr="00DC059F" w:rsidRDefault="00875444" w:rsidP="00875444">
      <w:pPr>
        <w:spacing w:before="120" w:after="120"/>
        <w:ind w:left="1276" w:hanging="709"/>
        <w:jc w:val="left"/>
        <w:rPr>
          <w:iCs/>
          <w:sz w:val="22"/>
          <w:szCs w:val="22"/>
          <w:lang w:val="en-US"/>
        </w:rPr>
      </w:pPr>
      <w:r w:rsidRPr="00DC059F">
        <w:rPr>
          <w:noProof/>
        </w:rPr>
        <w:drawing>
          <wp:inline distT="0" distB="0" distL="0" distR="0" wp14:anchorId="04E3FB8C" wp14:editId="3935E6C7">
            <wp:extent cx="4572000" cy="3154482"/>
            <wp:effectExtent l="0" t="0" r="0" b="825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l="12275" t="11454" r="19162" b="9863"/>
                    <a:stretch/>
                  </pic:blipFill>
                  <pic:spPr bwMode="auto">
                    <a:xfrm>
                      <a:off x="0" y="0"/>
                      <a:ext cx="4560042" cy="3146231"/>
                    </a:xfrm>
                    <a:prstGeom prst="rect">
                      <a:avLst/>
                    </a:prstGeom>
                    <a:ln>
                      <a:noFill/>
                    </a:ln>
                    <a:extLst>
                      <a:ext uri="{53640926-AAD7-44D8-BBD7-CCE9431645EC}">
                        <a14:shadowObscured xmlns:a14="http://schemas.microsoft.com/office/drawing/2010/main"/>
                      </a:ext>
                    </a:extLst>
                  </pic:spPr>
                </pic:pic>
              </a:graphicData>
            </a:graphic>
          </wp:inline>
        </w:drawing>
      </w:r>
    </w:p>
    <w:p w:rsidR="00875444" w:rsidRPr="00DC059F" w:rsidRDefault="00875444" w:rsidP="00875444">
      <w:pPr>
        <w:spacing w:before="120" w:after="120"/>
        <w:ind w:left="1276" w:hanging="709"/>
        <w:jc w:val="left"/>
        <w:rPr>
          <w:iCs/>
          <w:sz w:val="22"/>
          <w:szCs w:val="22"/>
          <w:lang w:val="en-US"/>
        </w:rPr>
      </w:pPr>
    </w:p>
    <w:p w:rsidR="00844FEC" w:rsidRPr="00DC059F" w:rsidRDefault="004110CF" w:rsidP="007D7406">
      <w:pPr>
        <w:pStyle w:val="Odstavecseseznamem"/>
        <w:keepNext/>
        <w:numPr>
          <w:ilvl w:val="0"/>
          <w:numId w:val="10"/>
        </w:numPr>
        <w:tabs>
          <w:tab w:val="clear" w:pos="644"/>
        </w:tabs>
        <w:spacing w:before="120" w:after="120"/>
        <w:ind w:left="567" w:hanging="567"/>
        <w:contextualSpacing w:val="0"/>
        <w:jc w:val="left"/>
        <w:rPr>
          <w:rFonts w:cs="Arial"/>
          <w:b/>
          <w:sz w:val="22"/>
          <w:szCs w:val="22"/>
          <w:u w:val="single"/>
          <w:lang w:val="en-US"/>
        </w:rPr>
      </w:pPr>
      <w:r w:rsidRPr="00DC059F">
        <w:rPr>
          <w:b/>
          <w:sz w:val="22"/>
          <w:szCs w:val="22"/>
          <w:u w:val="single"/>
          <w:lang w:val="en-US"/>
        </w:rPr>
        <w:t xml:space="preserve">Spaces rented under Item </w:t>
      </w:r>
      <w:r w:rsidR="00AE0F25" w:rsidRPr="00DC059F">
        <w:rPr>
          <w:b/>
          <w:sz w:val="22"/>
          <w:szCs w:val="22"/>
          <w:u w:val="single"/>
          <w:lang w:val="en-US"/>
        </w:rPr>
        <w:t xml:space="preserve">1 (building 43) and under Item </w:t>
      </w:r>
      <w:r w:rsidRPr="00DC059F">
        <w:rPr>
          <w:b/>
          <w:sz w:val="22"/>
          <w:szCs w:val="22"/>
          <w:u w:val="single"/>
          <w:lang w:val="en-US"/>
        </w:rPr>
        <w:t xml:space="preserve">3 above </w:t>
      </w:r>
      <w:r w:rsidR="00AE0F25" w:rsidRPr="00DC059F">
        <w:rPr>
          <w:rFonts w:cs="Arial"/>
          <w:b/>
          <w:sz w:val="22"/>
          <w:szCs w:val="22"/>
          <w:u w:val="single"/>
          <w:lang w:val="en-US"/>
        </w:rPr>
        <w:t>(</w:t>
      </w:r>
      <w:r w:rsidR="00795CF8" w:rsidRPr="00DC059F">
        <w:rPr>
          <w:rFonts w:cs="Arial"/>
          <w:b/>
          <w:sz w:val="22"/>
          <w:szCs w:val="22"/>
          <w:u w:val="single"/>
          <w:lang w:val="en-US"/>
        </w:rPr>
        <w:t xml:space="preserve">if the construction containers </w:t>
      </w:r>
      <w:r w:rsidR="00560250" w:rsidRPr="00DC059F">
        <w:rPr>
          <w:rFonts w:cs="Arial"/>
          <w:b/>
          <w:sz w:val="22"/>
          <w:szCs w:val="22"/>
          <w:u w:val="single"/>
          <w:lang w:val="en-US"/>
        </w:rPr>
        <w:t xml:space="preserve"> are connected</w:t>
      </w:r>
      <w:r w:rsidR="00AE0F25" w:rsidRPr="00DC059F">
        <w:rPr>
          <w:rFonts w:cs="Arial"/>
          <w:b/>
          <w:sz w:val="22"/>
          <w:szCs w:val="22"/>
          <w:u w:val="single"/>
          <w:lang w:val="en-US"/>
        </w:rPr>
        <w:t xml:space="preserve">) </w:t>
      </w:r>
      <w:r w:rsidRPr="00DC059F">
        <w:rPr>
          <w:b/>
          <w:sz w:val="22"/>
          <w:szCs w:val="22"/>
          <w:u w:val="single"/>
          <w:lang w:val="en-US"/>
        </w:rPr>
        <w:t>shall further be subject to charges for:</w:t>
      </w:r>
    </w:p>
    <w:tbl>
      <w:tblPr>
        <w:tblW w:w="9072"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2127"/>
        <w:gridCol w:w="2126"/>
        <w:gridCol w:w="2551"/>
      </w:tblGrid>
      <w:tr w:rsidR="000C0621" w:rsidRPr="00DC059F" w:rsidTr="004110CF">
        <w:trPr>
          <w:trHeight w:val="315"/>
        </w:trPr>
        <w:tc>
          <w:tcPr>
            <w:tcW w:w="2268" w:type="dxa"/>
            <w:shd w:val="clear" w:color="000000" w:fill="FCD5B4"/>
            <w:noWrap/>
            <w:vAlign w:val="bottom"/>
            <w:hideMark/>
          </w:tcPr>
          <w:p w:rsidR="000C0621" w:rsidRPr="00DC059F" w:rsidRDefault="004110CF" w:rsidP="00A671C2">
            <w:pPr>
              <w:rPr>
                <w:rFonts w:cs="Arial"/>
                <w:b/>
                <w:bCs/>
                <w:sz w:val="22"/>
                <w:szCs w:val="22"/>
                <w:lang w:val="en-US"/>
              </w:rPr>
            </w:pPr>
            <w:r w:rsidRPr="00DC059F">
              <w:rPr>
                <w:rFonts w:cs="Arial"/>
                <w:b/>
                <w:bCs/>
                <w:sz w:val="22"/>
                <w:szCs w:val="22"/>
                <w:lang w:val="en-US"/>
              </w:rPr>
              <w:t>Location</w:t>
            </w:r>
          </w:p>
        </w:tc>
        <w:tc>
          <w:tcPr>
            <w:tcW w:w="2127" w:type="dxa"/>
            <w:shd w:val="clear" w:color="auto" w:fill="FFC000"/>
            <w:noWrap/>
            <w:vAlign w:val="bottom"/>
            <w:hideMark/>
          </w:tcPr>
          <w:p w:rsidR="000C0621" w:rsidRPr="00DC059F" w:rsidRDefault="004110CF" w:rsidP="00A671C2">
            <w:pPr>
              <w:rPr>
                <w:rFonts w:cs="Arial"/>
                <w:b/>
                <w:bCs/>
                <w:sz w:val="22"/>
                <w:szCs w:val="22"/>
                <w:lang w:val="en-US"/>
              </w:rPr>
            </w:pPr>
            <w:r w:rsidRPr="00DC059F">
              <w:rPr>
                <w:rFonts w:cs="Arial"/>
                <w:b/>
                <w:bCs/>
                <w:sz w:val="22"/>
                <w:szCs w:val="22"/>
                <w:lang w:val="en-US"/>
              </w:rPr>
              <w:t>Hot water &amp; central heating</w:t>
            </w:r>
          </w:p>
        </w:tc>
        <w:tc>
          <w:tcPr>
            <w:tcW w:w="2126" w:type="dxa"/>
            <w:shd w:val="clear" w:color="auto" w:fill="FFC000"/>
            <w:noWrap/>
            <w:vAlign w:val="bottom"/>
          </w:tcPr>
          <w:p w:rsidR="000C0621" w:rsidRPr="00DC059F" w:rsidRDefault="004110CF" w:rsidP="00A671C2">
            <w:pPr>
              <w:rPr>
                <w:rFonts w:cs="Arial"/>
                <w:b/>
                <w:bCs/>
                <w:sz w:val="22"/>
                <w:szCs w:val="22"/>
                <w:lang w:val="en-US"/>
              </w:rPr>
            </w:pPr>
            <w:r w:rsidRPr="00DC059F">
              <w:rPr>
                <w:rFonts w:cs="Arial"/>
                <w:b/>
                <w:bCs/>
                <w:sz w:val="22"/>
                <w:szCs w:val="22"/>
                <w:lang w:val="en-US"/>
              </w:rPr>
              <w:t>Potable water</w:t>
            </w:r>
          </w:p>
        </w:tc>
        <w:tc>
          <w:tcPr>
            <w:tcW w:w="2551" w:type="dxa"/>
            <w:shd w:val="clear" w:color="auto" w:fill="FFC000"/>
            <w:vAlign w:val="bottom"/>
          </w:tcPr>
          <w:p w:rsidR="000C0621" w:rsidRPr="00DC059F" w:rsidRDefault="004110CF" w:rsidP="004110CF">
            <w:pPr>
              <w:rPr>
                <w:rFonts w:cs="Arial"/>
                <w:b/>
                <w:bCs/>
                <w:sz w:val="22"/>
                <w:szCs w:val="22"/>
                <w:lang w:val="en-US"/>
              </w:rPr>
            </w:pPr>
            <w:r w:rsidRPr="00DC059F">
              <w:rPr>
                <w:rFonts w:cs="Arial"/>
                <w:b/>
                <w:bCs/>
                <w:sz w:val="22"/>
                <w:szCs w:val="22"/>
                <w:lang w:val="en-US"/>
              </w:rPr>
              <w:t>Sewage charge</w:t>
            </w:r>
          </w:p>
        </w:tc>
      </w:tr>
      <w:tr w:rsidR="000C0621" w:rsidRPr="00DC059F" w:rsidTr="007D7406">
        <w:trPr>
          <w:trHeight w:val="300"/>
        </w:trPr>
        <w:tc>
          <w:tcPr>
            <w:tcW w:w="2268" w:type="dxa"/>
            <w:shd w:val="clear" w:color="000000" w:fill="F2F2F2"/>
            <w:noWrap/>
            <w:vAlign w:val="bottom"/>
          </w:tcPr>
          <w:p w:rsidR="000C0621" w:rsidRPr="00DC059F" w:rsidRDefault="000C0621" w:rsidP="00A671C2">
            <w:pPr>
              <w:rPr>
                <w:rFonts w:cs="Arial"/>
                <w:sz w:val="22"/>
                <w:szCs w:val="22"/>
                <w:lang w:val="en-US"/>
              </w:rPr>
            </w:pPr>
            <w:r w:rsidRPr="00DC059F">
              <w:rPr>
                <w:rFonts w:cs="Arial"/>
                <w:sz w:val="22"/>
                <w:szCs w:val="22"/>
                <w:lang w:val="en-US"/>
              </w:rPr>
              <w:t>TKY</w:t>
            </w:r>
          </w:p>
        </w:tc>
        <w:tc>
          <w:tcPr>
            <w:tcW w:w="2127" w:type="dxa"/>
            <w:shd w:val="clear" w:color="000000" w:fill="F2F2F2"/>
            <w:noWrap/>
            <w:vAlign w:val="bottom"/>
          </w:tcPr>
          <w:p w:rsidR="000C0621" w:rsidRPr="00DC059F" w:rsidRDefault="004110CF" w:rsidP="004110CF">
            <w:pPr>
              <w:rPr>
                <w:rFonts w:cs="Arial"/>
                <w:sz w:val="22"/>
                <w:szCs w:val="22"/>
                <w:highlight w:val="green"/>
                <w:lang w:val="en-US"/>
              </w:rPr>
            </w:pPr>
            <w:r w:rsidRPr="00DC059F">
              <w:rPr>
                <w:rFonts w:cs="Arial"/>
                <w:sz w:val="22"/>
                <w:szCs w:val="22"/>
                <w:lang w:val="en-US"/>
              </w:rPr>
              <w:t xml:space="preserve">CZK </w:t>
            </w:r>
            <w:r w:rsidR="000C0621" w:rsidRPr="00DC059F">
              <w:rPr>
                <w:rFonts w:cs="Arial"/>
                <w:sz w:val="22"/>
                <w:szCs w:val="22"/>
                <w:lang w:val="en-US"/>
              </w:rPr>
              <w:t>367</w:t>
            </w:r>
            <w:r w:rsidR="0089317D" w:rsidRPr="00DC059F">
              <w:rPr>
                <w:rFonts w:cs="Arial"/>
                <w:sz w:val="22"/>
                <w:szCs w:val="22"/>
                <w:lang w:val="en-US"/>
              </w:rPr>
              <w:t>.</w:t>
            </w:r>
            <w:r w:rsidR="000C0621" w:rsidRPr="00DC059F">
              <w:rPr>
                <w:rFonts w:cs="Arial"/>
                <w:sz w:val="22"/>
                <w:szCs w:val="22"/>
                <w:lang w:val="en-US"/>
              </w:rPr>
              <w:t>34 /</w:t>
            </w:r>
            <w:r w:rsidRPr="00DC059F">
              <w:rPr>
                <w:rFonts w:cs="Arial"/>
                <w:sz w:val="22"/>
                <w:szCs w:val="22"/>
                <w:lang w:val="en-US"/>
              </w:rPr>
              <w:t xml:space="preserve"> </w:t>
            </w:r>
            <w:r w:rsidR="000C0621" w:rsidRPr="00DC059F">
              <w:rPr>
                <w:rFonts w:cs="Arial"/>
                <w:sz w:val="22"/>
                <w:szCs w:val="22"/>
                <w:lang w:val="en-US"/>
              </w:rPr>
              <w:t>GJ</w:t>
            </w:r>
          </w:p>
        </w:tc>
        <w:tc>
          <w:tcPr>
            <w:tcW w:w="2126" w:type="dxa"/>
            <w:vMerge w:val="restart"/>
            <w:shd w:val="clear" w:color="000000" w:fill="F2F2F2"/>
            <w:noWrap/>
            <w:vAlign w:val="center"/>
          </w:tcPr>
          <w:p w:rsidR="000C0621" w:rsidRPr="00DC059F" w:rsidRDefault="004110CF" w:rsidP="004110CF">
            <w:pPr>
              <w:rPr>
                <w:rFonts w:cs="Arial"/>
                <w:sz w:val="22"/>
                <w:szCs w:val="22"/>
                <w:lang w:val="en-US"/>
              </w:rPr>
            </w:pPr>
            <w:r w:rsidRPr="00DC059F">
              <w:rPr>
                <w:rFonts w:cs="Arial"/>
                <w:sz w:val="22"/>
                <w:szCs w:val="22"/>
                <w:lang w:val="en-US"/>
              </w:rPr>
              <w:t>CZK</w:t>
            </w:r>
            <w:r w:rsidRPr="00DC059F">
              <w:rPr>
                <w:rFonts w:cs="Arial"/>
                <w:smallCaps/>
                <w:sz w:val="22"/>
                <w:szCs w:val="22"/>
                <w:lang w:val="en-US"/>
              </w:rPr>
              <w:t xml:space="preserve"> </w:t>
            </w:r>
            <w:r w:rsidR="000C0621" w:rsidRPr="00DC059F">
              <w:rPr>
                <w:rFonts w:cs="Arial"/>
                <w:smallCaps/>
                <w:sz w:val="22"/>
                <w:szCs w:val="22"/>
                <w:lang w:val="en-US"/>
              </w:rPr>
              <w:t>43</w:t>
            </w:r>
            <w:r w:rsidR="0089317D" w:rsidRPr="00DC059F">
              <w:rPr>
                <w:rFonts w:cs="Arial"/>
                <w:smallCaps/>
                <w:sz w:val="22"/>
                <w:szCs w:val="22"/>
                <w:lang w:val="en-US"/>
              </w:rPr>
              <w:t>.</w:t>
            </w:r>
            <w:r w:rsidR="000C0621" w:rsidRPr="00DC059F">
              <w:rPr>
                <w:rFonts w:cs="Arial"/>
                <w:smallCaps/>
                <w:sz w:val="22"/>
                <w:szCs w:val="22"/>
                <w:lang w:val="en-US"/>
              </w:rPr>
              <w:t xml:space="preserve">46 </w:t>
            </w:r>
            <w:r w:rsidR="000C0621" w:rsidRPr="00DC059F">
              <w:rPr>
                <w:rFonts w:cs="Arial"/>
                <w:sz w:val="22"/>
                <w:szCs w:val="22"/>
                <w:lang w:val="en-US"/>
              </w:rPr>
              <w:t>/</w:t>
            </w:r>
            <w:r w:rsidRPr="00DC059F">
              <w:rPr>
                <w:rFonts w:cs="Arial"/>
                <w:sz w:val="22"/>
                <w:szCs w:val="22"/>
                <w:lang w:val="en-US"/>
              </w:rPr>
              <w:t xml:space="preserve"> </w:t>
            </w:r>
            <w:r w:rsidR="000C0621" w:rsidRPr="00DC059F">
              <w:rPr>
                <w:rFonts w:cs="Arial"/>
                <w:sz w:val="22"/>
                <w:szCs w:val="22"/>
                <w:lang w:val="en-US"/>
              </w:rPr>
              <w:t>m</w:t>
            </w:r>
            <w:r w:rsidR="000C0621" w:rsidRPr="00DC059F">
              <w:rPr>
                <w:rFonts w:cs="Arial"/>
                <w:sz w:val="22"/>
                <w:szCs w:val="22"/>
                <w:vertAlign w:val="superscript"/>
                <w:lang w:val="en-US"/>
              </w:rPr>
              <w:t>3</w:t>
            </w:r>
          </w:p>
        </w:tc>
        <w:tc>
          <w:tcPr>
            <w:tcW w:w="2551" w:type="dxa"/>
            <w:vMerge w:val="restart"/>
            <w:shd w:val="clear" w:color="auto" w:fill="F2F2F2" w:themeFill="background1" w:themeFillShade="F2"/>
            <w:vAlign w:val="center"/>
          </w:tcPr>
          <w:p w:rsidR="000C0621" w:rsidRPr="00DC059F" w:rsidRDefault="004110CF" w:rsidP="004110CF">
            <w:pPr>
              <w:rPr>
                <w:rFonts w:cs="Arial"/>
                <w:sz w:val="22"/>
                <w:szCs w:val="22"/>
                <w:lang w:val="en-US"/>
              </w:rPr>
            </w:pPr>
            <w:r w:rsidRPr="00DC059F">
              <w:rPr>
                <w:rFonts w:cs="Arial"/>
                <w:sz w:val="22"/>
                <w:szCs w:val="22"/>
                <w:lang w:val="en-US"/>
              </w:rPr>
              <w:t>CZK</w:t>
            </w:r>
            <w:r w:rsidRPr="00DC059F">
              <w:rPr>
                <w:rFonts w:cs="Arial"/>
                <w:smallCaps/>
                <w:sz w:val="22"/>
                <w:szCs w:val="22"/>
                <w:lang w:val="en-US"/>
              </w:rPr>
              <w:t xml:space="preserve"> </w:t>
            </w:r>
            <w:r w:rsidR="000C0621" w:rsidRPr="00DC059F">
              <w:rPr>
                <w:rFonts w:cs="Arial"/>
                <w:smallCaps/>
                <w:sz w:val="22"/>
                <w:szCs w:val="22"/>
                <w:lang w:val="en-US"/>
              </w:rPr>
              <w:t>42</w:t>
            </w:r>
            <w:r w:rsidR="0089317D" w:rsidRPr="00DC059F">
              <w:rPr>
                <w:rFonts w:cs="Arial"/>
                <w:smallCaps/>
                <w:sz w:val="22"/>
                <w:szCs w:val="22"/>
                <w:lang w:val="en-US"/>
              </w:rPr>
              <w:t>.</w:t>
            </w:r>
            <w:r w:rsidR="000C0621" w:rsidRPr="00DC059F">
              <w:rPr>
                <w:rFonts w:cs="Arial"/>
                <w:smallCaps/>
                <w:sz w:val="22"/>
                <w:szCs w:val="22"/>
                <w:lang w:val="en-US"/>
              </w:rPr>
              <w:t xml:space="preserve">34 </w:t>
            </w:r>
            <w:r w:rsidR="000C0621" w:rsidRPr="00DC059F">
              <w:rPr>
                <w:rFonts w:cs="Arial"/>
                <w:sz w:val="22"/>
                <w:szCs w:val="22"/>
                <w:lang w:val="en-US"/>
              </w:rPr>
              <w:t>/</w:t>
            </w:r>
            <w:r w:rsidRPr="00DC059F">
              <w:rPr>
                <w:rFonts w:cs="Arial"/>
                <w:sz w:val="22"/>
                <w:szCs w:val="22"/>
                <w:lang w:val="en-US"/>
              </w:rPr>
              <w:t xml:space="preserve"> </w:t>
            </w:r>
            <w:r w:rsidR="000C0621" w:rsidRPr="00DC059F">
              <w:rPr>
                <w:rFonts w:cs="Arial"/>
                <w:sz w:val="22"/>
                <w:szCs w:val="22"/>
                <w:lang w:val="en-US"/>
              </w:rPr>
              <w:t>m</w:t>
            </w:r>
            <w:r w:rsidR="000C0621" w:rsidRPr="00DC059F">
              <w:rPr>
                <w:rFonts w:cs="Arial"/>
                <w:sz w:val="22"/>
                <w:szCs w:val="22"/>
                <w:vertAlign w:val="superscript"/>
                <w:lang w:val="en-US"/>
              </w:rPr>
              <w:t>3</w:t>
            </w:r>
          </w:p>
        </w:tc>
      </w:tr>
      <w:tr w:rsidR="000C0621" w:rsidRPr="00DC059F" w:rsidTr="007D7406">
        <w:trPr>
          <w:trHeight w:val="300"/>
        </w:trPr>
        <w:tc>
          <w:tcPr>
            <w:tcW w:w="2268" w:type="dxa"/>
            <w:shd w:val="clear" w:color="000000" w:fill="F2F2F2"/>
            <w:noWrap/>
            <w:vAlign w:val="bottom"/>
          </w:tcPr>
          <w:p w:rsidR="000C0621" w:rsidRPr="00DC059F" w:rsidRDefault="000C0621" w:rsidP="00A671C2">
            <w:pPr>
              <w:rPr>
                <w:rFonts w:cs="Arial"/>
                <w:sz w:val="22"/>
                <w:szCs w:val="22"/>
                <w:lang w:val="en-US"/>
              </w:rPr>
            </w:pPr>
            <w:r w:rsidRPr="00DC059F">
              <w:rPr>
                <w:rFonts w:cs="Arial"/>
                <w:sz w:val="22"/>
                <w:szCs w:val="22"/>
                <w:lang w:val="en-US"/>
              </w:rPr>
              <w:t>AB</w:t>
            </w:r>
          </w:p>
        </w:tc>
        <w:tc>
          <w:tcPr>
            <w:tcW w:w="2127" w:type="dxa"/>
            <w:shd w:val="clear" w:color="000000" w:fill="F2F2F2"/>
            <w:noWrap/>
            <w:vAlign w:val="bottom"/>
          </w:tcPr>
          <w:p w:rsidR="000C0621" w:rsidRPr="00DC059F" w:rsidRDefault="004110CF" w:rsidP="004110CF">
            <w:pPr>
              <w:rPr>
                <w:rFonts w:cs="Arial"/>
                <w:sz w:val="22"/>
                <w:szCs w:val="22"/>
                <w:highlight w:val="green"/>
                <w:lang w:val="en-US"/>
              </w:rPr>
            </w:pPr>
            <w:r w:rsidRPr="00DC059F">
              <w:rPr>
                <w:rFonts w:cs="Arial"/>
                <w:sz w:val="22"/>
                <w:szCs w:val="22"/>
                <w:lang w:val="en-US"/>
              </w:rPr>
              <w:t>CZK</w:t>
            </w:r>
            <w:r w:rsidRPr="00DC059F">
              <w:rPr>
                <w:rFonts w:cs="Arial"/>
                <w:smallCaps/>
                <w:sz w:val="22"/>
                <w:szCs w:val="22"/>
                <w:lang w:val="en-US"/>
              </w:rPr>
              <w:t xml:space="preserve"> </w:t>
            </w:r>
            <w:r w:rsidR="000C0621" w:rsidRPr="00DC059F">
              <w:rPr>
                <w:rFonts w:cs="Arial"/>
                <w:sz w:val="22"/>
                <w:szCs w:val="22"/>
                <w:lang w:val="en-US"/>
              </w:rPr>
              <w:t>508</w:t>
            </w:r>
            <w:r w:rsidR="0089317D" w:rsidRPr="00DC059F">
              <w:rPr>
                <w:rFonts w:cs="Arial"/>
                <w:sz w:val="22"/>
                <w:szCs w:val="22"/>
                <w:lang w:val="en-US"/>
              </w:rPr>
              <w:t>.</w:t>
            </w:r>
            <w:r w:rsidRPr="00DC059F">
              <w:rPr>
                <w:rFonts w:cs="Arial"/>
                <w:sz w:val="22"/>
                <w:szCs w:val="22"/>
                <w:lang w:val="en-US"/>
              </w:rPr>
              <w:t>00</w:t>
            </w:r>
            <w:r w:rsidR="000C0621" w:rsidRPr="00DC059F">
              <w:rPr>
                <w:rFonts w:cs="Arial"/>
                <w:sz w:val="22"/>
                <w:szCs w:val="22"/>
                <w:lang w:val="en-US"/>
              </w:rPr>
              <w:t xml:space="preserve"> </w:t>
            </w:r>
            <w:r w:rsidR="000C0621" w:rsidRPr="00DC059F">
              <w:rPr>
                <w:rFonts w:cs="Arial"/>
                <w:smallCaps/>
                <w:sz w:val="22"/>
                <w:szCs w:val="22"/>
                <w:lang w:val="en-US"/>
              </w:rPr>
              <w:t>/</w:t>
            </w:r>
            <w:r w:rsidRPr="00DC059F">
              <w:rPr>
                <w:rFonts w:cs="Arial"/>
                <w:smallCaps/>
                <w:sz w:val="22"/>
                <w:szCs w:val="22"/>
                <w:lang w:val="en-US"/>
              </w:rPr>
              <w:t xml:space="preserve"> </w:t>
            </w:r>
            <w:r w:rsidR="000C0621" w:rsidRPr="00DC059F">
              <w:rPr>
                <w:rFonts w:cs="Arial"/>
                <w:smallCaps/>
                <w:sz w:val="22"/>
                <w:szCs w:val="22"/>
                <w:lang w:val="en-US"/>
              </w:rPr>
              <w:t>GJ</w:t>
            </w:r>
          </w:p>
        </w:tc>
        <w:tc>
          <w:tcPr>
            <w:tcW w:w="2126" w:type="dxa"/>
            <w:vMerge/>
            <w:shd w:val="clear" w:color="000000" w:fill="F2F2F2"/>
            <w:noWrap/>
            <w:vAlign w:val="bottom"/>
          </w:tcPr>
          <w:p w:rsidR="000C0621" w:rsidRPr="00DC059F" w:rsidRDefault="000C0621" w:rsidP="00A671C2">
            <w:pPr>
              <w:rPr>
                <w:rFonts w:cs="Arial"/>
                <w:sz w:val="22"/>
                <w:szCs w:val="22"/>
                <w:lang w:val="en-US"/>
              </w:rPr>
            </w:pPr>
          </w:p>
        </w:tc>
        <w:tc>
          <w:tcPr>
            <w:tcW w:w="2551" w:type="dxa"/>
            <w:vMerge/>
            <w:shd w:val="clear" w:color="auto" w:fill="F2F2F2" w:themeFill="background1" w:themeFillShade="F2"/>
          </w:tcPr>
          <w:p w:rsidR="000C0621" w:rsidRPr="00DC059F" w:rsidRDefault="000C0621" w:rsidP="00A671C2">
            <w:pPr>
              <w:rPr>
                <w:rFonts w:cs="Arial"/>
                <w:sz w:val="22"/>
                <w:szCs w:val="22"/>
                <w:lang w:val="en-US"/>
              </w:rPr>
            </w:pPr>
          </w:p>
        </w:tc>
      </w:tr>
      <w:tr w:rsidR="000C0621" w:rsidRPr="00DC059F" w:rsidTr="007D7406">
        <w:trPr>
          <w:trHeight w:val="300"/>
        </w:trPr>
        <w:tc>
          <w:tcPr>
            <w:tcW w:w="2268" w:type="dxa"/>
            <w:shd w:val="clear" w:color="000000" w:fill="F2F2F2"/>
            <w:noWrap/>
            <w:vAlign w:val="bottom"/>
          </w:tcPr>
          <w:p w:rsidR="000C0621" w:rsidRPr="00DC059F" w:rsidRDefault="000C0621" w:rsidP="00A671C2">
            <w:pPr>
              <w:rPr>
                <w:rFonts w:cs="Arial"/>
                <w:sz w:val="22"/>
                <w:szCs w:val="22"/>
                <w:lang w:val="en-US"/>
              </w:rPr>
            </w:pPr>
            <w:r w:rsidRPr="00DC059F">
              <w:rPr>
                <w:rFonts w:cs="Arial"/>
                <w:sz w:val="22"/>
                <w:szCs w:val="22"/>
                <w:lang w:val="en-US"/>
              </w:rPr>
              <w:t>SEKUNDER</w:t>
            </w:r>
          </w:p>
        </w:tc>
        <w:tc>
          <w:tcPr>
            <w:tcW w:w="2127" w:type="dxa"/>
            <w:shd w:val="clear" w:color="000000" w:fill="F2F2F2"/>
            <w:noWrap/>
            <w:vAlign w:val="bottom"/>
          </w:tcPr>
          <w:p w:rsidR="000C0621" w:rsidRPr="00DC059F" w:rsidRDefault="004110CF" w:rsidP="004110CF">
            <w:pPr>
              <w:rPr>
                <w:rFonts w:cs="Arial"/>
                <w:sz w:val="22"/>
                <w:szCs w:val="22"/>
                <w:highlight w:val="green"/>
                <w:lang w:val="en-US"/>
              </w:rPr>
            </w:pPr>
            <w:r w:rsidRPr="00DC059F">
              <w:rPr>
                <w:rFonts w:cs="Arial"/>
                <w:sz w:val="22"/>
                <w:szCs w:val="22"/>
                <w:lang w:val="en-US"/>
              </w:rPr>
              <w:t>CZK</w:t>
            </w:r>
            <w:r w:rsidRPr="00DC059F">
              <w:rPr>
                <w:rFonts w:cs="Arial"/>
                <w:smallCaps/>
                <w:sz w:val="22"/>
                <w:szCs w:val="22"/>
                <w:lang w:val="en-US"/>
              </w:rPr>
              <w:t xml:space="preserve"> </w:t>
            </w:r>
            <w:r w:rsidR="000C0621" w:rsidRPr="00DC059F">
              <w:rPr>
                <w:rFonts w:cs="Arial"/>
                <w:smallCaps/>
                <w:sz w:val="22"/>
                <w:szCs w:val="22"/>
                <w:lang w:val="en-US"/>
              </w:rPr>
              <w:t>498</w:t>
            </w:r>
            <w:r w:rsidR="0089317D" w:rsidRPr="00DC059F">
              <w:rPr>
                <w:rFonts w:cs="Arial"/>
                <w:smallCaps/>
                <w:sz w:val="22"/>
                <w:szCs w:val="22"/>
                <w:lang w:val="en-US"/>
              </w:rPr>
              <w:t>.</w:t>
            </w:r>
            <w:r w:rsidR="000C0621" w:rsidRPr="00DC059F">
              <w:rPr>
                <w:rFonts w:cs="Arial"/>
                <w:smallCaps/>
                <w:sz w:val="22"/>
                <w:szCs w:val="22"/>
                <w:lang w:val="en-US"/>
              </w:rPr>
              <w:t>47 /</w:t>
            </w:r>
            <w:r w:rsidRPr="00DC059F">
              <w:rPr>
                <w:rFonts w:cs="Arial"/>
                <w:smallCaps/>
                <w:sz w:val="22"/>
                <w:szCs w:val="22"/>
                <w:lang w:val="en-US"/>
              </w:rPr>
              <w:t xml:space="preserve"> </w:t>
            </w:r>
            <w:r w:rsidR="000C0621" w:rsidRPr="00DC059F">
              <w:rPr>
                <w:rFonts w:cs="Arial"/>
                <w:smallCaps/>
                <w:sz w:val="22"/>
                <w:szCs w:val="22"/>
                <w:lang w:val="en-US"/>
              </w:rPr>
              <w:t>GJ</w:t>
            </w:r>
          </w:p>
        </w:tc>
        <w:tc>
          <w:tcPr>
            <w:tcW w:w="2126" w:type="dxa"/>
            <w:vMerge/>
            <w:shd w:val="clear" w:color="000000" w:fill="F2F2F2"/>
            <w:noWrap/>
            <w:vAlign w:val="bottom"/>
          </w:tcPr>
          <w:p w:rsidR="000C0621" w:rsidRPr="00DC059F" w:rsidRDefault="000C0621" w:rsidP="00A671C2">
            <w:pPr>
              <w:rPr>
                <w:rFonts w:cs="Arial"/>
                <w:sz w:val="22"/>
                <w:szCs w:val="22"/>
                <w:lang w:val="en-US"/>
              </w:rPr>
            </w:pPr>
          </w:p>
        </w:tc>
        <w:tc>
          <w:tcPr>
            <w:tcW w:w="2551" w:type="dxa"/>
            <w:vMerge/>
            <w:shd w:val="clear" w:color="auto" w:fill="F2F2F2" w:themeFill="background1" w:themeFillShade="F2"/>
          </w:tcPr>
          <w:p w:rsidR="000C0621" w:rsidRPr="00DC059F" w:rsidRDefault="000C0621" w:rsidP="00A671C2">
            <w:pPr>
              <w:rPr>
                <w:rFonts w:cs="Arial"/>
                <w:sz w:val="22"/>
                <w:szCs w:val="22"/>
                <w:lang w:val="en-US"/>
              </w:rPr>
            </w:pPr>
          </w:p>
        </w:tc>
      </w:tr>
    </w:tbl>
    <w:p w:rsidR="000C0621" w:rsidRPr="00DC059F" w:rsidRDefault="000C0621" w:rsidP="00844FEC">
      <w:pPr>
        <w:jc w:val="left"/>
        <w:rPr>
          <w:rFonts w:cs="Arial"/>
          <w:sz w:val="22"/>
          <w:szCs w:val="22"/>
          <w:lang w:val="en-US"/>
        </w:rPr>
      </w:pPr>
    </w:p>
    <w:sectPr w:rsidR="000C0621" w:rsidRPr="00DC059F" w:rsidSect="00844FEC">
      <w:pgSz w:w="16840" w:h="11907" w:orient="landscape" w:code="9"/>
      <w:pgMar w:top="2268" w:right="851" w:bottom="1134" w:left="1418"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FB2" w:rsidRDefault="00401FB2">
      <w:r>
        <w:separator/>
      </w:r>
    </w:p>
  </w:endnote>
  <w:endnote w:type="continuationSeparator" w:id="0">
    <w:p w:rsidR="00401FB2" w:rsidRDefault="0040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57E" w:rsidRDefault="0089317D">
    <w:pPr>
      <w:pStyle w:val="Zpat"/>
      <w:tabs>
        <w:tab w:val="clear" w:pos="9356"/>
        <w:tab w:val="right" w:pos="9498"/>
      </w:tabs>
    </w:pPr>
    <w:proofErr w:type="spellStart"/>
    <w:r>
      <w:t>Page</w:t>
    </w:r>
    <w:proofErr w:type="spellEnd"/>
    <w:r w:rsidR="00A7157E">
      <w:t xml:space="preserve">: </w:t>
    </w:r>
    <w:r w:rsidR="00A7157E">
      <w:rPr>
        <w:rStyle w:val="slostrnky"/>
        <w:b/>
      </w:rPr>
      <w:fldChar w:fldCharType="begin"/>
    </w:r>
    <w:r w:rsidR="00A7157E">
      <w:rPr>
        <w:rStyle w:val="slostrnky"/>
        <w:b/>
      </w:rPr>
      <w:instrText xml:space="preserve"> PAGE </w:instrText>
    </w:r>
    <w:r w:rsidR="00A7157E">
      <w:rPr>
        <w:rStyle w:val="slostrnky"/>
        <w:b/>
      </w:rPr>
      <w:fldChar w:fldCharType="separate"/>
    </w:r>
    <w:r w:rsidR="00604011">
      <w:rPr>
        <w:rStyle w:val="slostrnky"/>
        <w:b/>
        <w:noProof/>
      </w:rPr>
      <w:t>1</w:t>
    </w:r>
    <w:r w:rsidR="00A7157E">
      <w:rPr>
        <w:rStyle w:val="slostrnky"/>
        <w:b/>
      </w:rPr>
      <w:fldChar w:fldCharType="end"/>
    </w:r>
    <w:r w:rsidR="00A7157E">
      <w:rPr>
        <w:rStyle w:val="slostrnky"/>
      </w:rPr>
      <w:t xml:space="preserve"> / </w:t>
    </w:r>
    <w:r w:rsidR="00A7157E">
      <w:rPr>
        <w:rStyle w:val="slostrnky"/>
      </w:rPr>
      <w:fldChar w:fldCharType="begin"/>
    </w:r>
    <w:r w:rsidR="00A7157E">
      <w:rPr>
        <w:rStyle w:val="slostrnky"/>
      </w:rPr>
      <w:instrText xml:space="preserve"> NUMPAGES </w:instrText>
    </w:r>
    <w:r w:rsidR="00A7157E">
      <w:rPr>
        <w:rStyle w:val="slostrnky"/>
      </w:rPr>
      <w:fldChar w:fldCharType="separate"/>
    </w:r>
    <w:r w:rsidR="00604011">
      <w:rPr>
        <w:rStyle w:val="slostrnky"/>
        <w:noProof/>
      </w:rPr>
      <w:t>8</w:t>
    </w:r>
    <w:r w:rsidR="00A7157E">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FB2" w:rsidRDefault="00401FB2">
      <w:r>
        <w:separator/>
      </w:r>
    </w:p>
  </w:footnote>
  <w:footnote w:type="continuationSeparator" w:id="0">
    <w:p w:rsidR="00401FB2" w:rsidRDefault="00401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51" w:type="dxa"/>
      <w:tblInd w:w="-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239"/>
      <w:gridCol w:w="5386"/>
      <w:gridCol w:w="2126"/>
    </w:tblGrid>
    <w:tr w:rsidR="0089317D" w:rsidRPr="006660FE" w:rsidTr="00B81E21">
      <w:tc>
        <w:tcPr>
          <w:tcW w:w="2239" w:type="dxa"/>
        </w:tcPr>
        <w:p w:rsidR="0089317D" w:rsidRPr="009B0E88" w:rsidRDefault="0089317D" w:rsidP="00B81E21">
          <w:pPr>
            <w:spacing w:before="60" w:after="60"/>
            <w:rPr>
              <w:smallCaps/>
              <w:sz w:val="18"/>
              <w:szCs w:val="18"/>
              <w:lang w:val="en-US"/>
            </w:rPr>
          </w:pPr>
          <w:r w:rsidRPr="009B0E88">
            <w:rPr>
              <w:smallCaps/>
              <w:sz w:val="18"/>
              <w:szCs w:val="18"/>
              <w:lang w:val="en-US"/>
            </w:rPr>
            <w:t>purchaser</w:t>
          </w:r>
        </w:p>
        <w:p w:rsidR="0089317D" w:rsidRPr="007D1FF4" w:rsidRDefault="0089317D" w:rsidP="00B81E21">
          <w:pPr>
            <w:spacing w:after="120"/>
            <w:rPr>
              <w:sz w:val="18"/>
              <w:szCs w:val="18"/>
            </w:rPr>
          </w:pPr>
          <w:bookmarkStart w:id="1" w:name="_Ec1B21609F76754158B97A9D82110DE1659"/>
          <w:r w:rsidRPr="009B0E88">
            <w:rPr>
              <w:sz w:val="18"/>
              <w:szCs w:val="18"/>
              <w:lang w:val="en-US"/>
            </w:rPr>
            <w:t>United Energy</w:t>
          </w:r>
          <w:r>
            <w:rPr>
              <w:sz w:val="18"/>
              <w:szCs w:val="18"/>
              <w:lang w:val="en-US"/>
            </w:rPr>
            <w:t>.</w:t>
          </w:r>
          <w:r w:rsidRPr="009B0E88">
            <w:rPr>
              <w:sz w:val="18"/>
              <w:szCs w:val="18"/>
              <w:lang w:val="en-US"/>
            </w:rPr>
            <w:t xml:space="preserve"> </w:t>
          </w:r>
          <w:proofErr w:type="spellStart"/>
          <w:r w:rsidRPr="009B0E88">
            <w:rPr>
              <w:sz w:val="18"/>
              <w:szCs w:val="18"/>
              <w:lang w:val="en-US"/>
            </w:rPr>
            <w:t>a.s</w:t>
          </w:r>
          <w:proofErr w:type="spellEnd"/>
          <w:r w:rsidRPr="009B0E88">
            <w:rPr>
              <w:sz w:val="18"/>
              <w:szCs w:val="18"/>
              <w:lang w:val="en-US"/>
            </w:rPr>
            <w:t>.</w:t>
          </w:r>
          <w:bookmarkEnd w:id="1"/>
        </w:p>
      </w:tc>
      <w:tc>
        <w:tcPr>
          <w:tcW w:w="5386" w:type="dxa"/>
          <w:vMerge w:val="restart"/>
          <w:vAlign w:val="center"/>
        </w:tcPr>
        <w:p w:rsidR="0089317D" w:rsidRPr="009B0E88" w:rsidRDefault="0089317D" w:rsidP="00B81E21">
          <w:pPr>
            <w:spacing w:before="60"/>
            <w:rPr>
              <w:rFonts w:cs="Arial"/>
              <w:sz w:val="18"/>
              <w:szCs w:val="18"/>
              <w:lang w:val="en-US"/>
            </w:rPr>
          </w:pPr>
          <w:bookmarkStart w:id="2" w:name="_Ec1B21609F76754158B97A9D82110DE1653"/>
          <w:r w:rsidRPr="006220D5">
            <w:rPr>
              <w:bCs/>
              <w:sz w:val="18"/>
              <w:szCs w:val="18"/>
              <w:lang w:val="en-US"/>
            </w:rPr>
            <w:t>Environmental Improvements on TKY II Heating Plant – Wet Desulfurization</w:t>
          </w:r>
          <w:bookmarkEnd w:id="2"/>
        </w:p>
        <w:p w:rsidR="0089317D" w:rsidRPr="00C76A3F" w:rsidRDefault="0089317D" w:rsidP="00B81E21">
          <w:pPr>
            <w:pStyle w:val="Zhlav"/>
            <w:pBdr>
              <w:bottom w:val="none" w:sz="0" w:space="0" w:color="auto"/>
            </w:pBdr>
            <w:spacing w:before="40" w:after="40"/>
            <w:rPr>
              <w:caps/>
              <w:spacing w:val="60"/>
              <w:lang w:val="en-US"/>
            </w:rPr>
          </w:pPr>
          <w:r w:rsidRPr="00C76A3F">
            <w:rPr>
              <w:caps/>
              <w:spacing w:val="60"/>
              <w:lang w:val="en-US"/>
            </w:rPr>
            <w:t>draft contract for work</w:t>
          </w:r>
        </w:p>
        <w:p w:rsidR="0089317D" w:rsidRPr="0089317D" w:rsidRDefault="0089317D" w:rsidP="0089317D">
          <w:pPr>
            <w:spacing w:before="40" w:after="40"/>
            <w:rPr>
              <w:caps/>
              <w:sz w:val="18"/>
              <w:szCs w:val="18"/>
            </w:rPr>
          </w:pPr>
          <w:r w:rsidRPr="009B0E88">
            <w:rPr>
              <w:sz w:val="18"/>
              <w:szCs w:val="18"/>
              <w:lang w:val="en-US"/>
            </w:rPr>
            <w:t xml:space="preserve">Supplement </w:t>
          </w:r>
          <w:r>
            <w:rPr>
              <w:sz w:val="18"/>
              <w:szCs w:val="18"/>
              <w:lang w:val="en-US"/>
            </w:rPr>
            <w:t>5</w:t>
          </w:r>
          <w:r w:rsidRPr="009B0E88">
            <w:rPr>
              <w:sz w:val="18"/>
              <w:szCs w:val="18"/>
              <w:lang w:val="en-US"/>
            </w:rPr>
            <w:t xml:space="preserve"> –</w:t>
          </w:r>
          <w:r>
            <w:rPr>
              <w:sz w:val="18"/>
              <w:szCs w:val="18"/>
              <w:lang w:val="en-US"/>
            </w:rPr>
            <w:t xml:space="preserve"> </w:t>
          </w:r>
          <w:r>
            <w:rPr>
              <w:smallCaps/>
              <w:sz w:val="18"/>
              <w:szCs w:val="18"/>
              <w:lang w:val="en-US"/>
            </w:rPr>
            <w:t>Purchaser</w:t>
          </w:r>
          <w:r>
            <w:rPr>
              <w:sz w:val="18"/>
              <w:szCs w:val="18"/>
              <w:lang w:val="en-US"/>
            </w:rPr>
            <w:t>’s Cooperation</w:t>
          </w:r>
        </w:p>
      </w:tc>
      <w:tc>
        <w:tcPr>
          <w:tcW w:w="2126" w:type="dxa"/>
        </w:tcPr>
        <w:p w:rsidR="0089317D" w:rsidRPr="009B0E88" w:rsidRDefault="0089317D" w:rsidP="00B81E21">
          <w:pPr>
            <w:spacing w:before="60" w:after="60"/>
            <w:rPr>
              <w:smallCaps/>
              <w:sz w:val="18"/>
              <w:szCs w:val="18"/>
              <w:lang w:val="en-US"/>
            </w:rPr>
          </w:pPr>
          <w:r w:rsidRPr="009B0E88">
            <w:rPr>
              <w:smallCaps/>
              <w:sz w:val="18"/>
              <w:szCs w:val="18"/>
              <w:lang w:val="en-US"/>
            </w:rPr>
            <w:t>contractor</w:t>
          </w:r>
        </w:p>
        <w:p w:rsidR="0089317D" w:rsidRPr="007D1FF4" w:rsidRDefault="0089317D" w:rsidP="00B81E21">
          <w:pPr>
            <w:spacing w:after="120"/>
            <w:rPr>
              <w:sz w:val="18"/>
            </w:rPr>
          </w:pPr>
          <w:r w:rsidRPr="009B0E88">
            <w:rPr>
              <w:sz w:val="18"/>
              <w:szCs w:val="18"/>
              <w:lang w:val="en-US"/>
            </w:rPr>
            <w:t>..............................</w:t>
          </w:r>
        </w:p>
      </w:tc>
    </w:tr>
    <w:tr w:rsidR="0089317D" w:rsidRPr="000A71AC" w:rsidTr="00B81E21">
      <w:trPr>
        <w:trHeight w:val="182"/>
      </w:trPr>
      <w:tc>
        <w:tcPr>
          <w:tcW w:w="2239" w:type="dxa"/>
          <w:vAlign w:val="center"/>
        </w:tcPr>
        <w:p w:rsidR="0089317D" w:rsidRPr="000A71AC" w:rsidRDefault="0089317D" w:rsidP="00B81E21">
          <w:pPr>
            <w:tabs>
              <w:tab w:val="center" w:pos="4536"/>
              <w:tab w:val="right" w:pos="9072"/>
            </w:tabs>
            <w:spacing w:before="20" w:after="20"/>
            <w:jc w:val="left"/>
            <w:rPr>
              <w:sz w:val="16"/>
            </w:rPr>
          </w:pPr>
          <w:r w:rsidRPr="009B0E88">
            <w:rPr>
              <w:sz w:val="16"/>
              <w:lang w:val="en-US"/>
            </w:rPr>
            <w:t xml:space="preserve">Ref. no.: </w:t>
          </w:r>
        </w:p>
      </w:tc>
      <w:tc>
        <w:tcPr>
          <w:tcW w:w="5386" w:type="dxa"/>
          <w:vMerge/>
          <w:vAlign w:val="center"/>
        </w:tcPr>
        <w:p w:rsidR="0089317D" w:rsidRPr="000A71AC" w:rsidRDefault="0089317D" w:rsidP="00B81E21">
          <w:pPr>
            <w:tabs>
              <w:tab w:val="center" w:pos="4536"/>
              <w:tab w:val="right" w:pos="9072"/>
            </w:tabs>
            <w:spacing w:before="20" w:after="20"/>
            <w:rPr>
              <w:sz w:val="16"/>
            </w:rPr>
          </w:pPr>
        </w:p>
      </w:tc>
      <w:tc>
        <w:tcPr>
          <w:tcW w:w="2126" w:type="dxa"/>
          <w:vAlign w:val="center"/>
        </w:tcPr>
        <w:p w:rsidR="0089317D" w:rsidRPr="000A71AC" w:rsidRDefault="0089317D" w:rsidP="00B81E21">
          <w:pPr>
            <w:tabs>
              <w:tab w:val="center" w:pos="4536"/>
              <w:tab w:val="right" w:pos="9072"/>
            </w:tabs>
            <w:spacing w:before="20" w:after="20"/>
            <w:jc w:val="left"/>
            <w:rPr>
              <w:sz w:val="16"/>
            </w:rPr>
          </w:pPr>
          <w:r w:rsidRPr="009B0E88">
            <w:rPr>
              <w:sz w:val="16"/>
              <w:lang w:val="en-US"/>
            </w:rPr>
            <w:t>Ref. no.:</w:t>
          </w:r>
        </w:p>
      </w:tc>
    </w:tr>
  </w:tbl>
  <w:p w:rsidR="00A7157E" w:rsidRDefault="00A7157E">
    <w:pPr>
      <w:pStyle w:val="Zhlav"/>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9A899F4"/>
    <w:lvl w:ilvl="0">
      <w:numFmt w:val="bullet"/>
      <w:lvlText w:val="*"/>
      <w:lvlJc w:val="left"/>
    </w:lvl>
  </w:abstractNum>
  <w:abstractNum w:abstractNumId="1">
    <w:nsid w:val="0C485893"/>
    <w:multiLevelType w:val="multilevel"/>
    <w:tmpl w:val="1710080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21322AF8"/>
    <w:multiLevelType w:val="hybridMultilevel"/>
    <w:tmpl w:val="26C0EB3C"/>
    <w:lvl w:ilvl="0" w:tplc="0DD4C7A8">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nsid w:val="290C59D2"/>
    <w:multiLevelType w:val="hybridMultilevel"/>
    <w:tmpl w:val="582AB5B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nsid w:val="2B257260"/>
    <w:multiLevelType w:val="hybridMultilevel"/>
    <w:tmpl w:val="D2769678"/>
    <w:lvl w:ilvl="0" w:tplc="0405000F">
      <w:start w:val="1"/>
      <w:numFmt w:val="decimal"/>
      <w:lvlText w:val="%1."/>
      <w:lvlJc w:val="left"/>
      <w:pPr>
        <w:tabs>
          <w:tab w:val="num" w:pos="644"/>
        </w:tabs>
        <w:ind w:left="644"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508E1B85"/>
    <w:multiLevelType w:val="hybridMultilevel"/>
    <w:tmpl w:val="D2769678"/>
    <w:lvl w:ilvl="0" w:tplc="0405000F">
      <w:start w:val="1"/>
      <w:numFmt w:val="decimal"/>
      <w:lvlText w:val="%1."/>
      <w:lvlJc w:val="left"/>
      <w:pPr>
        <w:tabs>
          <w:tab w:val="num" w:pos="644"/>
        </w:tabs>
        <w:ind w:left="644"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nsid w:val="64AD1C3D"/>
    <w:multiLevelType w:val="multilevel"/>
    <w:tmpl w:val="0706C1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6E06342E"/>
    <w:multiLevelType w:val="hybridMultilevel"/>
    <w:tmpl w:val="1592C3D6"/>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nsid w:val="70C16050"/>
    <w:multiLevelType w:val="hybridMultilevel"/>
    <w:tmpl w:val="73CE46D2"/>
    <w:lvl w:ilvl="0" w:tplc="FFFFFFFF">
      <w:start w:val="1"/>
      <w:numFmt w:val="lowerLetter"/>
      <w:lvlText w:val="(%1)"/>
      <w:lvlJc w:val="left"/>
      <w:pPr>
        <w:tabs>
          <w:tab w:val="num" w:pos="567"/>
        </w:tabs>
        <w:ind w:left="567" w:hanging="56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nsid w:val="7AB96708"/>
    <w:multiLevelType w:val="multilevel"/>
    <w:tmpl w:val="A6B8657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7"/>
  </w:num>
  <w:num w:numId="2">
    <w:abstractNumId w:val="3"/>
  </w:num>
  <w:num w:numId="3">
    <w:abstractNumId w:val="0"/>
    <w:lvlOverride w:ilvl="0">
      <w:lvl w:ilvl="0">
        <w:start w:val="1"/>
        <w:numFmt w:val="bullet"/>
        <w:lvlText w:val=""/>
        <w:legacy w:legacy="1" w:legacySpace="0" w:legacyIndent="360"/>
        <w:lvlJc w:val="left"/>
        <w:pPr>
          <w:ind w:left="360" w:hanging="360"/>
        </w:pPr>
        <w:rPr>
          <w:rFonts w:ascii="Times" w:hAnsi="Times" w:hint="default"/>
        </w:rPr>
      </w:lvl>
    </w:lvlOverride>
  </w:num>
  <w:num w:numId="4">
    <w:abstractNumId w:val="8"/>
  </w:num>
  <w:num w:numId="5">
    <w:abstractNumId w:val="2"/>
  </w:num>
  <w:num w:numId="6">
    <w:abstractNumId w:val="4"/>
  </w:num>
  <w:num w:numId="7">
    <w:abstractNumId w:val="1"/>
  </w:num>
  <w:num w:numId="8">
    <w:abstractNumId w:val="9"/>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 w:name="PůvodníDatumPosledníModifikace" w:val="02.08.2018 09:27:00"/>
    <w:docVar w:name="PůvodníNázevSouboru" w:val="D3_Příloha 05-Součinnost objednatele_EN.docx"/>
    <w:docVar w:name="PůvodníVelikostSouboru" w:val="426669"/>
  </w:docVars>
  <w:rsids>
    <w:rsidRoot w:val="00102E99"/>
    <w:rsid w:val="00016CB6"/>
    <w:rsid w:val="00022C95"/>
    <w:rsid w:val="000308A6"/>
    <w:rsid w:val="000557E7"/>
    <w:rsid w:val="000728AF"/>
    <w:rsid w:val="000C0621"/>
    <w:rsid w:val="000E3364"/>
    <w:rsid w:val="000E57F6"/>
    <w:rsid w:val="000E615D"/>
    <w:rsid w:val="00101B68"/>
    <w:rsid w:val="00102E99"/>
    <w:rsid w:val="00120F1A"/>
    <w:rsid w:val="00123315"/>
    <w:rsid w:val="0013078D"/>
    <w:rsid w:val="00136165"/>
    <w:rsid w:val="00163DC9"/>
    <w:rsid w:val="00182D71"/>
    <w:rsid w:val="001A6D75"/>
    <w:rsid w:val="001C09C0"/>
    <w:rsid w:val="001C2248"/>
    <w:rsid w:val="001D08DF"/>
    <w:rsid w:val="001E382F"/>
    <w:rsid w:val="001F04C0"/>
    <w:rsid w:val="002261F0"/>
    <w:rsid w:val="0024345B"/>
    <w:rsid w:val="00244E55"/>
    <w:rsid w:val="00275595"/>
    <w:rsid w:val="00276CF5"/>
    <w:rsid w:val="00297592"/>
    <w:rsid w:val="002A273F"/>
    <w:rsid w:val="002A2DFE"/>
    <w:rsid w:val="002A538A"/>
    <w:rsid w:val="002D11BD"/>
    <w:rsid w:val="003072B6"/>
    <w:rsid w:val="00332D91"/>
    <w:rsid w:val="003368F7"/>
    <w:rsid w:val="00356560"/>
    <w:rsid w:val="0037169A"/>
    <w:rsid w:val="00382739"/>
    <w:rsid w:val="003875B7"/>
    <w:rsid w:val="00390645"/>
    <w:rsid w:val="0039101B"/>
    <w:rsid w:val="003B231C"/>
    <w:rsid w:val="003B7D82"/>
    <w:rsid w:val="003D02D3"/>
    <w:rsid w:val="003D46F4"/>
    <w:rsid w:val="003D7709"/>
    <w:rsid w:val="003E05E0"/>
    <w:rsid w:val="00401FB2"/>
    <w:rsid w:val="004110CF"/>
    <w:rsid w:val="00411C25"/>
    <w:rsid w:val="00413CE6"/>
    <w:rsid w:val="00417063"/>
    <w:rsid w:val="00425F61"/>
    <w:rsid w:val="00432227"/>
    <w:rsid w:val="00434BB7"/>
    <w:rsid w:val="00462D59"/>
    <w:rsid w:val="00467E2D"/>
    <w:rsid w:val="0049164B"/>
    <w:rsid w:val="00493825"/>
    <w:rsid w:val="004A1280"/>
    <w:rsid w:val="004A13D5"/>
    <w:rsid w:val="004A15DF"/>
    <w:rsid w:val="004A5B29"/>
    <w:rsid w:val="004B2324"/>
    <w:rsid w:val="004B4474"/>
    <w:rsid w:val="004D36C3"/>
    <w:rsid w:val="004D63D8"/>
    <w:rsid w:val="004E5827"/>
    <w:rsid w:val="0052016B"/>
    <w:rsid w:val="00521E6F"/>
    <w:rsid w:val="00560250"/>
    <w:rsid w:val="00560E6A"/>
    <w:rsid w:val="0057408C"/>
    <w:rsid w:val="0058133B"/>
    <w:rsid w:val="005A7910"/>
    <w:rsid w:val="005B11B9"/>
    <w:rsid w:val="005B5551"/>
    <w:rsid w:val="005B7B17"/>
    <w:rsid w:val="005C4C98"/>
    <w:rsid w:val="005D7373"/>
    <w:rsid w:val="005F5470"/>
    <w:rsid w:val="00604011"/>
    <w:rsid w:val="00607EBA"/>
    <w:rsid w:val="00644824"/>
    <w:rsid w:val="00660A3E"/>
    <w:rsid w:val="00666A4E"/>
    <w:rsid w:val="00677B0E"/>
    <w:rsid w:val="00687C77"/>
    <w:rsid w:val="00690EB8"/>
    <w:rsid w:val="006B3E9F"/>
    <w:rsid w:val="006B3EE9"/>
    <w:rsid w:val="006C6D54"/>
    <w:rsid w:val="006D10A8"/>
    <w:rsid w:val="006D6CFF"/>
    <w:rsid w:val="006E0DBF"/>
    <w:rsid w:val="006E1DE2"/>
    <w:rsid w:val="006E6765"/>
    <w:rsid w:val="006F1AF2"/>
    <w:rsid w:val="007001AB"/>
    <w:rsid w:val="00705CB1"/>
    <w:rsid w:val="00727A16"/>
    <w:rsid w:val="00767828"/>
    <w:rsid w:val="00795CF8"/>
    <w:rsid w:val="00795D25"/>
    <w:rsid w:val="007B5C6C"/>
    <w:rsid w:val="007B629D"/>
    <w:rsid w:val="007B6E61"/>
    <w:rsid w:val="007D3ACB"/>
    <w:rsid w:val="007D7406"/>
    <w:rsid w:val="007E0C4A"/>
    <w:rsid w:val="007E0FC7"/>
    <w:rsid w:val="007F6366"/>
    <w:rsid w:val="0082796E"/>
    <w:rsid w:val="00833A1D"/>
    <w:rsid w:val="00844FEC"/>
    <w:rsid w:val="00847488"/>
    <w:rsid w:val="008531C1"/>
    <w:rsid w:val="0085343B"/>
    <w:rsid w:val="00875444"/>
    <w:rsid w:val="0089317D"/>
    <w:rsid w:val="008B44F6"/>
    <w:rsid w:val="008E0859"/>
    <w:rsid w:val="008E33DE"/>
    <w:rsid w:val="009261D3"/>
    <w:rsid w:val="0093191A"/>
    <w:rsid w:val="009418D8"/>
    <w:rsid w:val="00962CDF"/>
    <w:rsid w:val="00964786"/>
    <w:rsid w:val="009715CF"/>
    <w:rsid w:val="009744DA"/>
    <w:rsid w:val="0099514B"/>
    <w:rsid w:val="009E4A25"/>
    <w:rsid w:val="009F5BC3"/>
    <w:rsid w:val="00A11163"/>
    <w:rsid w:val="00A177A3"/>
    <w:rsid w:val="00A2365B"/>
    <w:rsid w:val="00A42605"/>
    <w:rsid w:val="00A67457"/>
    <w:rsid w:val="00A7157E"/>
    <w:rsid w:val="00A9009F"/>
    <w:rsid w:val="00AA18EA"/>
    <w:rsid w:val="00AB18E8"/>
    <w:rsid w:val="00AC5A37"/>
    <w:rsid w:val="00AD449F"/>
    <w:rsid w:val="00AE0F25"/>
    <w:rsid w:val="00B00485"/>
    <w:rsid w:val="00B057EB"/>
    <w:rsid w:val="00B23A76"/>
    <w:rsid w:val="00B673F2"/>
    <w:rsid w:val="00B724D8"/>
    <w:rsid w:val="00B82B2F"/>
    <w:rsid w:val="00B90A27"/>
    <w:rsid w:val="00B92B9E"/>
    <w:rsid w:val="00B953C9"/>
    <w:rsid w:val="00BA23E6"/>
    <w:rsid w:val="00BA446D"/>
    <w:rsid w:val="00BA77C2"/>
    <w:rsid w:val="00BC1509"/>
    <w:rsid w:val="00BC1826"/>
    <w:rsid w:val="00BC5782"/>
    <w:rsid w:val="00BD3565"/>
    <w:rsid w:val="00BE49DC"/>
    <w:rsid w:val="00BE4A58"/>
    <w:rsid w:val="00BF24D4"/>
    <w:rsid w:val="00BF2718"/>
    <w:rsid w:val="00BF33A1"/>
    <w:rsid w:val="00C14013"/>
    <w:rsid w:val="00C1789C"/>
    <w:rsid w:val="00C23181"/>
    <w:rsid w:val="00C42492"/>
    <w:rsid w:val="00C50CC4"/>
    <w:rsid w:val="00C540E0"/>
    <w:rsid w:val="00C609C2"/>
    <w:rsid w:val="00C815AF"/>
    <w:rsid w:val="00C84BDC"/>
    <w:rsid w:val="00C961D0"/>
    <w:rsid w:val="00CA2A51"/>
    <w:rsid w:val="00CA2D1A"/>
    <w:rsid w:val="00CA3B87"/>
    <w:rsid w:val="00CB3612"/>
    <w:rsid w:val="00CB5D79"/>
    <w:rsid w:val="00CC1D2E"/>
    <w:rsid w:val="00CD1023"/>
    <w:rsid w:val="00CD7628"/>
    <w:rsid w:val="00CE4332"/>
    <w:rsid w:val="00CE7A98"/>
    <w:rsid w:val="00D062DB"/>
    <w:rsid w:val="00D1587B"/>
    <w:rsid w:val="00D433EC"/>
    <w:rsid w:val="00D72E5C"/>
    <w:rsid w:val="00D76BC4"/>
    <w:rsid w:val="00D934A8"/>
    <w:rsid w:val="00DC059F"/>
    <w:rsid w:val="00DE56BB"/>
    <w:rsid w:val="00E07282"/>
    <w:rsid w:val="00E4146B"/>
    <w:rsid w:val="00E43E24"/>
    <w:rsid w:val="00E57F98"/>
    <w:rsid w:val="00E772EC"/>
    <w:rsid w:val="00E81F7B"/>
    <w:rsid w:val="00E90418"/>
    <w:rsid w:val="00E933B3"/>
    <w:rsid w:val="00EA1287"/>
    <w:rsid w:val="00EC67C2"/>
    <w:rsid w:val="00ED1351"/>
    <w:rsid w:val="00ED2413"/>
    <w:rsid w:val="00EE4307"/>
    <w:rsid w:val="00F05075"/>
    <w:rsid w:val="00F07B31"/>
    <w:rsid w:val="00F3016A"/>
    <w:rsid w:val="00F32C58"/>
    <w:rsid w:val="00F33783"/>
    <w:rsid w:val="00F404BA"/>
    <w:rsid w:val="00F43F4F"/>
    <w:rsid w:val="00F566FC"/>
    <w:rsid w:val="00F71C62"/>
    <w:rsid w:val="00F74D53"/>
    <w:rsid w:val="00FB6103"/>
    <w:rsid w:val="00FC5DDA"/>
    <w:rsid w:val="00FD10E5"/>
    <w:rsid w:val="00FD1CB3"/>
    <w:rsid w:val="00FD6C82"/>
    <w:rsid w:val="00FF31C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pPr>
      <w:jc w:val="center"/>
    </w:pPr>
    <w:rPr>
      <w:rFonts w:ascii="Arial" w:hAnsi="Arial"/>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pPr>
      <w:pBdr>
        <w:bottom w:val="single" w:sz="6" w:space="1" w:color="auto"/>
      </w:pBdr>
      <w:tabs>
        <w:tab w:val="center" w:pos="4536"/>
        <w:tab w:val="right" w:pos="9072"/>
      </w:tabs>
    </w:pPr>
    <w:rPr>
      <w:b/>
      <w:sz w:val="18"/>
    </w:rPr>
  </w:style>
  <w:style w:type="paragraph" w:styleId="Zpat">
    <w:name w:val="footer"/>
    <w:basedOn w:val="Normln"/>
    <w:pPr>
      <w:pBdr>
        <w:top w:val="single" w:sz="6" w:space="1" w:color="auto"/>
      </w:pBdr>
      <w:tabs>
        <w:tab w:val="center" w:pos="4536"/>
        <w:tab w:val="right" w:pos="9356"/>
      </w:tabs>
    </w:pPr>
    <w:rPr>
      <w:sz w:val="18"/>
    </w:rPr>
  </w:style>
  <w:style w:type="character" w:styleId="slostrnky">
    <w:name w:val="page number"/>
    <w:basedOn w:val="Standardnpsmoodstavce"/>
  </w:style>
  <w:style w:type="paragraph" w:customStyle="1" w:styleId="Odrka">
    <w:name w:val="Odrážka"/>
    <w:basedOn w:val="Normln"/>
    <w:pPr>
      <w:widowControl w:val="0"/>
      <w:tabs>
        <w:tab w:val="left" w:pos="360"/>
      </w:tabs>
      <w:spacing w:after="120"/>
      <w:ind w:left="360" w:hanging="360"/>
      <w:jc w:val="left"/>
    </w:pPr>
    <w:rPr>
      <w:kern w:val="28"/>
    </w:rPr>
  </w:style>
  <w:style w:type="paragraph" w:customStyle="1" w:styleId="Odstavec">
    <w:name w:val="Odstavec"/>
    <w:basedOn w:val="Normln"/>
    <w:pPr>
      <w:widowControl w:val="0"/>
      <w:spacing w:before="120" w:after="120"/>
      <w:jc w:val="left"/>
    </w:pPr>
    <w:rPr>
      <w:kern w:val="28"/>
    </w:rPr>
  </w:style>
  <w:style w:type="paragraph" w:styleId="Nzev">
    <w:name w:val="Title"/>
    <w:basedOn w:val="Normln"/>
    <w:qFormat/>
    <w:pPr>
      <w:shd w:val="pct10" w:color="auto" w:fill="auto"/>
      <w:spacing w:before="3240"/>
    </w:pPr>
    <w:rPr>
      <w:b/>
      <w:caps/>
      <w:sz w:val="52"/>
    </w:rPr>
  </w:style>
  <w:style w:type="paragraph" w:styleId="Textbubliny">
    <w:name w:val="Balloon Text"/>
    <w:basedOn w:val="Normln"/>
    <w:semiHidden/>
    <w:rPr>
      <w:rFonts w:ascii="Tahoma" w:hAnsi="Tahoma" w:cs="Tahoma"/>
      <w:sz w:val="16"/>
      <w:szCs w:val="16"/>
    </w:rPr>
  </w:style>
  <w:style w:type="paragraph" w:styleId="Zkladntext2">
    <w:name w:val="Body Text 2"/>
    <w:basedOn w:val="Normln"/>
    <w:rsid w:val="00E772EC"/>
    <w:pPr>
      <w:autoSpaceDE w:val="0"/>
      <w:autoSpaceDN w:val="0"/>
      <w:adjustRightInd w:val="0"/>
      <w:jc w:val="left"/>
    </w:pPr>
    <w:rPr>
      <w:rFonts w:cs="Arial"/>
      <w:position w:val="6"/>
      <w:sz w:val="22"/>
    </w:rPr>
  </w:style>
  <w:style w:type="paragraph" w:styleId="FormtovanvHTML">
    <w:name w:val="HTML Preformatted"/>
    <w:basedOn w:val="Normln"/>
    <w:rsid w:val="00BA4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styleId="Zstupntext">
    <w:name w:val="Placeholder Text"/>
    <w:basedOn w:val="Standardnpsmoodstavce"/>
    <w:uiPriority w:val="99"/>
    <w:semiHidden/>
    <w:rsid w:val="00163DC9"/>
    <w:rPr>
      <w:color w:val="808080"/>
    </w:rPr>
  </w:style>
  <w:style w:type="paragraph" w:styleId="Odstavecseseznamem">
    <w:name w:val="List Paragraph"/>
    <w:basedOn w:val="Normln"/>
    <w:uiPriority w:val="34"/>
    <w:qFormat/>
    <w:rsid w:val="006D6CFF"/>
    <w:pPr>
      <w:ind w:left="720"/>
      <w:contextualSpacing/>
    </w:pPr>
  </w:style>
  <w:style w:type="character" w:styleId="Zvraznn">
    <w:name w:val="Emphasis"/>
    <w:basedOn w:val="Standardnpsmoodstavce"/>
    <w:uiPriority w:val="20"/>
    <w:rsid w:val="004A128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pPr>
      <w:jc w:val="center"/>
    </w:pPr>
    <w:rPr>
      <w:rFonts w:ascii="Arial" w:hAnsi="Arial"/>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pPr>
      <w:pBdr>
        <w:bottom w:val="single" w:sz="6" w:space="1" w:color="auto"/>
      </w:pBdr>
      <w:tabs>
        <w:tab w:val="center" w:pos="4536"/>
        <w:tab w:val="right" w:pos="9072"/>
      </w:tabs>
    </w:pPr>
    <w:rPr>
      <w:b/>
      <w:sz w:val="18"/>
    </w:rPr>
  </w:style>
  <w:style w:type="paragraph" w:styleId="Zpat">
    <w:name w:val="footer"/>
    <w:basedOn w:val="Normln"/>
    <w:pPr>
      <w:pBdr>
        <w:top w:val="single" w:sz="6" w:space="1" w:color="auto"/>
      </w:pBdr>
      <w:tabs>
        <w:tab w:val="center" w:pos="4536"/>
        <w:tab w:val="right" w:pos="9356"/>
      </w:tabs>
    </w:pPr>
    <w:rPr>
      <w:sz w:val="18"/>
    </w:rPr>
  </w:style>
  <w:style w:type="character" w:styleId="slostrnky">
    <w:name w:val="page number"/>
    <w:basedOn w:val="Standardnpsmoodstavce"/>
  </w:style>
  <w:style w:type="paragraph" w:customStyle="1" w:styleId="Odrka">
    <w:name w:val="Odrážka"/>
    <w:basedOn w:val="Normln"/>
    <w:pPr>
      <w:widowControl w:val="0"/>
      <w:tabs>
        <w:tab w:val="left" w:pos="360"/>
      </w:tabs>
      <w:spacing w:after="120"/>
      <w:ind w:left="360" w:hanging="360"/>
      <w:jc w:val="left"/>
    </w:pPr>
    <w:rPr>
      <w:kern w:val="28"/>
    </w:rPr>
  </w:style>
  <w:style w:type="paragraph" w:customStyle="1" w:styleId="Odstavec">
    <w:name w:val="Odstavec"/>
    <w:basedOn w:val="Normln"/>
    <w:pPr>
      <w:widowControl w:val="0"/>
      <w:spacing w:before="120" w:after="120"/>
      <w:jc w:val="left"/>
    </w:pPr>
    <w:rPr>
      <w:kern w:val="28"/>
    </w:rPr>
  </w:style>
  <w:style w:type="paragraph" w:styleId="Nzev">
    <w:name w:val="Title"/>
    <w:basedOn w:val="Normln"/>
    <w:qFormat/>
    <w:pPr>
      <w:shd w:val="pct10" w:color="auto" w:fill="auto"/>
      <w:spacing w:before="3240"/>
    </w:pPr>
    <w:rPr>
      <w:b/>
      <w:caps/>
      <w:sz w:val="52"/>
    </w:rPr>
  </w:style>
  <w:style w:type="paragraph" w:styleId="Textbubliny">
    <w:name w:val="Balloon Text"/>
    <w:basedOn w:val="Normln"/>
    <w:semiHidden/>
    <w:rPr>
      <w:rFonts w:ascii="Tahoma" w:hAnsi="Tahoma" w:cs="Tahoma"/>
      <w:sz w:val="16"/>
      <w:szCs w:val="16"/>
    </w:rPr>
  </w:style>
  <w:style w:type="paragraph" w:styleId="Zkladntext2">
    <w:name w:val="Body Text 2"/>
    <w:basedOn w:val="Normln"/>
    <w:rsid w:val="00E772EC"/>
    <w:pPr>
      <w:autoSpaceDE w:val="0"/>
      <w:autoSpaceDN w:val="0"/>
      <w:adjustRightInd w:val="0"/>
      <w:jc w:val="left"/>
    </w:pPr>
    <w:rPr>
      <w:rFonts w:cs="Arial"/>
      <w:position w:val="6"/>
      <w:sz w:val="22"/>
    </w:rPr>
  </w:style>
  <w:style w:type="paragraph" w:styleId="FormtovanvHTML">
    <w:name w:val="HTML Preformatted"/>
    <w:basedOn w:val="Normln"/>
    <w:rsid w:val="00BA4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styleId="Zstupntext">
    <w:name w:val="Placeholder Text"/>
    <w:basedOn w:val="Standardnpsmoodstavce"/>
    <w:uiPriority w:val="99"/>
    <w:semiHidden/>
    <w:rsid w:val="00163DC9"/>
    <w:rPr>
      <w:color w:val="808080"/>
    </w:rPr>
  </w:style>
  <w:style w:type="paragraph" w:styleId="Odstavecseseznamem">
    <w:name w:val="List Paragraph"/>
    <w:basedOn w:val="Normln"/>
    <w:uiPriority w:val="34"/>
    <w:qFormat/>
    <w:rsid w:val="006D6CFF"/>
    <w:pPr>
      <w:ind w:left="720"/>
      <w:contextualSpacing/>
    </w:pPr>
  </w:style>
  <w:style w:type="character" w:styleId="Zvraznn">
    <w:name w:val="Emphasis"/>
    <w:basedOn w:val="Standardnpsmoodstavce"/>
    <w:uiPriority w:val="20"/>
    <w:rsid w:val="004A12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835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ta ByvZdrojovySoubor="R:\BF - United Energy\BF08_01 - ODSÍŘENÍ Komořany\ZD\ZD Final pro TISK\AJ\D3_Supplement 05-Cooperation of Purchaser.docx" PartID="{710EDF3D-F527-4E01-8446-3F657678D150}"/>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EDF3D-F527-4E01-8446-3F657678D150}">
  <ds:schemaRefs/>
</ds:datastoreItem>
</file>

<file path=customXml/itemProps2.xml><?xml version="1.0" encoding="utf-8"?>
<ds:datastoreItem xmlns:ds="http://schemas.openxmlformats.org/officeDocument/2006/customXml" ds:itemID="{388F7F92-0847-4478-AB81-19005A3BC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747</Words>
  <Characters>3864</Characters>
  <Application>Microsoft Office Word</Application>
  <DocSecurity>0</DocSecurity>
  <Lines>32</Lines>
  <Paragraphs>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TKY II-Wet Desulfurization</vt:lpstr>
      <vt:lpstr>TKY II – mokré odsíření</vt:lpstr>
    </vt:vector>
  </TitlesOfParts>
  <Company>E-Consult</Company>
  <LinksUpToDate>false</LinksUpToDate>
  <CharactersWithSpaces>4602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TKY II-Wet Desulfurization</dc:title>
  <dc:creator>E-CONSULT, s.r.o.</dc:creator>
  <cp:lastModifiedBy>Jiří Švarc</cp:lastModifiedBy>
  <cp:revision>4</cp:revision>
  <cp:lastPrinted>2018-09-12T05:36:00Z</cp:lastPrinted>
  <dcterms:created xsi:type="dcterms:W3CDTF">2018-09-10T07:55:00Z</dcterms:created>
  <dcterms:modified xsi:type="dcterms:W3CDTF">2018-09-12T05:36:00Z</dcterms:modified>
</cp:coreProperties>
</file>